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AC" w:rsidRDefault="00F03CAC" w:rsidP="00BD4DAD">
      <w:pPr>
        <w:pStyle w:val="a3"/>
        <w:ind w:left="-284"/>
      </w:pPr>
      <w:r>
        <w:rPr>
          <w:noProof/>
        </w:rPr>
        <w:drawing>
          <wp:inline distT="0" distB="0" distL="0" distR="0">
            <wp:extent cx="6466523" cy="89911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23" cy="899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AC" w:rsidRDefault="00F03CAC" w:rsidP="00BD4DAD">
      <w:pPr>
        <w:pStyle w:val="a3"/>
        <w:ind w:left="-284"/>
      </w:pPr>
    </w:p>
    <w:p w:rsidR="006C05AC" w:rsidRPr="00A84562" w:rsidRDefault="00A84562" w:rsidP="00BD4DAD">
      <w:pPr>
        <w:pStyle w:val="a3"/>
        <w:ind w:left="-284"/>
      </w:pPr>
      <w:r>
        <w:lastRenderedPageBreak/>
        <w:t>Пояснительная записка.</w:t>
      </w:r>
    </w:p>
    <w:p w:rsidR="006C05AC" w:rsidRPr="0013529A" w:rsidRDefault="006C05AC" w:rsidP="00BD4DAD">
      <w:pPr>
        <w:ind w:left="-284" w:right="-29" w:firstLine="709"/>
        <w:jc w:val="both"/>
        <w:rPr>
          <w:sz w:val="28"/>
          <w:szCs w:val="28"/>
        </w:rPr>
      </w:pPr>
      <w:r w:rsidRPr="002064E4">
        <w:rPr>
          <w:sz w:val="28"/>
          <w:szCs w:val="28"/>
        </w:rPr>
        <w:t xml:space="preserve">        Спортивное ориентирование - вид спорта, в котором участники самостоятельно, при помощи карты и компаса, должны пройти заданное число контрольных пунктов (КП), расположенных на местности. </w:t>
      </w:r>
      <w:r>
        <w:rPr>
          <w:sz w:val="28"/>
          <w:szCs w:val="28"/>
        </w:rPr>
        <w:t>Спорт</w:t>
      </w:r>
      <w:r w:rsidR="00732AA7">
        <w:rPr>
          <w:sz w:val="28"/>
          <w:szCs w:val="28"/>
        </w:rPr>
        <w:t xml:space="preserve">ивное ориентирование </w:t>
      </w:r>
      <w:r>
        <w:rPr>
          <w:sz w:val="28"/>
          <w:szCs w:val="28"/>
        </w:rPr>
        <w:t xml:space="preserve"> к олимпийскому девизу «Дальше, выше, быстрее!» добавил четвертый принцип – «умнее!» – и тем самым привлек в свои ряды многочисленных поклонников. В нашей стране это сравнительно молодой вид спорта, который насчитывает около пятидесяти лет, однако за это время он получил заслуженное признание среди спортсменов всех возрастов. </w:t>
      </w:r>
    </w:p>
    <w:p w:rsidR="006C05AC" w:rsidRPr="00213510" w:rsidRDefault="006C05AC" w:rsidP="00BD4DAD">
      <w:pPr>
        <w:ind w:left="-284" w:right="-29" w:firstLine="709"/>
        <w:jc w:val="both"/>
        <w:rPr>
          <w:sz w:val="28"/>
          <w:szCs w:val="28"/>
        </w:rPr>
      </w:pPr>
      <w:r w:rsidRPr="002064E4">
        <w:rPr>
          <w:sz w:val="28"/>
          <w:szCs w:val="28"/>
        </w:rPr>
        <w:t xml:space="preserve">      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</w:t>
      </w:r>
    </w:p>
    <w:p w:rsidR="006C05AC" w:rsidRPr="002064E4" w:rsidRDefault="006C05AC" w:rsidP="00BD4DAD">
      <w:pPr>
        <w:ind w:left="-284"/>
        <w:jc w:val="both"/>
        <w:rPr>
          <w:sz w:val="28"/>
          <w:szCs w:val="28"/>
        </w:rPr>
      </w:pPr>
      <w:r w:rsidRPr="006C05AC">
        <w:rPr>
          <w:sz w:val="28"/>
          <w:szCs w:val="28"/>
        </w:rPr>
        <w:t xml:space="preserve">                </w:t>
      </w:r>
      <w:r w:rsidRPr="002064E4">
        <w:rPr>
          <w:sz w:val="28"/>
          <w:szCs w:val="28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6C05AC" w:rsidRPr="006C05AC" w:rsidRDefault="006C05AC" w:rsidP="00BD4DAD">
      <w:pPr>
        <w:ind w:left="-284"/>
        <w:jc w:val="both"/>
        <w:rPr>
          <w:sz w:val="28"/>
          <w:szCs w:val="28"/>
        </w:rPr>
      </w:pPr>
      <w:r w:rsidRPr="002064E4">
        <w:rPr>
          <w:sz w:val="28"/>
          <w:szCs w:val="28"/>
        </w:rPr>
        <w:t xml:space="preserve">     Кроме оздоровительной и спортивной направленности ориентирование имеет большое прикладное значение. Умение ориентироваться - это навык, который необходим и туристу, и охотнику, и геологу и будущему воину.</w:t>
      </w:r>
    </w:p>
    <w:p w:rsidR="006C05AC" w:rsidRDefault="006C05AC" w:rsidP="00BD4DAD">
      <w:pPr>
        <w:ind w:left="-284"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вид спорта, пожалуй, как ни один другой, позволяет решать в процессе занятий многие педагогические задачи, способствуя формированию личности ребенка, развивая его не только физически, но и духовно, воспитывая гармонически развитого человека. Ориентирование объединяет в себе аудиторные занятия и увлекательные игры и тренировки на свежем воздухе, формирует исследовательские способности и умение самостоятельно принимать решения, увлекает азартным соперничеством. Условия проведения тренировок и соревнований при различных погодных условиях формируют устойчивость к дискомфорту, гармонизируют отношения человека с окружающей средой. Таким образом, спортивное ориентирование может служить средством социально-экологического воспитания личности. Путешествуя по карте во время соревнований, участвуя в соревнованиях</w:t>
      </w:r>
      <w:r w:rsidR="00732AA7">
        <w:rPr>
          <w:sz w:val="28"/>
          <w:szCs w:val="28"/>
        </w:rPr>
        <w:t xml:space="preserve"> и учебно-тренировочных сборах, </w:t>
      </w:r>
      <w:r>
        <w:rPr>
          <w:sz w:val="28"/>
          <w:szCs w:val="28"/>
        </w:rPr>
        <w:t>ребенок постоянно узнает что-то новое, делает для себя маленькие открытия и таким образом расширяет свой кругозор, познает себя и мир.</w:t>
      </w:r>
    </w:p>
    <w:p w:rsidR="00C7688C" w:rsidRPr="00732AA7" w:rsidRDefault="006C05AC" w:rsidP="00732AA7">
      <w:pPr>
        <w:ind w:left="-284"/>
        <w:jc w:val="center"/>
        <w:rPr>
          <w:b/>
          <w:sz w:val="22"/>
          <w:szCs w:val="22"/>
        </w:rPr>
      </w:pPr>
      <w:r>
        <w:rPr>
          <w:sz w:val="28"/>
          <w:szCs w:val="28"/>
        </w:rPr>
        <w:br w:type="page"/>
      </w:r>
    </w:p>
    <w:p w:rsidR="00A84562" w:rsidRPr="00CA40BF" w:rsidRDefault="00A84562" w:rsidP="00BD4DAD">
      <w:pPr>
        <w:ind w:left="-284" w:right="-29"/>
        <w:jc w:val="both"/>
        <w:rPr>
          <w:sz w:val="28"/>
          <w:szCs w:val="28"/>
        </w:rPr>
      </w:pPr>
      <w:r w:rsidRPr="00CA40BF">
        <w:rPr>
          <w:b/>
          <w:sz w:val="28"/>
          <w:szCs w:val="28"/>
        </w:rPr>
        <w:lastRenderedPageBreak/>
        <w:t>Цель программы</w:t>
      </w:r>
      <w:r w:rsidRPr="00CA40BF">
        <w:rPr>
          <w:sz w:val="28"/>
          <w:szCs w:val="28"/>
        </w:rPr>
        <w:t xml:space="preserve"> - формирование здоровой  всесторонне развитой личности посредством зан</w:t>
      </w:r>
      <w:r w:rsidR="0013529A" w:rsidRPr="00CA40BF">
        <w:rPr>
          <w:sz w:val="28"/>
          <w:szCs w:val="28"/>
        </w:rPr>
        <w:t xml:space="preserve">ятий спортивным ориентированием </w:t>
      </w:r>
      <w:r w:rsidR="0013529A" w:rsidRPr="00CA40BF">
        <w:rPr>
          <w:color w:val="000000"/>
          <w:sz w:val="28"/>
          <w:szCs w:val="28"/>
        </w:rPr>
        <w:t>в условиях современного общества.</w:t>
      </w:r>
    </w:p>
    <w:p w:rsidR="00A84562" w:rsidRDefault="00A84562" w:rsidP="00BD4DAD">
      <w:pPr>
        <w:ind w:left="-284"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начальной подготовки решаются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A84562" w:rsidRDefault="00A84562" w:rsidP="00BD4DAD">
      <w:pPr>
        <w:ind w:left="-284" w:right="-2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 с основами спортивного ориентирования;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первоначальных  знаний туристско-краеведческого направления;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умений и навыков работы со спортивной картой на местности; 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природой окрестных лесов;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туристских навыков в походах и навыков личной безопасности;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экология;</w:t>
      </w:r>
    </w:p>
    <w:p w:rsidR="00A84562" w:rsidRDefault="00A84562" w:rsidP="00BD4DAD">
      <w:pPr>
        <w:ind w:left="-284" w:right="-2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 и специальных качеств </w:t>
      </w:r>
      <w:proofErr w:type="spellStart"/>
      <w:r>
        <w:rPr>
          <w:sz w:val="28"/>
          <w:szCs w:val="28"/>
        </w:rPr>
        <w:t>ориентировщика</w:t>
      </w:r>
      <w:proofErr w:type="spellEnd"/>
      <w:r>
        <w:rPr>
          <w:sz w:val="28"/>
          <w:szCs w:val="28"/>
        </w:rPr>
        <w:t>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здоровья, соблюдение требований личной и общественной гигиены, совершенствование возможностей функциональных систем организма;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гармоничному развитию личности;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общей и специальной физической подготовки;</w:t>
      </w:r>
    </w:p>
    <w:p w:rsidR="00A84562" w:rsidRDefault="00A84562" w:rsidP="00BD4DAD">
      <w:pPr>
        <w:ind w:left="-284" w:right="-2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систематическим занятиям спортом максимально возможного числа детей, подростков, юношей;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волевых и морально-этических качеств;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охрана окружающей среды;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личной и общественной гигиены, гигиены тренировки;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спортивной этики, дисциплины;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духа коллективизма;</w:t>
      </w:r>
    </w:p>
    <w:p w:rsidR="00A84562" w:rsidRDefault="00A84562" w:rsidP="00BD4DAD">
      <w:pPr>
        <w:numPr>
          <w:ilvl w:val="0"/>
          <w:numId w:val="1"/>
        </w:numPr>
        <w:ind w:left="-284" w:right="-2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спортивного ориентирования среди населения как средства активного отдыха.</w:t>
      </w:r>
    </w:p>
    <w:p w:rsidR="003A7555" w:rsidRPr="003A7555" w:rsidRDefault="003A7555" w:rsidP="00BD4DAD">
      <w:pPr>
        <w:pStyle w:val="a4"/>
        <w:ind w:left="-284" w:right="-29"/>
        <w:jc w:val="both"/>
        <w:rPr>
          <w:sz w:val="28"/>
          <w:szCs w:val="28"/>
        </w:rPr>
      </w:pPr>
    </w:p>
    <w:p w:rsidR="003A7555" w:rsidRPr="007D650B" w:rsidRDefault="00246EA8" w:rsidP="00BD4DAD">
      <w:pPr>
        <w:pStyle w:val="a4"/>
        <w:ind w:lef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3A7555" w:rsidRPr="00CA40BF" w:rsidRDefault="0013529A" w:rsidP="00BD4DAD">
      <w:pPr>
        <w:pStyle w:val="a4"/>
        <w:ind w:left="-284" w:firstLine="70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Ориентированием, в отличие от большинства других видов спорта, может заниматься человек в любом возрасте вне зависимости от физических данных – это очень существенное преимущество данного вида спортивной деятельности.</w:t>
      </w:r>
      <w:r w:rsidR="00CA40BF" w:rsidRPr="00CA40BF">
        <w:rPr>
          <w:sz w:val="28"/>
          <w:szCs w:val="28"/>
        </w:rPr>
        <w:t xml:space="preserve"> </w:t>
      </w:r>
      <w:r w:rsidR="00243DFC">
        <w:rPr>
          <w:sz w:val="28"/>
          <w:szCs w:val="28"/>
        </w:rPr>
        <w:t>В связи с этим д</w:t>
      </w:r>
      <w:r w:rsidR="00CA40BF">
        <w:rPr>
          <w:sz w:val="28"/>
          <w:szCs w:val="28"/>
        </w:rPr>
        <w:t>анная программа</w:t>
      </w:r>
      <w:r w:rsidR="00243DFC">
        <w:rPr>
          <w:sz w:val="28"/>
          <w:szCs w:val="28"/>
        </w:rPr>
        <w:t xml:space="preserve"> востребована как учащимися, так и их родителями.</w:t>
      </w:r>
    </w:p>
    <w:p w:rsidR="00D94358" w:rsidRDefault="00D94358" w:rsidP="00BD4DAD">
      <w:pPr>
        <w:pStyle w:val="a4"/>
        <w:ind w:left="-284" w:firstLine="709"/>
        <w:rPr>
          <w:b/>
          <w:sz w:val="28"/>
          <w:szCs w:val="28"/>
        </w:rPr>
      </w:pPr>
    </w:p>
    <w:p w:rsidR="00D94358" w:rsidRDefault="00D94358" w:rsidP="00BD4DAD">
      <w:pPr>
        <w:pStyle w:val="a4"/>
        <w:ind w:left="-284"/>
        <w:rPr>
          <w:b/>
          <w:sz w:val="28"/>
          <w:szCs w:val="28"/>
        </w:rPr>
      </w:pPr>
    </w:p>
    <w:p w:rsidR="003A7555" w:rsidRPr="00246EA8" w:rsidRDefault="00246EA8" w:rsidP="00BD4DAD">
      <w:pPr>
        <w:pStyle w:val="a4"/>
        <w:ind w:lef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</w:t>
      </w:r>
    </w:p>
    <w:p w:rsidR="003A7555" w:rsidRPr="003A7555" w:rsidRDefault="003A7555" w:rsidP="00BD4DAD">
      <w:pPr>
        <w:pStyle w:val="a4"/>
        <w:ind w:left="-284" w:right="-29" w:firstLine="709"/>
        <w:jc w:val="both"/>
        <w:rPr>
          <w:color w:val="FF0000"/>
          <w:sz w:val="28"/>
          <w:szCs w:val="28"/>
        </w:rPr>
      </w:pPr>
      <w:r w:rsidRPr="003A7555">
        <w:rPr>
          <w:sz w:val="28"/>
          <w:szCs w:val="28"/>
        </w:rPr>
        <w:t xml:space="preserve">Программа </w:t>
      </w:r>
      <w:proofErr w:type="gramStart"/>
      <w:r w:rsidRPr="003A7555">
        <w:rPr>
          <w:sz w:val="28"/>
          <w:szCs w:val="28"/>
        </w:rPr>
        <w:t xml:space="preserve">является адаптированной к требованиям </w:t>
      </w:r>
      <w:proofErr w:type="spellStart"/>
      <w:r w:rsidRPr="003A7555">
        <w:rPr>
          <w:sz w:val="28"/>
          <w:szCs w:val="28"/>
        </w:rPr>
        <w:t>СанПиНа</w:t>
      </w:r>
      <w:proofErr w:type="spellEnd"/>
      <w:r w:rsidRPr="003A7555">
        <w:rPr>
          <w:sz w:val="28"/>
          <w:szCs w:val="28"/>
        </w:rPr>
        <w:t xml:space="preserve"> Необходимыми  </w:t>
      </w:r>
      <w:r w:rsidR="00246EA8">
        <w:rPr>
          <w:sz w:val="28"/>
          <w:szCs w:val="28"/>
        </w:rPr>
        <w:t>качествами успешного спортсмена</w:t>
      </w:r>
      <w:r w:rsidR="00246EA8" w:rsidRPr="00246EA8">
        <w:rPr>
          <w:sz w:val="28"/>
          <w:szCs w:val="28"/>
        </w:rPr>
        <w:t xml:space="preserve"> </w:t>
      </w:r>
      <w:proofErr w:type="spellStart"/>
      <w:r w:rsidRPr="003A7555">
        <w:rPr>
          <w:sz w:val="28"/>
          <w:szCs w:val="28"/>
        </w:rPr>
        <w:t>ориентировщика</w:t>
      </w:r>
      <w:proofErr w:type="spellEnd"/>
      <w:r w:rsidRPr="003A7555">
        <w:rPr>
          <w:sz w:val="28"/>
          <w:szCs w:val="28"/>
        </w:rPr>
        <w:t xml:space="preserve"> являются</w:t>
      </w:r>
      <w:proofErr w:type="gramEnd"/>
      <w:r w:rsidRPr="003A7555">
        <w:rPr>
          <w:sz w:val="28"/>
          <w:szCs w:val="28"/>
        </w:rPr>
        <w:t xml:space="preserve">  умение быстро принимать решения,  сосредоточиться, иметь хорошую память. Поэтому для развития у детей  этих способностей  в программу введён раздел «Интеллектуальная подготовка».</w:t>
      </w:r>
    </w:p>
    <w:p w:rsidR="003A7555" w:rsidRDefault="003A7555" w:rsidP="00BD4DAD">
      <w:pPr>
        <w:ind w:left="-284" w:right="-29"/>
        <w:jc w:val="both"/>
        <w:rPr>
          <w:sz w:val="28"/>
          <w:szCs w:val="28"/>
        </w:rPr>
      </w:pPr>
    </w:p>
    <w:p w:rsidR="00213510" w:rsidRDefault="00213510" w:rsidP="00BD4DAD">
      <w:pPr>
        <w:pStyle w:val="a4"/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Концепция</w:t>
      </w:r>
      <w:r w:rsidRPr="00213510">
        <w:rPr>
          <w:b/>
          <w:sz w:val="28"/>
          <w:szCs w:val="28"/>
        </w:rPr>
        <w:t xml:space="preserve"> программы</w:t>
      </w:r>
    </w:p>
    <w:p w:rsidR="00213510" w:rsidRPr="00213510" w:rsidRDefault="00213510" w:rsidP="00BD4DAD">
      <w:pPr>
        <w:pStyle w:val="a4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213510">
        <w:rPr>
          <w:sz w:val="28"/>
          <w:szCs w:val="28"/>
        </w:rPr>
        <w:t xml:space="preserve"> основывается на цикличности и </w:t>
      </w:r>
      <w:proofErr w:type="spellStart"/>
      <w:r w:rsidRPr="00213510">
        <w:rPr>
          <w:sz w:val="28"/>
          <w:szCs w:val="28"/>
        </w:rPr>
        <w:t>круглогодичности</w:t>
      </w:r>
      <w:proofErr w:type="spellEnd"/>
      <w:r w:rsidRPr="00213510">
        <w:rPr>
          <w:sz w:val="28"/>
          <w:szCs w:val="28"/>
        </w:rPr>
        <w:t xml:space="preserve"> учебно-тренировочного процесса. В активном участии в образовательно-воспитательном процессе педагога - ребенка - родителей - общеобразовательного учреждения, особое место занимает деятельность педагога и воспитанника. </w:t>
      </w:r>
      <w:proofErr w:type="gramStart"/>
      <w:r w:rsidRPr="00213510">
        <w:rPr>
          <w:sz w:val="28"/>
          <w:szCs w:val="28"/>
        </w:rPr>
        <w:t>Важное значение</w:t>
      </w:r>
      <w:proofErr w:type="gramEnd"/>
      <w:r w:rsidRPr="00213510">
        <w:rPr>
          <w:sz w:val="28"/>
          <w:szCs w:val="28"/>
        </w:rPr>
        <w:t xml:space="preserve"> имеет принцип реализации индивидуализации и дифференциации в подборе для каждого обучающегося соответствующих методов и приемов дополнительного образования и воспитания. </w:t>
      </w:r>
    </w:p>
    <w:p w:rsidR="00213510" w:rsidRPr="00213510" w:rsidRDefault="00213510" w:rsidP="00BD4DAD">
      <w:pPr>
        <w:pStyle w:val="a4"/>
        <w:ind w:left="-284" w:firstLine="709"/>
        <w:jc w:val="both"/>
        <w:rPr>
          <w:sz w:val="28"/>
          <w:szCs w:val="28"/>
        </w:rPr>
      </w:pPr>
      <w:r w:rsidRPr="00213510">
        <w:rPr>
          <w:sz w:val="28"/>
          <w:szCs w:val="28"/>
        </w:rPr>
        <w:t xml:space="preserve">Весь материал программы разделен на три взаимосвязанных этапа, на каждом из которых решаются свои задачи. </w:t>
      </w:r>
    </w:p>
    <w:p w:rsidR="00213510" w:rsidRPr="00213510" w:rsidRDefault="00213510" w:rsidP="00BD4DAD">
      <w:pPr>
        <w:pStyle w:val="a4"/>
        <w:ind w:left="-284" w:firstLine="709"/>
        <w:jc w:val="both"/>
        <w:rPr>
          <w:sz w:val="28"/>
          <w:szCs w:val="28"/>
        </w:rPr>
      </w:pPr>
      <w:r w:rsidRPr="00213510">
        <w:rPr>
          <w:sz w:val="28"/>
          <w:szCs w:val="28"/>
        </w:rPr>
        <w:t>Первый этап информационно-познавательный. Воспитанники на этом этапе повторяют основы ориентирования и начинают познавать новую для них информацию по психологии, физиологии, краеведению.</w:t>
      </w:r>
    </w:p>
    <w:p w:rsidR="00213510" w:rsidRPr="00213510" w:rsidRDefault="00213510" w:rsidP="00BD4DAD">
      <w:pPr>
        <w:pStyle w:val="a4"/>
        <w:ind w:left="-284" w:firstLine="709"/>
        <w:jc w:val="both"/>
        <w:rPr>
          <w:sz w:val="28"/>
          <w:szCs w:val="28"/>
        </w:rPr>
      </w:pPr>
      <w:r w:rsidRPr="00213510">
        <w:rPr>
          <w:sz w:val="28"/>
          <w:szCs w:val="28"/>
        </w:rPr>
        <w:t xml:space="preserve">Второй этап </w:t>
      </w:r>
      <w:proofErr w:type="spellStart"/>
      <w:r w:rsidRPr="00213510">
        <w:rPr>
          <w:sz w:val="28"/>
          <w:szCs w:val="28"/>
        </w:rPr>
        <w:t>операционно-деятельностный</w:t>
      </w:r>
      <w:proofErr w:type="spellEnd"/>
      <w:r w:rsidRPr="00213510">
        <w:rPr>
          <w:sz w:val="28"/>
          <w:szCs w:val="28"/>
        </w:rPr>
        <w:t>. 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13529A" w:rsidRPr="0013529A" w:rsidRDefault="00213510" w:rsidP="00BD4DAD">
      <w:pPr>
        <w:pStyle w:val="a4"/>
        <w:ind w:left="-284" w:right="-29" w:firstLine="709"/>
        <w:jc w:val="both"/>
        <w:rPr>
          <w:sz w:val="28"/>
          <w:szCs w:val="28"/>
        </w:rPr>
      </w:pPr>
      <w:r w:rsidRPr="00213510">
        <w:rPr>
          <w:sz w:val="28"/>
          <w:szCs w:val="28"/>
        </w:rPr>
        <w:t>Третий этап практико-ориентационный. Результатом его является овладение спецификой раб</w:t>
      </w:r>
      <w:r w:rsidR="00D94358">
        <w:rPr>
          <w:sz w:val="28"/>
          <w:szCs w:val="28"/>
        </w:rPr>
        <w:t>оты и практическая деятельность.</w:t>
      </w:r>
    </w:p>
    <w:p w:rsidR="00213510" w:rsidRDefault="00213510" w:rsidP="00BD4DAD">
      <w:pPr>
        <w:ind w:left="-284"/>
        <w:jc w:val="both"/>
        <w:rPr>
          <w:sz w:val="28"/>
          <w:szCs w:val="28"/>
        </w:rPr>
      </w:pPr>
    </w:p>
    <w:p w:rsidR="003A7555" w:rsidRDefault="00213510" w:rsidP="00BD4DAD">
      <w:pPr>
        <w:ind w:left="-284"/>
        <w:jc w:val="center"/>
        <w:rPr>
          <w:sz w:val="28"/>
          <w:szCs w:val="28"/>
        </w:rPr>
      </w:pPr>
      <w:r w:rsidRPr="003A7555">
        <w:rPr>
          <w:b/>
          <w:sz w:val="28"/>
          <w:szCs w:val="28"/>
        </w:rPr>
        <w:t>Виды и приемы работы</w:t>
      </w:r>
    </w:p>
    <w:p w:rsidR="003A7555" w:rsidRPr="002064E4" w:rsidRDefault="00732AA7" w:rsidP="00BD4DAD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7555" w:rsidRPr="002064E4">
        <w:rPr>
          <w:sz w:val="28"/>
          <w:szCs w:val="28"/>
        </w:rPr>
        <w:t xml:space="preserve">Тренировки по программе спортивного ориентирования проводятся с полным  групповым составом, но по мере роста спортивного опыта </w:t>
      </w:r>
      <w:proofErr w:type="gramStart"/>
      <w:r w:rsidR="003A7555" w:rsidRPr="002064E4">
        <w:rPr>
          <w:sz w:val="28"/>
          <w:szCs w:val="28"/>
        </w:rPr>
        <w:t>занимающихся</w:t>
      </w:r>
      <w:proofErr w:type="gramEnd"/>
      <w:r w:rsidR="003A7555" w:rsidRPr="002064E4">
        <w:rPr>
          <w:sz w:val="28"/>
          <w:szCs w:val="28"/>
        </w:rPr>
        <w:t xml:space="preserve"> больший упор следует делать на индивидуальные занятия.</w:t>
      </w:r>
    </w:p>
    <w:p w:rsidR="003A7555" w:rsidRPr="002064E4" w:rsidRDefault="003A7555" w:rsidP="00BD4DAD">
      <w:pPr>
        <w:ind w:left="-284" w:firstLine="709"/>
        <w:jc w:val="both"/>
        <w:rPr>
          <w:sz w:val="28"/>
          <w:szCs w:val="28"/>
        </w:rPr>
      </w:pPr>
      <w:r w:rsidRPr="002064E4">
        <w:rPr>
          <w:sz w:val="28"/>
          <w:szCs w:val="28"/>
        </w:rPr>
        <w:tab/>
        <w:t>Практические занятия можно проводить как на местности, так и в спортзале, в зависимости от темы занятий и времени года. Для организации тренировочных занятий по программе необходима   материально-техническая база по спортивному ориентированию, тренировочный полигон.</w:t>
      </w:r>
    </w:p>
    <w:p w:rsidR="003A7555" w:rsidRPr="002064E4" w:rsidRDefault="003A7555" w:rsidP="00BD4DAD">
      <w:pPr>
        <w:ind w:left="-284" w:firstLine="709"/>
        <w:jc w:val="both"/>
        <w:rPr>
          <w:sz w:val="28"/>
          <w:szCs w:val="28"/>
        </w:rPr>
      </w:pPr>
      <w:r w:rsidRPr="002064E4">
        <w:rPr>
          <w:sz w:val="28"/>
          <w:szCs w:val="28"/>
        </w:rPr>
        <w:tab/>
        <w:t xml:space="preserve">Методика тренировочных занятий определяется закономерными изменениями функционального состояния организма юных спортсменов. </w:t>
      </w:r>
      <w:proofErr w:type="gramStart"/>
      <w:r w:rsidRPr="002064E4">
        <w:rPr>
          <w:sz w:val="28"/>
          <w:szCs w:val="28"/>
        </w:rPr>
        <w:t>В</w:t>
      </w:r>
      <w:proofErr w:type="gramEnd"/>
      <w:r w:rsidRPr="002064E4">
        <w:rPr>
          <w:sz w:val="28"/>
          <w:szCs w:val="28"/>
        </w:rPr>
        <w:t xml:space="preserve"> вводной части используются </w:t>
      </w:r>
      <w:proofErr w:type="spellStart"/>
      <w:r w:rsidRPr="002064E4">
        <w:rPr>
          <w:sz w:val="28"/>
          <w:szCs w:val="28"/>
        </w:rPr>
        <w:t>общеподготовительные</w:t>
      </w:r>
      <w:proofErr w:type="spellEnd"/>
      <w:r w:rsidRPr="002064E4">
        <w:rPr>
          <w:sz w:val="28"/>
          <w:szCs w:val="28"/>
        </w:rPr>
        <w:t xml:space="preserve">  упражнения для повышения общей работоспособности организма. В основной части выполняемая работа должна обеспечивать повышение специальной физической подготовки, совершенствование техники и тактики. В заключительной части интенсивность работы снижается для создания условий, способствующих интенсивному протеканию восстановительных процессов.</w:t>
      </w:r>
    </w:p>
    <w:p w:rsidR="0013529A" w:rsidRDefault="007D650B" w:rsidP="00BD4DAD">
      <w:pPr>
        <w:pStyle w:val="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13529A" w:rsidRDefault="0013529A" w:rsidP="00BD4DAD">
      <w:pPr>
        <w:ind w:left="-284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спортсмена - </w:t>
      </w:r>
      <w:proofErr w:type="spellStart"/>
      <w:r>
        <w:rPr>
          <w:sz w:val="28"/>
          <w:szCs w:val="28"/>
        </w:rPr>
        <w:t>ориентировщика</w:t>
      </w:r>
      <w:proofErr w:type="spellEnd"/>
      <w:r>
        <w:rPr>
          <w:sz w:val="28"/>
          <w:szCs w:val="28"/>
        </w:rPr>
        <w:t xml:space="preserve"> рассматривается как многолетний единый педагогический процесс, обеспечивающий преемственность задач, средств и методов тренировки детей, подростков, юношей и девушек и в дальнейшем (при необходимости) взрослых спортсменов на всех этапах такой подготовки. Комплексность подготовки основывается на </w:t>
      </w:r>
      <w:r>
        <w:rPr>
          <w:sz w:val="28"/>
          <w:szCs w:val="28"/>
        </w:rPr>
        <w:lastRenderedPageBreak/>
        <w:t>взаимосвязях всех сторон учебно-тренировочного процесса: физической, технической, тактической, психологической, теоретической подготовок, воспитательной работы, восстановительных мероприятий, врачебного и педагогического контроля.</w:t>
      </w:r>
    </w:p>
    <w:p w:rsidR="0013529A" w:rsidRDefault="0013529A" w:rsidP="00BD4DAD">
      <w:pPr>
        <w:ind w:left="-284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программы планируется в зависимости от возраста, уровня общей, специальной, технико-тактической подготовки. Состоит из теоретической и практической частей.</w:t>
      </w:r>
    </w:p>
    <w:p w:rsidR="0013529A" w:rsidRDefault="0013529A" w:rsidP="00BD4DAD">
      <w:pPr>
        <w:ind w:left="-284" w:right="-2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теоретической подготовки:</w:t>
      </w:r>
    </w:p>
    <w:p w:rsidR="0013529A" w:rsidRDefault="0013529A" w:rsidP="00BD4DAD">
      <w:pPr>
        <w:numPr>
          <w:ilvl w:val="0"/>
          <w:numId w:val="2"/>
        </w:num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в области физической культуры и спорта (туризма, ориентирования, лыжного спорта, легкой атлетики);</w:t>
      </w:r>
    </w:p>
    <w:p w:rsidR="0013529A" w:rsidRDefault="0013529A" w:rsidP="00BD4DAD">
      <w:pPr>
        <w:numPr>
          <w:ilvl w:val="0"/>
          <w:numId w:val="2"/>
        </w:num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знаний по гигиене спортсмена, врачебному контролю и самоконтролю, медико-санитарной подготовке; </w:t>
      </w:r>
    </w:p>
    <w:p w:rsidR="0013529A" w:rsidRDefault="0013529A" w:rsidP="00BD4DAD">
      <w:pPr>
        <w:numPr>
          <w:ilvl w:val="0"/>
          <w:numId w:val="2"/>
        </w:num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представлений об  индивидуальных психологических и психосоциальных особенностях, адаптивных свойствах организма и способах их совершенствования с целью укрепления здоровья, поддержания его оптимального функционального состояния;</w:t>
      </w:r>
    </w:p>
    <w:p w:rsidR="0013529A" w:rsidRDefault="0013529A" w:rsidP="00BD4DAD">
      <w:pPr>
        <w:numPr>
          <w:ilvl w:val="0"/>
          <w:numId w:val="2"/>
        </w:num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основам знаний педагогики, психологии, физиологии, теории и методики физического воспитания, обеспечения безопасности жизнедеятельности. </w:t>
      </w:r>
    </w:p>
    <w:p w:rsidR="0013529A" w:rsidRDefault="0013529A" w:rsidP="00BD4DAD">
      <w:pPr>
        <w:ind w:left="-284" w:right="-29"/>
        <w:jc w:val="both"/>
        <w:rPr>
          <w:sz w:val="28"/>
          <w:szCs w:val="28"/>
        </w:rPr>
      </w:pPr>
    </w:p>
    <w:p w:rsidR="0013529A" w:rsidRDefault="0013529A" w:rsidP="00BD4DAD">
      <w:pPr>
        <w:ind w:left="-284" w:right="-29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практической подготовки являются:</w:t>
      </w:r>
    </w:p>
    <w:p w:rsidR="0013529A" w:rsidRDefault="0013529A" w:rsidP="00BD4DAD">
      <w:pPr>
        <w:numPr>
          <w:ilvl w:val="0"/>
          <w:numId w:val="2"/>
        </w:num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практических умений и навыков в организации и проведении самостоятельных форм занятий, занятий с группой учащихся; </w:t>
      </w:r>
    </w:p>
    <w:p w:rsidR="0013529A" w:rsidRDefault="0013529A" w:rsidP="00BD4DAD">
      <w:pPr>
        <w:numPr>
          <w:ilvl w:val="0"/>
          <w:numId w:val="2"/>
        </w:num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 навыков судейства соревнований избранного вида спорта;</w:t>
      </w:r>
    </w:p>
    <w:p w:rsidR="0013529A" w:rsidRDefault="0013529A" w:rsidP="00BD4DAD">
      <w:pPr>
        <w:numPr>
          <w:ilvl w:val="0"/>
          <w:numId w:val="2"/>
        </w:num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двигательного опыта за счет овладения двигательными действиями избранного вида спорта и использования их в качестве средств укрепления здоровья;</w:t>
      </w:r>
    </w:p>
    <w:p w:rsidR="0013529A" w:rsidRDefault="0013529A" w:rsidP="00BD4DAD">
      <w:pPr>
        <w:numPr>
          <w:ilvl w:val="0"/>
          <w:numId w:val="2"/>
        </w:num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практических умений и навыков по технической, тактической, психологической подготовке, морально-волевой подготовке, врачебному контролю, самоконтролю, гигиене, медико-санитарной подготовке, основам безопасности жизнедеятельности;</w:t>
      </w:r>
    </w:p>
    <w:p w:rsidR="0013529A" w:rsidRDefault="0013529A" w:rsidP="00BD4DAD">
      <w:pPr>
        <w:numPr>
          <w:ilvl w:val="0"/>
          <w:numId w:val="2"/>
        </w:num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функциональных возможностей организма;</w:t>
      </w:r>
    </w:p>
    <w:p w:rsidR="0013529A" w:rsidRDefault="0013529A" w:rsidP="00BD4DAD">
      <w:pPr>
        <w:numPr>
          <w:ilvl w:val="0"/>
          <w:numId w:val="2"/>
        </w:num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индивидуальных психических черт и особенностей.</w:t>
      </w:r>
    </w:p>
    <w:p w:rsidR="0013529A" w:rsidRDefault="0013529A" w:rsidP="00BD4DAD">
      <w:pPr>
        <w:ind w:left="-284" w:right="-29"/>
        <w:jc w:val="both"/>
        <w:rPr>
          <w:sz w:val="28"/>
          <w:szCs w:val="28"/>
        </w:rPr>
      </w:pPr>
    </w:p>
    <w:p w:rsidR="0013529A" w:rsidRDefault="0013529A" w:rsidP="00BD4DAD">
      <w:p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Теоретические знания формируются на отдельных теоретических занятиях, в форме бесед до начала практического занятия, во время практического занятия или в его конце. Можно  задачи по формированию знаний решать в процессе овладения практическими умениями и навыками.</w:t>
      </w:r>
    </w:p>
    <w:p w:rsidR="0013529A" w:rsidRDefault="0013529A" w:rsidP="00BD4DAD">
      <w:p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Практические занятия проводятся на учебно-тренировочных полигонах, на спортивной площадке, в спортивном зале. Большая часть занятий проводится на местности (в лесу с картами). </w:t>
      </w:r>
    </w:p>
    <w:p w:rsidR="0013529A" w:rsidRDefault="0013529A" w:rsidP="00BD4DAD">
      <w:pPr>
        <w:ind w:left="-284"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начальном этапе подготовки планируются только тренировочные и контрольные соревнования, основными целями которых являются </w:t>
      </w:r>
      <w:r>
        <w:rPr>
          <w:sz w:val="28"/>
          <w:szCs w:val="28"/>
        </w:rPr>
        <w:lastRenderedPageBreak/>
        <w:t>приобретение соревновательного опыта и повышение эмоциональности учебно-тренировочного процесса.</w:t>
      </w:r>
    </w:p>
    <w:p w:rsidR="0013529A" w:rsidRDefault="0013529A" w:rsidP="00BD4DAD">
      <w:p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Техника и тактика спортивного ориентирования тесно связана с топографической подготовкой, с особенностями внимания и мышления, свойствами памяти, что обуславливает необходимость проведения ряда практических занятий по  развитию перечисленных качеств не только на местности, но и в условиях специально оборудованного класса и в форме самостоятельного выполнении специальной домашней работы.</w:t>
      </w:r>
    </w:p>
    <w:p w:rsidR="0013529A" w:rsidRDefault="0013529A" w:rsidP="00BD4DAD">
      <w:p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Контрольные упражнения, соревнования, тестирование являются составной частью подготовки спортсмена и эффективным средством контроля тренировочного процесса (текущая и итоговая диагностика). Правильно поставленный учет работы дает возможность педагогу своевременно определять достижения и недостатки учебно-тренировочной работы, знать о состоянии здоровья и уровне тренированности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.</w:t>
      </w:r>
    </w:p>
    <w:p w:rsidR="0013529A" w:rsidRDefault="0013529A" w:rsidP="00BD4DAD">
      <w:p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занятиях соблюдается принцип постепенности, учитываются индивидуальные возможности и особенности каждого подростка. </w:t>
      </w:r>
    </w:p>
    <w:p w:rsidR="0013529A" w:rsidRDefault="0013529A" w:rsidP="00732AA7">
      <w:p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является проведение на каждом занятии практической работы с</w:t>
      </w:r>
      <w:r w:rsidR="00124A94">
        <w:rPr>
          <w:sz w:val="28"/>
          <w:szCs w:val="28"/>
        </w:rPr>
        <w:t xml:space="preserve"> картами или условными знаками.</w:t>
      </w:r>
    </w:p>
    <w:p w:rsidR="0013529A" w:rsidRDefault="0013529A" w:rsidP="00BD4DAD">
      <w:pPr>
        <w:ind w:left="-284"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529A" w:rsidRDefault="0013529A" w:rsidP="00BD4DAD">
      <w:pPr>
        <w:ind w:left="-284" w:right="-2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силу специфики спортивного ориентирования организация учебно-тренировочных сборов играет большую роль в подготовке </w:t>
      </w:r>
      <w:proofErr w:type="spellStart"/>
      <w:r>
        <w:rPr>
          <w:iCs/>
          <w:sz w:val="28"/>
          <w:szCs w:val="28"/>
        </w:rPr>
        <w:t>ориентировщиков</w:t>
      </w:r>
      <w:proofErr w:type="spellEnd"/>
      <w:r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ab/>
        <w:t>В летнее каникулярное время учебно-тренировочный процесс не прекращается, а лишь приобретает другие формы организации. Организуются  и проводятся  походы, учебно-тренировочные сборы, выездные соревнования. Данные формы учебно-тренировочной работы выходят за рамки учебной нагрузки (вне сетки часов), но проводятся согласно утверждённым программам и планам этих работ и ставят перед собой задачи:</w:t>
      </w:r>
    </w:p>
    <w:p w:rsidR="0013529A" w:rsidRDefault="0013529A" w:rsidP="00BD4DAD">
      <w:pPr>
        <w:ind w:left="-284" w:right="-2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 xml:space="preserve">организации круглогодичного учебно-тренировочного процесса;  </w:t>
      </w:r>
    </w:p>
    <w:p w:rsidR="0013529A" w:rsidRDefault="0013529A" w:rsidP="00BD4DAD">
      <w:pPr>
        <w:ind w:left="-284" w:right="-2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закрепления и совершенствования знаний, умений, навыков, приобретенных в течение учебного года;</w:t>
      </w:r>
    </w:p>
    <w:p w:rsidR="0013529A" w:rsidRDefault="0013529A" w:rsidP="00BD4DAD">
      <w:pPr>
        <w:ind w:left="-284" w:right="-2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оздоровления занимающихся силами естественных факторов природы;</w:t>
      </w:r>
    </w:p>
    <w:p w:rsidR="0013529A" w:rsidRDefault="0013529A" w:rsidP="00BD4DAD">
      <w:pPr>
        <w:ind w:left="-284" w:right="-2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участия в выездных соревнованиях по избранному виду спорта.</w:t>
      </w:r>
    </w:p>
    <w:p w:rsidR="0013529A" w:rsidRPr="00870B54" w:rsidRDefault="00DE7ED7" w:rsidP="00BD4DAD">
      <w:pPr>
        <w:ind w:left="-284" w:right="-29"/>
        <w:jc w:val="center"/>
        <w:rPr>
          <w:b/>
          <w:iCs/>
          <w:sz w:val="28"/>
          <w:szCs w:val="28"/>
        </w:rPr>
      </w:pPr>
      <w:r w:rsidRPr="00870B54">
        <w:rPr>
          <w:b/>
          <w:iCs/>
          <w:sz w:val="28"/>
          <w:szCs w:val="28"/>
        </w:rPr>
        <w:t>Ожидаемые результаты</w:t>
      </w:r>
    </w:p>
    <w:p w:rsidR="00CB3D62" w:rsidRDefault="00870B54" w:rsidP="00BD4DAD">
      <w:pPr>
        <w:ind w:left="-284" w:right="-2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D62" w:rsidRPr="00870B54">
        <w:rPr>
          <w:color w:val="000000"/>
          <w:sz w:val="28"/>
          <w:szCs w:val="28"/>
        </w:rPr>
        <w:t>З</w:t>
      </w:r>
      <w:r w:rsidR="00DE7ED7" w:rsidRPr="00870B54">
        <w:rPr>
          <w:color w:val="000000"/>
          <w:sz w:val="28"/>
          <w:szCs w:val="28"/>
        </w:rPr>
        <w:t>начение ориентирования в системе физического воспитани</w:t>
      </w:r>
      <w:r w:rsidR="00CB3D62" w:rsidRPr="00870B54">
        <w:rPr>
          <w:color w:val="000000"/>
          <w:sz w:val="28"/>
          <w:szCs w:val="28"/>
        </w:rPr>
        <w:t xml:space="preserve">я, оздоровления, закаливания;  </w:t>
      </w:r>
      <w:r w:rsidR="00DE7ED7" w:rsidRPr="00870B54">
        <w:rPr>
          <w:color w:val="000000"/>
          <w:sz w:val="28"/>
          <w:szCs w:val="28"/>
        </w:rPr>
        <w:t>основы безопасности при проведении занятий в учебном классе, спортивном зале, на местности;</w:t>
      </w:r>
      <w:r>
        <w:rPr>
          <w:color w:val="000000"/>
          <w:sz w:val="28"/>
          <w:szCs w:val="28"/>
        </w:rPr>
        <w:t xml:space="preserve"> </w:t>
      </w:r>
      <w:r w:rsidR="00CB3D62" w:rsidRPr="00870B54">
        <w:rPr>
          <w:color w:val="000000"/>
          <w:sz w:val="28"/>
          <w:szCs w:val="28"/>
        </w:rPr>
        <w:t>задачи общей физической подготовки, технику лыжных ходов; выполнять беговые упражнения в различных зонах интенси</w:t>
      </w:r>
      <w:r w:rsidRPr="00870B54">
        <w:rPr>
          <w:color w:val="000000"/>
          <w:sz w:val="28"/>
          <w:szCs w:val="28"/>
        </w:rPr>
        <w:t xml:space="preserve">вности тренировочных нагрузок; </w:t>
      </w:r>
      <w:r w:rsidR="00CB3D62" w:rsidRPr="00870B54">
        <w:rPr>
          <w:color w:val="000000"/>
          <w:sz w:val="28"/>
          <w:szCs w:val="28"/>
        </w:rPr>
        <w:t xml:space="preserve"> выполнять бег с учетом характера местности: открытая, </w:t>
      </w:r>
      <w:r w:rsidRPr="00870B54">
        <w:rPr>
          <w:color w:val="000000"/>
          <w:sz w:val="28"/>
          <w:szCs w:val="28"/>
        </w:rPr>
        <w:t xml:space="preserve">закрытая, горная, заболоченная; </w:t>
      </w:r>
      <w:r w:rsidR="00CB3D62" w:rsidRPr="00870B54">
        <w:rPr>
          <w:color w:val="000000"/>
          <w:sz w:val="28"/>
          <w:szCs w:val="28"/>
        </w:rPr>
        <w:t>по</w:t>
      </w:r>
      <w:r w:rsidRPr="00870B54">
        <w:rPr>
          <w:color w:val="000000"/>
          <w:sz w:val="28"/>
          <w:szCs w:val="28"/>
        </w:rPr>
        <w:t xml:space="preserve">нятие о технике ориентирования; </w:t>
      </w:r>
      <w:proofErr w:type="gramStart"/>
      <w:r w:rsidR="00CB3D62" w:rsidRPr="00870B54">
        <w:rPr>
          <w:color w:val="000000"/>
          <w:sz w:val="28"/>
          <w:szCs w:val="28"/>
        </w:rPr>
        <w:t>разновидности карт (спортивные,</w:t>
      </w:r>
      <w:r w:rsidRPr="00870B54">
        <w:rPr>
          <w:color w:val="000000"/>
          <w:sz w:val="28"/>
          <w:szCs w:val="28"/>
        </w:rPr>
        <w:t xml:space="preserve"> топографические, план, схема); </w:t>
      </w:r>
      <w:r w:rsidR="00CB3D62" w:rsidRPr="00870B54">
        <w:rPr>
          <w:color w:val="000000"/>
          <w:sz w:val="28"/>
          <w:szCs w:val="28"/>
        </w:rPr>
        <w:t> понятия технических приемов: грубый азимут, точный азимут, линейное ориентиров</w:t>
      </w:r>
      <w:r w:rsidRPr="00870B54">
        <w:rPr>
          <w:color w:val="000000"/>
          <w:sz w:val="28"/>
          <w:szCs w:val="28"/>
        </w:rPr>
        <w:t xml:space="preserve">ание, точечное ориентирование; </w:t>
      </w:r>
      <w:r w:rsidR="00CB3D62" w:rsidRPr="00870B54">
        <w:rPr>
          <w:color w:val="000000"/>
          <w:sz w:val="28"/>
          <w:szCs w:val="28"/>
        </w:rPr>
        <w:t> компас и его устройство</w:t>
      </w:r>
      <w:r w:rsidRPr="00870B54">
        <w:rPr>
          <w:color w:val="000000"/>
          <w:sz w:val="28"/>
          <w:szCs w:val="28"/>
        </w:rPr>
        <w:t xml:space="preserve">; </w:t>
      </w:r>
      <w:r w:rsidR="00CB3D62" w:rsidRPr="00870B54">
        <w:rPr>
          <w:color w:val="000000"/>
          <w:sz w:val="28"/>
          <w:szCs w:val="28"/>
        </w:rPr>
        <w:t> пра</w:t>
      </w:r>
      <w:r w:rsidRPr="00870B54">
        <w:rPr>
          <w:color w:val="000000"/>
          <w:sz w:val="28"/>
          <w:szCs w:val="28"/>
        </w:rPr>
        <w:t>вильно пользоваться компасом;</w:t>
      </w:r>
      <w:r w:rsidRPr="00870B54">
        <w:rPr>
          <w:color w:val="000000"/>
          <w:sz w:val="28"/>
          <w:szCs w:val="28"/>
        </w:rPr>
        <w:br/>
      </w:r>
      <w:r w:rsidR="00CB3D62" w:rsidRPr="00870B54">
        <w:rPr>
          <w:color w:val="000000"/>
          <w:sz w:val="28"/>
          <w:szCs w:val="28"/>
        </w:rPr>
        <w:t>ориентировать карту;</w:t>
      </w:r>
      <w:r w:rsidRPr="00870B54">
        <w:rPr>
          <w:color w:val="000000"/>
          <w:sz w:val="28"/>
          <w:szCs w:val="28"/>
        </w:rPr>
        <w:t xml:space="preserve"> основы топографии; </w:t>
      </w:r>
      <w:r w:rsidR="00CB3D62" w:rsidRPr="00870B54">
        <w:rPr>
          <w:color w:val="000000"/>
          <w:sz w:val="28"/>
          <w:szCs w:val="28"/>
        </w:rPr>
        <w:t>способы изоб</w:t>
      </w:r>
      <w:r w:rsidRPr="00870B54">
        <w:rPr>
          <w:color w:val="000000"/>
          <w:sz w:val="28"/>
          <w:szCs w:val="28"/>
        </w:rPr>
        <w:t xml:space="preserve">ражения земной поверхности; </w:t>
      </w:r>
      <w:r w:rsidR="00CB3D62" w:rsidRPr="00870B54">
        <w:rPr>
          <w:color w:val="000000"/>
          <w:sz w:val="28"/>
          <w:szCs w:val="28"/>
        </w:rPr>
        <w:t>пон</w:t>
      </w:r>
      <w:r w:rsidRPr="00870B54">
        <w:rPr>
          <w:color w:val="000000"/>
          <w:sz w:val="28"/>
          <w:szCs w:val="28"/>
        </w:rPr>
        <w:t xml:space="preserve">ятие «топографическая карта»; понятие «масштаб»; масштаб и </w:t>
      </w:r>
      <w:r w:rsidRPr="00870B54">
        <w:rPr>
          <w:color w:val="000000"/>
          <w:sz w:val="28"/>
          <w:szCs w:val="28"/>
        </w:rPr>
        <w:lastRenderedPageBreak/>
        <w:t xml:space="preserve">его виды; </w:t>
      </w:r>
      <w:r w:rsidR="00CB3D62" w:rsidRPr="00870B54">
        <w:rPr>
          <w:color w:val="000000"/>
          <w:sz w:val="28"/>
          <w:szCs w:val="28"/>
        </w:rPr>
        <w:t>основны</w:t>
      </w:r>
      <w:r w:rsidRPr="00870B54">
        <w:rPr>
          <w:color w:val="000000"/>
          <w:sz w:val="28"/>
          <w:szCs w:val="28"/>
        </w:rPr>
        <w:t>е типы топографических знаков;</w:t>
      </w:r>
      <w:r w:rsidRPr="00870B54">
        <w:rPr>
          <w:color w:val="000000"/>
          <w:sz w:val="28"/>
          <w:szCs w:val="28"/>
        </w:rPr>
        <w:br/>
        <w:t> понятие «горизонталь»; понятие «крутизна склона», читать масштабы карт;</w:t>
      </w:r>
      <w:proofErr w:type="gramEnd"/>
      <w:r w:rsidRPr="00870B54">
        <w:rPr>
          <w:color w:val="000000"/>
          <w:sz w:val="28"/>
          <w:szCs w:val="28"/>
        </w:rPr>
        <w:t xml:space="preserve">  </w:t>
      </w:r>
      <w:r w:rsidR="00CB3D62" w:rsidRPr="00870B54">
        <w:rPr>
          <w:color w:val="000000"/>
          <w:sz w:val="28"/>
          <w:szCs w:val="28"/>
        </w:rPr>
        <w:t>читать и расшифровывать основные топографические знаки;</w:t>
      </w:r>
      <w:r w:rsidRPr="00870B54">
        <w:rPr>
          <w:color w:val="000000"/>
          <w:sz w:val="28"/>
          <w:szCs w:val="28"/>
        </w:rPr>
        <w:t xml:space="preserve"> </w:t>
      </w:r>
      <w:r w:rsidR="00CB3D62" w:rsidRPr="00870B54">
        <w:rPr>
          <w:color w:val="000000"/>
          <w:sz w:val="28"/>
          <w:szCs w:val="28"/>
        </w:rPr>
        <w:t> определ</w:t>
      </w:r>
      <w:r w:rsidRPr="00870B54">
        <w:rPr>
          <w:color w:val="000000"/>
          <w:sz w:val="28"/>
          <w:szCs w:val="28"/>
        </w:rPr>
        <w:t xml:space="preserve">ять крутизну и высоту склона; </w:t>
      </w:r>
      <w:r w:rsidR="00CB3D62" w:rsidRPr="00870B54">
        <w:rPr>
          <w:color w:val="000000"/>
          <w:sz w:val="28"/>
          <w:szCs w:val="28"/>
        </w:rPr>
        <w:t>осуществлять простейшую глазомерную съемку участка местности.</w:t>
      </w:r>
    </w:p>
    <w:p w:rsidR="00870B54" w:rsidRDefault="00870B54" w:rsidP="00BD4DAD">
      <w:pPr>
        <w:ind w:left="-284" w:right="-29" w:firstLine="709"/>
        <w:rPr>
          <w:color w:val="000000"/>
          <w:sz w:val="28"/>
          <w:szCs w:val="28"/>
        </w:rPr>
      </w:pPr>
    </w:p>
    <w:p w:rsidR="00870B54" w:rsidRDefault="00732AA7" w:rsidP="00BD4DAD">
      <w:pPr>
        <w:ind w:left="-284" w:right="-2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программы: 2 </w:t>
      </w:r>
      <w:r w:rsidR="00870B54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="00870B54">
        <w:rPr>
          <w:color w:val="000000"/>
          <w:sz w:val="28"/>
          <w:szCs w:val="28"/>
        </w:rPr>
        <w:t xml:space="preserve">. </w:t>
      </w:r>
      <w:r w:rsidR="00842A90" w:rsidRPr="00C41CEF">
        <w:rPr>
          <w:sz w:val="28"/>
          <w:szCs w:val="28"/>
        </w:rPr>
        <w:t>Программа первого года обучения предусматривает отведение 144 часов, второго года -  216 часов на теоретические и практические занятия.</w:t>
      </w:r>
    </w:p>
    <w:p w:rsidR="00AB2AEC" w:rsidRDefault="00246EA8" w:rsidP="00AB2AEC">
      <w:pPr>
        <w:rPr>
          <w:sz w:val="28"/>
          <w:szCs w:val="28"/>
        </w:rPr>
      </w:pPr>
      <w:r>
        <w:rPr>
          <w:sz w:val="28"/>
          <w:szCs w:val="28"/>
        </w:rPr>
        <w:t>В первый год обучения з</w:t>
      </w:r>
      <w:r w:rsidR="00842A90" w:rsidRPr="00C41CEF">
        <w:rPr>
          <w:sz w:val="28"/>
          <w:szCs w:val="28"/>
        </w:rPr>
        <w:t>анятия проводятся</w:t>
      </w:r>
      <w:r w:rsidR="00AB2AEC" w:rsidRPr="00AB2AEC">
        <w:rPr>
          <w:sz w:val="28"/>
          <w:szCs w:val="28"/>
        </w:rPr>
        <w:t xml:space="preserve"> 2 </w:t>
      </w:r>
      <w:r w:rsidR="00AB2AEC">
        <w:rPr>
          <w:sz w:val="28"/>
          <w:szCs w:val="28"/>
        </w:rPr>
        <w:t>раза в неделю по 2 часа.</w:t>
      </w:r>
    </w:p>
    <w:p w:rsidR="00246EA8" w:rsidRDefault="00246EA8" w:rsidP="00AB2AEC">
      <w:pPr>
        <w:rPr>
          <w:sz w:val="28"/>
          <w:szCs w:val="28"/>
        </w:rPr>
      </w:pPr>
      <w:r>
        <w:rPr>
          <w:sz w:val="28"/>
          <w:szCs w:val="28"/>
        </w:rPr>
        <w:t>Во второй год обучения занятия проводятся  3 раза в неделю по 2 часа.</w:t>
      </w:r>
    </w:p>
    <w:p w:rsidR="00CB0458" w:rsidRPr="00AB2AEC" w:rsidRDefault="00CB0458" w:rsidP="00AB2AE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детей в каждом объединении – 15.</w:t>
      </w:r>
    </w:p>
    <w:p w:rsidR="00CB0458" w:rsidRPr="00870B54" w:rsidRDefault="00CB0458" w:rsidP="00BD4DAD">
      <w:pPr>
        <w:ind w:left="-284" w:right="-2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Объединение посещают учащиеся 5-9 классов, 10-15 лет. При создании социально-педагогических условии возможно расширение возраста до двух лет.</w:t>
      </w:r>
    </w:p>
    <w:p w:rsidR="00CB3D62" w:rsidRDefault="00CB3D62" w:rsidP="00BD4DAD">
      <w:pPr>
        <w:ind w:left="-284" w:right="-29" w:firstLine="709"/>
        <w:jc w:val="center"/>
        <w:rPr>
          <w:b/>
          <w:sz w:val="28"/>
          <w:szCs w:val="28"/>
        </w:rPr>
      </w:pPr>
    </w:p>
    <w:p w:rsidR="00CB0458" w:rsidRPr="00B43280" w:rsidRDefault="00A84562" w:rsidP="00582FE2">
      <w:pPr>
        <w:ind w:left="-426" w:firstLine="426"/>
        <w:jc w:val="center"/>
        <w:rPr>
          <w:b/>
          <w:sz w:val="32"/>
          <w:szCs w:val="32"/>
        </w:rPr>
      </w:pPr>
      <w:r w:rsidRPr="003A7555">
        <w:rPr>
          <w:sz w:val="28"/>
          <w:szCs w:val="28"/>
        </w:rPr>
        <w:br w:type="page"/>
      </w:r>
      <w:r w:rsidR="00CB0458" w:rsidRPr="00B43280">
        <w:rPr>
          <w:b/>
          <w:sz w:val="32"/>
          <w:szCs w:val="32"/>
        </w:rPr>
        <w:lastRenderedPageBreak/>
        <w:t>Учебно-тематический  план объединения</w:t>
      </w:r>
    </w:p>
    <w:p w:rsidR="00CB0458" w:rsidRDefault="00CB0458" w:rsidP="00582FE2">
      <w:pPr>
        <w:ind w:left="-426" w:firstLine="426"/>
        <w:jc w:val="center"/>
        <w:rPr>
          <w:b/>
          <w:sz w:val="32"/>
          <w:szCs w:val="32"/>
        </w:rPr>
      </w:pPr>
      <w:r w:rsidRPr="00B43280">
        <w:rPr>
          <w:b/>
          <w:sz w:val="32"/>
          <w:szCs w:val="32"/>
        </w:rPr>
        <w:t>«</w:t>
      </w:r>
      <w:r w:rsidR="00DA6142">
        <w:rPr>
          <w:b/>
          <w:sz w:val="32"/>
          <w:szCs w:val="32"/>
        </w:rPr>
        <w:t>Ориентирование</w:t>
      </w:r>
      <w:r w:rsidRPr="00B43280">
        <w:rPr>
          <w:b/>
          <w:sz w:val="32"/>
          <w:szCs w:val="32"/>
        </w:rPr>
        <w:t>»</w:t>
      </w:r>
    </w:p>
    <w:p w:rsidR="00D9088E" w:rsidRDefault="00D9088E" w:rsidP="00582FE2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1-ый год обучения</w:t>
      </w:r>
    </w:p>
    <w:p w:rsidR="00CB0458" w:rsidRPr="00B43280" w:rsidRDefault="00CB0458" w:rsidP="00582FE2">
      <w:pPr>
        <w:tabs>
          <w:tab w:val="left" w:pos="2895"/>
        </w:tabs>
        <w:ind w:left="-426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117"/>
        <w:gridCol w:w="1235"/>
        <w:gridCol w:w="1060"/>
        <w:gridCol w:w="1042"/>
      </w:tblGrid>
      <w:tr w:rsidR="00CB0458" w:rsidRPr="00B82500" w:rsidTr="00E02C7F">
        <w:trPr>
          <w:trHeight w:val="330"/>
        </w:trPr>
        <w:tc>
          <w:tcPr>
            <w:tcW w:w="496" w:type="dxa"/>
            <w:vMerge w:val="restart"/>
          </w:tcPr>
          <w:p w:rsidR="00CB0458" w:rsidRPr="00B82500" w:rsidRDefault="00CB0458" w:rsidP="00582FE2">
            <w:pPr>
              <w:ind w:left="-426" w:firstLine="426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№</w:t>
            </w:r>
          </w:p>
        </w:tc>
        <w:tc>
          <w:tcPr>
            <w:tcW w:w="6117" w:type="dxa"/>
            <w:vMerge w:val="restart"/>
          </w:tcPr>
          <w:p w:rsidR="00CB0458" w:rsidRPr="00B82500" w:rsidRDefault="00CB0458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337" w:type="dxa"/>
            <w:gridSpan w:val="3"/>
          </w:tcPr>
          <w:p w:rsidR="00CB0458" w:rsidRPr="00B82500" w:rsidRDefault="00CB0458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Количество часов</w:t>
            </w:r>
          </w:p>
        </w:tc>
      </w:tr>
      <w:tr w:rsidR="00CB0458" w:rsidRPr="00B82500" w:rsidTr="00E02C7F">
        <w:trPr>
          <w:trHeight w:val="315"/>
        </w:trPr>
        <w:tc>
          <w:tcPr>
            <w:tcW w:w="496" w:type="dxa"/>
            <w:vMerge/>
          </w:tcPr>
          <w:p w:rsidR="00CB0458" w:rsidRPr="00B82500" w:rsidRDefault="00CB0458" w:rsidP="00582FE2">
            <w:pPr>
              <w:ind w:left="-426" w:firstLine="426"/>
              <w:rPr>
                <w:sz w:val="28"/>
                <w:szCs w:val="28"/>
              </w:rPr>
            </w:pPr>
          </w:p>
        </w:tc>
        <w:tc>
          <w:tcPr>
            <w:tcW w:w="6117" w:type="dxa"/>
            <w:vMerge/>
          </w:tcPr>
          <w:p w:rsidR="00CB0458" w:rsidRPr="00B82500" w:rsidRDefault="00CB0458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CB0458" w:rsidRPr="00B82500" w:rsidRDefault="00CB0458" w:rsidP="00582FE2">
            <w:pPr>
              <w:ind w:left="-426" w:right="-268" w:firstLine="426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:rsidR="00CB0458" w:rsidRPr="00B82500" w:rsidRDefault="00CB0458" w:rsidP="00582FE2">
            <w:pPr>
              <w:ind w:left="-426" w:firstLine="426"/>
              <w:rPr>
                <w:sz w:val="28"/>
                <w:szCs w:val="28"/>
              </w:rPr>
            </w:pPr>
            <w:proofErr w:type="spellStart"/>
            <w:r w:rsidRPr="00B82500">
              <w:rPr>
                <w:sz w:val="28"/>
                <w:szCs w:val="28"/>
              </w:rPr>
              <w:t>теор</w:t>
            </w:r>
            <w:proofErr w:type="spellEnd"/>
            <w:r w:rsidRPr="00B82500">
              <w:rPr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CB0458" w:rsidRPr="00B82500" w:rsidRDefault="00CB0458" w:rsidP="00582FE2">
            <w:pPr>
              <w:ind w:left="-426" w:firstLine="426"/>
              <w:rPr>
                <w:sz w:val="28"/>
                <w:szCs w:val="28"/>
              </w:rPr>
            </w:pPr>
            <w:proofErr w:type="spellStart"/>
            <w:r w:rsidRPr="00B82500">
              <w:rPr>
                <w:sz w:val="28"/>
                <w:szCs w:val="28"/>
              </w:rPr>
              <w:t>прак</w:t>
            </w:r>
            <w:proofErr w:type="spellEnd"/>
            <w:r w:rsidRPr="00B82500">
              <w:rPr>
                <w:sz w:val="28"/>
                <w:szCs w:val="28"/>
              </w:rPr>
              <w:t>.</w:t>
            </w:r>
          </w:p>
        </w:tc>
      </w:tr>
      <w:tr w:rsidR="00CB0458" w:rsidRPr="00B82500" w:rsidTr="00E02C7F">
        <w:tc>
          <w:tcPr>
            <w:tcW w:w="496" w:type="dxa"/>
          </w:tcPr>
          <w:p w:rsidR="00CB0458" w:rsidRPr="00B82500" w:rsidRDefault="00CB0458" w:rsidP="00582FE2">
            <w:pPr>
              <w:ind w:left="-426" w:firstLine="426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CB0458" w:rsidRPr="009C7F39" w:rsidRDefault="009C7F39" w:rsidP="00582FE2">
            <w:pPr>
              <w:ind w:left="-426" w:firstLine="426"/>
              <w:rPr>
                <w:sz w:val="28"/>
                <w:szCs w:val="28"/>
              </w:rPr>
            </w:pPr>
            <w:r w:rsidRPr="009C7F39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235" w:type="dxa"/>
          </w:tcPr>
          <w:p w:rsidR="00CB0458" w:rsidRPr="00B82500" w:rsidRDefault="00CB0458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CB0458" w:rsidRPr="00B82500" w:rsidRDefault="00CB0458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CB0458" w:rsidRPr="00B82500" w:rsidRDefault="00CB0458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-</w:t>
            </w:r>
          </w:p>
        </w:tc>
      </w:tr>
      <w:tr w:rsidR="00DA6142" w:rsidRPr="00B82500" w:rsidTr="00E02C7F">
        <w:tc>
          <w:tcPr>
            <w:tcW w:w="496" w:type="dxa"/>
          </w:tcPr>
          <w:p w:rsidR="00DA6142" w:rsidRPr="00B82500" w:rsidRDefault="00DA6142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DA6142" w:rsidRPr="0023686A" w:rsidRDefault="00DA6142" w:rsidP="00582FE2">
            <w:pPr>
              <w:ind w:left="-426" w:firstLine="426"/>
              <w:rPr>
                <w:sz w:val="28"/>
                <w:szCs w:val="28"/>
              </w:rPr>
            </w:pPr>
            <w:r w:rsidRPr="0023686A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35" w:type="dxa"/>
          </w:tcPr>
          <w:p w:rsidR="00DA6142" w:rsidRPr="00B82500" w:rsidRDefault="00DA6142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60" w:type="dxa"/>
          </w:tcPr>
          <w:p w:rsidR="00DA6142" w:rsidRPr="00B82500" w:rsidRDefault="00DA6142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DA6142" w:rsidRPr="00B82500" w:rsidRDefault="00DA6142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B0458" w:rsidRPr="00B82500" w:rsidTr="00E02C7F">
        <w:tc>
          <w:tcPr>
            <w:tcW w:w="496" w:type="dxa"/>
          </w:tcPr>
          <w:p w:rsidR="00CB0458" w:rsidRPr="00B82500" w:rsidRDefault="006B1003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CB0458" w:rsidRPr="0023686A" w:rsidRDefault="006B1003" w:rsidP="00582FE2">
            <w:pPr>
              <w:spacing w:line="240" w:lineRule="atLeast"/>
              <w:ind w:left="-426" w:firstLine="426"/>
              <w:rPr>
                <w:sz w:val="28"/>
                <w:szCs w:val="28"/>
              </w:rPr>
            </w:pPr>
            <w:r w:rsidRPr="0023686A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35" w:type="dxa"/>
          </w:tcPr>
          <w:p w:rsidR="00CB0458" w:rsidRPr="00B82500" w:rsidRDefault="00106C7F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FA3"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CB0458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CB0458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B0458" w:rsidRPr="00B82500" w:rsidTr="00E02C7F">
        <w:tc>
          <w:tcPr>
            <w:tcW w:w="496" w:type="dxa"/>
          </w:tcPr>
          <w:p w:rsidR="00CB0458" w:rsidRPr="00B82500" w:rsidRDefault="006B1003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CB0458" w:rsidRPr="0023686A" w:rsidRDefault="007A6D47" w:rsidP="00582FE2">
            <w:pPr>
              <w:shd w:val="clear" w:color="auto" w:fill="FFFFFF"/>
              <w:spacing w:line="240" w:lineRule="atLeast"/>
              <w:ind w:left="-426" w:firstLine="426"/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3686A">
              <w:rPr>
                <w:bCs/>
                <w:color w:val="000000"/>
                <w:sz w:val="28"/>
                <w:szCs w:val="28"/>
              </w:rPr>
              <w:t>Техни</w:t>
            </w:r>
            <w:r w:rsidR="004666AE">
              <w:rPr>
                <w:bCs/>
                <w:color w:val="000000"/>
                <w:sz w:val="28"/>
                <w:szCs w:val="28"/>
              </w:rPr>
              <w:t>ка ориентирования</w:t>
            </w:r>
          </w:p>
        </w:tc>
        <w:tc>
          <w:tcPr>
            <w:tcW w:w="1235" w:type="dxa"/>
          </w:tcPr>
          <w:p w:rsidR="00CB0458" w:rsidRPr="00B82500" w:rsidRDefault="00106C7F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FA3"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CB0458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CB0458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B0458" w:rsidRPr="00B82500" w:rsidTr="00E02C7F">
        <w:tc>
          <w:tcPr>
            <w:tcW w:w="496" w:type="dxa"/>
          </w:tcPr>
          <w:p w:rsidR="00CB0458" w:rsidRPr="00B82500" w:rsidRDefault="006B1003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17" w:type="dxa"/>
          </w:tcPr>
          <w:p w:rsidR="00CB0458" w:rsidRPr="0023686A" w:rsidRDefault="004666AE" w:rsidP="00582FE2">
            <w:pPr>
              <w:spacing w:line="240" w:lineRule="atLeast"/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</w:t>
            </w:r>
            <w:r w:rsidR="00411E21" w:rsidRPr="0023686A">
              <w:rPr>
                <w:sz w:val="28"/>
                <w:szCs w:val="28"/>
              </w:rPr>
              <w:t>альная подготовка</w:t>
            </w:r>
            <w:r w:rsidR="00411E21" w:rsidRPr="0023686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</w:tcPr>
          <w:p w:rsidR="00CB0458" w:rsidRPr="00B82500" w:rsidRDefault="00C81FA3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CB0458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CB0458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0458" w:rsidRPr="00B82500" w:rsidTr="00E02C7F">
        <w:tc>
          <w:tcPr>
            <w:tcW w:w="496" w:type="dxa"/>
          </w:tcPr>
          <w:p w:rsidR="00CB0458" w:rsidRPr="00B82500" w:rsidRDefault="006B1003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17" w:type="dxa"/>
          </w:tcPr>
          <w:p w:rsidR="00CB0458" w:rsidRPr="0023686A" w:rsidRDefault="00411E21" w:rsidP="00582FE2">
            <w:pPr>
              <w:spacing w:line="240" w:lineRule="atLeast"/>
              <w:ind w:left="-426" w:firstLine="426"/>
              <w:rPr>
                <w:sz w:val="28"/>
                <w:szCs w:val="28"/>
              </w:rPr>
            </w:pPr>
            <w:r w:rsidRPr="0023686A">
              <w:rPr>
                <w:bCs/>
                <w:color w:val="000000"/>
                <w:sz w:val="28"/>
                <w:szCs w:val="28"/>
              </w:rPr>
              <w:t xml:space="preserve">Снаряжение </w:t>
            </w:r>
            <w:proofErr w:type="spellStart"/>
            <w:r w:rsidRPr="0023686A">
              <w:rPr>
                <w:bCs/>
                <w:color w:val="000000"/>
                <w:sz w:val="28"/>
                <w:szCs w:val="28"/>
              </w:rPr>
              <w:t>ориентировщика</w:t>
            </w:r>
            <w:proofErr w:type="spellEnd"/>
          </w:p>
        </w:tc>
        <w:tc>
          <w:tcPr>
            <w:tcW w:w="1235" w:type="dxa"/>
          </w:tcPr>
          <w:p w:rsidR="00CB0458" w:rsidRPr="00B82500" w:rsidRDefault="00C81FA3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CB0458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CB0458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0458" w:rsidRPr="00B82500" w:rsidTr="00E02C7F">
        <w:tc>
          <w:tcPr>
            <w:tcW w:w="496" w:type="dxa"/>
          </w:tcPr>
          <w:p w:rsidR="00CB0458" w:rsidRPr="00B82500" w:rsidRDefault="006B1003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17" w:type="dxa"/>
          </w:tcPr>
          <w:p w:rsidR="00CB0458" w:rsidRPr="0023686A" w:rsidRDefault="00411E21" w:rsidP="00582FE2">
            <w:pPr>
              <w:spacing w:line="240" w:lineRule="atLeast"/>
              <w:ind w:left="-426" w:firstLine="426"/>
              <w:rPr>
                <w:sz w:val="28"/>
                <w:szCs w:val="28"/>
              </w:rPr>
            </w:pPr>
            <w:r w:rsidRPr="0023686A">
              <w:rPr>
                <w:bCs/>
                <w:color w:val="000000"/>
                <w:sz w:val="28"/>
                <w:szCs w:val="28"/>
              </w:rPr>
              <w:t>Гигиена спортсмена</w:t>
            </w:r>
          </w:p>
        </w:tc>
        <w:tc>
          <w:tcPr>
            <w:tcW w:w="1235" w:type="dxa"/>
          </w:tcPr>
          <w:p w:rsidR="00CB0458" w:rsidRPr="00B82500" w:rsidRDefault="00C81FA3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CB0458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CB0458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1E21" w:rsidRPr="00B82500" w:rsidTr="00E02C7F">
        <w:tc>
          <w:tcPr>
            <w:tcW w:w="496" w:type="dxa"/>
          </w:tcPr>
          <w:p w:rsidR="00411E21" w:rsidRDefault="0023686A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17" w:type="dxa"/>
          </w:tcPr>
          <w:p w:rsidR="00411E21" w:rsidRPr="0023686A" w:rsidRDefault="0023686A" w:rsidP="00582FE2">
            <w:pPr>
              <w:spacing w:line="240" w:lineRule="atLeast"/>
              <w:ind w:left="-426" w:firstLine="426"/>
              <w:rPr>
                <w:bCs/>
                <w:color w:val="000000"/>
                <w:sz w:val="28"/>
                <w:szCs w:val="28"/>
              </w:rPr>
            </w:pPr>
            <w:r w:rsidRPr="0023686A">
              <w:rPr>
                <w:bCs/>
                <w:sz w:val="28"/>
                <w:szCs w:val="28"/>
              </w:rPr>
              <w:t>Спортивное   ориентировани</w:t>
            </w:r>
            <w:r w:rsidR="009B1C7D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1235" w:type="dxa"/>
          </w:tcPr>
          <w:p w:rsidR="00411E21" w:rsidRPr="00B82500" w:rsidRDefault="00106C7F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66AE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411E21" w:rsidRPr="00B82500" w:rsidRDefault="005148C9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411E21" w:rsidRPr="00B82500" w:rsidRDefault="005148C9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1E21" w:rsidRPr="00B82500" w:rsidTr="00E02C7F">
        <w:tc>
          <w:tcPr>
            <w:tcW w:w="496" w:type="dxa"/>
          </w:tcPr>
          <w:p w:rsidR="00411E21" w:rsidRDefault="0023686A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17" w:type="dxa"/>
          </w:tcPr>
          <w:p w:rsidR="00411E21" w:rsidRPr="0023686A" w:rsidRDefault="00EF37A5" w:rsidP="00582FE2">
            <w:pPr>
              <w:spacing w:line="240" w:lineRule="atLeast"/>
              <w:ind w:left="-426" w:firstLine="42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Тактическая </w:t>
            </w:r>
            <w:r w:rsidR="00411E21" w:rsidRPr="0023686A">
              <w:rPr>
                <w:bCs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1235" w:type="dxa"/>
          </w:tcPr>
          <w:p w:rsidR="00411E21" w:rsidRPr="00B82500" w:rsidRDefault="00C81FA3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411E21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411E21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1E21" w:rsidRPr="00B82500" w:rsidTr="00E02C7F">
        <w:tc>
          <w:tcPr>
            <w:tcW w:w="496" w:type="dxa"/>
          </w:tcPr>
          <w:p w:rsidR="00411E21" w:rsidRDefault="0023686A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17" w:type="dxa"/>
          </w:tcPr>
          <w:p w:rsidR="00411E21" w:rsidRPr="0023686A" w:rsidRDefault="00EF37A5" w:rsidP="00582FE2">
            <w:pPr>
              <w:spacing w:line="240" w:lineRule="atLeast"/>
              <w:ind w:left="-426" w:firstLine="426"/>
              <w:rPr>
                <w:sz w:val="28"/>
                <w:szCs w:val="28"/>
              </w:rPr>
            </w:pPr>
            <w:r w:rsidRPr="0023686A">
              <w:rPr>
                <w:bCs/>
                <w:color w:val="000000"/>
                <w:sz w:val="28"/>
                <w:szCs w:val="28"/>
              </w:rPr>
              <w:t>Топографическая подготовка</w:t>
            </w:r>
          </w:p>
        </w:tc>
        <w:tc>
          <w:tcPr>
            <w:tcW w:w="1235" w:type="dxa"/>
          </w:tcPr>
          <w:p w:rsidR="00411E21" w:rsidRPr="00B82500" w:rsidRDefault="00C81FA3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411E21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411E21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1E21" w:rsidRPr="00B82500" w:rsidTr="00E02C7F">
        <w:tc>
          <w:tcPr>
            <w:tcW w:w="496" w:type="dxa"/>
          </w:tcPr>
          <w:p w:rsidR="00411E21" w:rsidRDefault="0023686A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17" w:type="dxa"/>
          </w:tcPr>
          <w:p w:rsidR="00411E21" w:rsidRPr="0023686A" w:rsidRDefault="00106C7F" w:rsidP="00582FE2">
            <w:pPr>
              <w:spacing w:line="240" w:lineRule="atLeast"/>
              <w:ind w:left="-426" w:firstLine="426"/>
              <w:rPr>
                <w:bCs/>
                <w:color w:val="000000"/>
                <w:sz w:val="28"/>
                <w:szCs w:val="28"/>
              </w:rPr>
            </w:pPr>
            <w:r w:rsidRPr="0023686A">
              <w:rPr>
                <w:bCs/>
                <w:color w:val="000000"/>
                <w:sz w:val="28"/>
                <w:szCs w:val="28"/>
              </w:rPr>
              <w:t>Психологическая и морально-волевая подготовка</w:t>
            </w:r>
          </w:p>
        </w:tc>
        <w:tc>
          <w:tcPr>
            <w:tcW w:w="1235" w:type="dxa"/>
          </w:tcPr>
          <w:p w:rsidR="00411E21" w:rsidRPr="00B82500" w:rsidRDefault="004666AE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411E21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411E21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1E21" w:rsidRPr="00B82500" w:rsidTr="00411E21">
        <w:trPr>
          <w:trHeight w:val="154"/>
        </w:trPr>
        <w:tc>
          <w:tcPr>
            <w:tcW w:w="496" w:type="dxa"/>
          </w:tcPr>
          <w:p w:rsidR="00411E21" w:rsidRDefault="0023686A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17" w:type="dxa"/>
          </w:tcPr>
          <w:p w:rsidR="00411E21" w:rsidRPr="0023686A" w:rsidRDefault="00411E21" w:rsidP="00582FE2">
            <w:pPr>
              <w:shd w:val="clear" w:color="auto" w:fill="FFFFFF"/>
              <w:spacing w:line="240" w:lineRule="atLeast"/>
              <w:ind w:left="-426" w:firstLine="426"/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3686A">
              <w:rPr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1235" w:type="dxa"/>
          </w:tcPr>
          <w:p w:rsidR="00411E21" w:rsidRPr="00B82500" w:rsidRDefault="00106C7F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411E21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411E21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1E21" w:rsidRPr="00B82500" w:rsidTr="00411E21">
        <w:trPr>
          <w:trHeight w:val="154"/>
        </w:trPr>
        <w:tc>
          <w:tcPr>
            <w:tcW w:w="496" w:type="dxa"/>
          </w:tcPr>
          <w:p w:rsidR="00411E21" w:rsidRDefault="0023686A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17" w:type="dxa"/>
          </w:tcPr>
          <w:p w:rsidR="00411E21" w:rsidRPr="0023686A" w:rsidRDefault="00106C7F" w:rsidP="00582FE2">
            <w:pPr>
              <w:shd w:val="clear" w:color="auto" w:fill="FFFFFF"/>
              <w:spacing w:line="240" w:lineRule="atLeast"/>
              <w:ind w:left="-426" w:firstLine="426"/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3686A">
              <w:rPr>
                <w:bCs/>
                <w:color w:val="000000"/>
                <w:sz w:val="28"/>
                <w:szCs w:val="28"/>
              </w:rPr>
              <w:t>Правила соревнований</w:t>
            </w:r>
          </w:p>
        </w:tc>
        <w:tc>
          <w:tcPr>
            <w:tcW w:w="1235" w:type="dxa"/>
          </w:tcPr>
          <w:p w:rsidR="00411E21" w:rsidRPr="00B82500" w:rsidRDefault="00106C7F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411E21" w:rsidRPr="00B82500" w:rsidRDefault="00DA6142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411E21" w:rsidRPr="00B82500" w:rsidRDefault="00DA6142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1E21" w:rsidRPr="00B82500" w:rsidTr="00411E21">
        <w:trPr>
          <w:trHeight w:val="154"/>
        </w:trPr>
        <w:tc>
          <w:tcPr>
            <w:tcW w:w="496" w:type="dxa"/>
          </w:tcPr>
          <w:p w:rsidR="00411E21" w:rsidRDefault="0023686A" w:rsidP="00582FE2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17" w:type="dxa"/>
          </w:tcPr>
          <w:p w:rsidR="00411E21" w:rsidRPr="0023686A" w:rsidRDefault="00106C7F" w:rsidP="00582FE2">
            <w:pPr>
              <w:shd w:val="clear" w:color="auto" w:fill="FFFFFF"/>
              <w:spacing w:line="240" w:lineRule="atLeast"/>
              <w:ind w:left="-426" w:firstLine="426"/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3686A">
              <w:rPr>
                <w:bCs/>
                <w:color w:val="000000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235" w:type="dxa"/>
          </w:tcPr>
          <w:p w:rsidR="00411E21" w:rsidRPr="00B82500" w:rsidRDefault="00106C7F" w:rsidP="00582FE2">
            <w:pPr>
              <w:spacing w:line="240" w:lineRule="atLeast"/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FA3"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411E21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411E21" w:rsidRPr="00B82500" w:rsidRDefault="004666AE" w:rsidP="00582FE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B002F" w:rsidRDefault="00DA6142" w:rsidP="00582FE2">
      <w:pPr>
        <w:ind w:left="-426" w:firstLine="426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DA6142">
        <w:rPr>
          <w:b/>
          <w:sz w:val="28"/>
          <w:szCs w:val="28"/>
        </w:rPr>
        <w:t>Итого: 144 часов</w:t>
      </w:r>
    </w:p>
    <w:p w:rsidR="00270F89" w:rsidRDefault="00270F89" w:rsidP="00582FE2">
      <w:pPr>
        <w:ind w:left="-426" w:firstLine="426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28"/>
          <w:szCs w:val="28"/>
        </w:rPr>
      </w:pPr>
    </w:p>
    <w:p w:rsidR="00270F89" w:rsidRDefault="00270F89" w:rsidP="00842A90">
      <w:pPr>
        <w:rPr>
          <w:b/>
          <w:sz w:val="28"/>
          <w:szCs w:val="28"/>
        </w:rPr>
      </w:pPr>
    </w:p>
    <w:p w:rsidR="00270F89" w:rsidRDefault="00270F89" w:rsidP="00BD4DAD">
      <w:pPr>
        <w:ind w:left="-284"/>
        <w:jc w:val="center"/>
        <w:rPr>
          <w:b/>
          <w:sz w:val="32"/>
          <w:szCs w:val="32"/>
        </w:rPr>
      </w:pPr>
      <w:r w:rsidRPr="009553F3">
        <w:rPr>
          <w:b/>
          <w:sz w:val="32"/>
          <w:szCs w:val="32"/>
        </w:rPr>
        <w:lastRenderedPageBreak/>
        <w:t>Содержание программы.</w:t>
      </w:r>
    </w:p>
    <w:p w:rsidR="00270F89" w:rsidRPr="009553F3" w:rsidRDefault="00270F89" w:rsidP="00BD4DAD">
      <w:pPr>
        <w:ind w:left="-284"/>
        <w:jc w:val="center"/>
        <w:rPr>
          <w:b/>
          <w:sz w:val="32"/>
          <w:szCs w:val="32"/>
        </w:rPr>
      </w:pPr>
    </w:p>
    <w:p w:rsidR="00270F89" w:rsidRPr="00DB05AB" w:rsidRDefault="00DB05AB" w:rsidP="00BD4DAD">
      <w:pPr>
        <w:numPr>
          <w:ilvl w:val="0"/>
          <w:numId w:val="4"/>
        </w:numPr>
        <w:spacing w:line="240" w:lineRule="atLeast"/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33128B">
        <w:rPr>
          <w:i/>
          <w:sz w:val="28"/>
          <w:szCs w:val="28"/>
        </w:rPr>
        <w:t xml:space="preserve"> </w:t>
      </w:r>
      <w:r w:rsidR="00270F89" w:rsidRPr="00DB05AB">
        <w:rPr>
          <w:i/>
          <w:sz w:val="28"/>
          <w:szCs w:val="28"/>
        </w:rPr>
        <w:t xml:space="preserve"> Вводное занятие. 2ч.</w:t>
      </w:r>
    </w:p>
    <w:p w:rsidR="00270F89" w:rsidRPr="004719B5" w:rsidRDefault="004719B5" w:rsidP="00BD4DAD">
      <w:pPr>
        <w:numPr>
          <w:ilvl w:val="1"/>
          <w:numId w:val="4"/>
        </w:numPr>
        <w:spacing w:line="240" w:lineRule="atLeas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5AB">
        <w:rPr>
          <w:sz w:val="28"/>
          <w:szCs w:val="28"/>
        </w:rPr>
        <w:t xml:space="preserve"> </w:t>
      </w:r>
      <w:r w:rsidR="00270F89" w:rsidRPr="004719B5">
        <w:rPr>
          <w:sz w:val="28"/>
          <w:szCs w:val="28"/>
        </w:rPr>
        <w:t>Теория 2ч.</w:t>
      </w:r>
    </w:p>
    <w:p w:rsidR="009C7F39" w:rsidRDefault="009C7F39" w:rsidP="00BD4DAD">
      <w:pPr>
        <w:pStyle w:val="a4"/>
        <w:spacing w:line="240" w:lineRule="atLeast"/>
        <w:ind w:left="-284"/>
        <w:rPr>
          <w:sz w:val="28"/>
          <w:szCs w:val="28"/>
        </w:rPr>
      </w:pPr>
      <w:r w:rsidRPr="004719B5">
        <w:rPr>
          <w:sz w:val="28"/>
          <w:szCs w:val="28"/>
        </w:rPr>
        <w:t>Организационное занятие объединения. Планирование деятельности объединения в учебном году. Ориентирование – средство физического воспитания, оздоровления, закаливания. Эмоциональность, связь с природой.</w:t>
      </w:r>
    </w:p>
    <w:p w:rsidR="004719B5" w:rsidRPr="004719B5" w:rsidRDefault="004719B5" w:rsidP="00BD4DAD">
      <w:pPr>
        <w:pStyle w:val="a4"/>
        <w:spacing w:line="240" w:lineRule="atLeast"/>
        <w:ind w:left="-284"/>
        <w:rPr>
          <w:sz w:val="28"/>
          <w:szCs w:val="28"/>
        </w:rPr>
      </w:pPr>
    </w:p>
    <w:p w:rsidR="00270F89" w:rsidRPr="00DB05AB" w:rsidRDefault="00DB05AB" w:rsidP="00BD4DAD">
      <w:pPr>
        <w:pStyle w:val="a4"/>
        <w:numPr>
          <w:ilvl w:val="0"/>
          <w:numId w:val="4"/>
        </w:numPr>
        <w:spacing w:line="240" w:lineRule="atLeast"/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C7F39" w:rsidRPr="00DB05AB">
        <w:rPr>
          <w:i/>
          <w:sz w:val="28"/>
          <w:szCs w:val="28"/>
        </w:rPr>
        <w:t>Общая физическая подготовка. 18ч.</w:t>
      </w:r>
    </w:p>
    <w:p w:rsidR="004719B5" w:rsidRDefault="00DB05AB" w:rsidP="00BD4DAD">
      <w:pPr>
        <w:pStyle w:val="a4"/>
        <w:spacing w:line="240" w:lineRule="atLeas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F39" w:rsidRPr="004719B5">
        <w:rPr>
          <w:sz w:val="28"/>
          <w:szCs w:val="28"/>
        </w:rPr>
        <w:t>Теория 2ч.</w:t>
      </w:r>
    </w:p>
    <w:p w:rsidR="001300B1" w:rsidRPr="004719B5" w:rsidRDefault="001300B1" w:rsidP="00BD4DAD">
      <w:pPr>
        <w:pStyle w:val="a4"/>
        <w:spacing w:line="240" w:lineRule="atLeast"/>
        <w:ind w:left="-284"/>
        <w:rPr>
          <w:sz w:val="28"/>
          <w:szCs w:val="28"/>
        </w:rPr>
      </w:pPr>
      <w:r w:rsidRPr="004719B5">
        <w:rPr>
          <w:color w:val="000000"/>
          <w:sz w:val="28"/>
          <w:szCs w:val="28"/>
        </w:rPr>
        <w:t>Задачи ОФП. Систематизация круглогодичного тренировочного процесса. Взаимосвязь физической, технической, тактической, волевой, психологической подготовки. Разминка, заминка, их значение и содержание.</w:t>
      </w:r>
    </w:p>
    <w:p w:rsidR="004719B5" w:rsidRDefault="001300B1" w:rsidP="00BD4DAD">
      <w:pPr>
        <w:pStyle w:val="a4"/>
        <w:spacing w:line="240" w:lineRule="atLeast"/>
        <w:ind w:left="-284"/>
        <w:rPr>
          <w:sz w:val="28"/>
          <w:szCs w:val="28"/>
        </w:rPr>
      </w:pPr>
      <w:r w:rsidRPr="004719B5">
        <w:rPr>
          <w:sz w:val="28"/>
          <w:szCs w:val="28"/>
        </w:rPr>
        <w:t>Практика 16ч.</w:t>
      </w:r>
    </w:p>
    <w:p w:rsidR="001300B1" w:rsidRDefault="001300B1" w:rsidP="00BD4DAD">
      <w:pPr>
        <w:pStyle w:val="a4"/>
        <w:spacing w:line="240" w:lineRule="atLeast"/>
        <w:ind w:left="-284"/>
        <w:rPr>
          <w:color w:val="000000"/>
          <w:sz w:val="28"/>
          <w:szCs w:val="28"/>
        </w:rPr>
      </w:pPr>
      <w:r w:rsidRPr="004719B5">
        <w:rPr>
          <w:iCs/>
          <w:sz w:val="28"/>
          <w:szCs w:val="28"/>
        </w:rPr>
        <w:t>Упражнения на развития равновесия и координации движений</w:t>
      </w:r>
      <w:r w:rsidRPr="004719B5">
        <w:rPr>
          <w:color w:val="000000"/>
          <w:sz w:val="28"/>
          <w:szCs w:val="28"/>
        </w:rPr>
        <w:t xml:space="preserve">. </w:t>
      </w:r>
      <w:proofErr w:type="gramStart"/>
      <w:r w:rsidRPr="004719B5">
        <w:rPr>
          <w:iCs/>
          <w:sz w:val="28"/>
          <w:szCs w:val="28"/>
        </w:rPr>
        <w:t>Упражнения</w:t>
      </w:r>
      <w:proofErr w:type="gramEnd"/>
      <w:r w:rsidRPr="004719B5">
        <w:rPr>
          <w:iCs/>
          <w:sz w:val="28"/>
          <w:szCs w:val="28"/>
        </w:rPr>
        <w:t xml:space="preserve">  направленные  на развитие гибкости. Упражнения   на  развитие   силы. </w:t>
      </w:r>
      <w:proofErr w:type="gramStart"/>
      <w:r w:rsidRPr="004719B5">
        <w:rPr>
          <w:iCs/>
          <w:sz w:val="28"/>
          <w:szCs w:val="28"/>
        </w:rPr>
        <w:t>Упражнения</w:t>
      </w:r>
      <w:proofErr w:type="gramEnd"/>
      <w:r w:rsidRPr="004719B5">
        <w:rPr>
          <w:iCs/>
          <w:sz w:val="28"/>
          <w:szCs w:val="28"/>
        </w:rPr>
        <w:t xml:space="preserve"> направленные на развитие быстроты</w:t>
      </w:r>
      <w:r w:rsidRPr="004719B5">
        <w:rPr>
          <w:color w:val="000000"/>
          <w:sz w:val="28"/>
          <w:szCs w:val="28"/>
        </w:rPr>
        <w:t xml:space="preserve">.  </w:t>
      </w:r>
      <w:r w:rsidRPr="004719B5">
        <w:rPr>
          <w:iCs/>
          <w:sz w:val="28"/>
          <w:szCs w:val="28"/>
        </w:rPr>
        <w:t>Упражнения,   развивающие  общую   выносливость.</w:t>
      </w:r>
      <w:r w:rsidR="004719B5">
        <w:rPr>
          <w:iCs/>
          <w:sz w:val="28"/>
          <w:szCs w:val="28"/>
        </w:rPr>
        <w:t xml:space="preserve"> </w:t>
      </w:r>
      <w:r w:rsidRPr="004719B5">
        <w:rPr>
          <w:color w:val="000000"/>
          <w:sz w:val="28"/>
          <w:szCs w:val="28"/>
        </w:rPr>
        <w:t>Лыжная подготовка: изучение попеременных, одновременных ходов, техники поворотов на месте и в движении, спуски, торможения. Спортивные и подвижные игры: игры на внимание, сообразительность, координацию. Туризм: походы выходного дня, туристская полоса препятствий.</w:t>
      </w:r>
    </w:p>
    <w:p w:rsidR="004719B5" w:rsidRPr="004719B5" w:rsidRDefault="004719B5" w:rsidP="00BD4DAD">
      <w:pPr>
        <w:pStyle w:val="a4"/>
        <w:spacing w:line="240" w:lineRule="atLeast"/>
        <w:ind w:left="-284"/>
        <w:rPr>
          <w:sz w:val="28"/>
          <w:szCs w:val="28"/>
        </w:rPr>
      </w:pPr>
    </w:p>
    <w:p w:rsidR="004719B5" w:rsidRPr="00DB05AB" w:rsidRDefault="004719B5" w:rsidP="00BD4DAD">
      <w:pPr>
        <w:pStyle w:val="a4"/>
        <w:numPr>
          <w:ilvl w:val="0"/>
          <w:numId w:val="4"/>
        </w:numPr>
        <w:shd w:val="clear" w:color="auto" w:fill="FFFFFF"/>
        <w:spacing w:before="5" w:line="240" w:lineRule="atLeast"/>
        <w:ind w:left="-284"/>
        <w:jc w:val="both"/>
        <w:rPr>
          <w:i/>
          <w:sz w:val="28"/>
          <w:szCs w:val="28"/>
        </w:rPr>
      </w:pPr>
      <w:r w:rsidRPr="00DB05AB">
        <w:rPr>
          <w:i/>
          <w:sz w:val="28"/>
          <w:szCs w:val="28"/>
        </w:rPr>
        <w:t>Специальная физическая подготовка. 18ч.</w:t>
      </w:r>
    </w:p>
    <w:p w:rsidR="004719B5" w:rsidRDefault="004719B5" w:rsidP="00BD4DAD">
      <w:pPr>
        <w:pStyle w:val="a4"/>
        <w:spacing w:line="240" w:lineRule="atLeast"/>
        <w:ind w:left="-284"/>
        <w:rPr>
          <w:sz w:val="28"/>
          <w:szCs w:val="28"/>
        </w:rPr>
      </w:pPr>
      <w:r w:rsidRPr="004719B5">
        <w:rPr>
          <w:sz w:val="28"/>
          <w:szCs w:val="28"/>
        </w:rPr>
        <w:t>Теория 2ч.</w:t>
      </w:r>
    </w:p>
    <w:p w:rsidR="004719B5" w:rsidRDefault="004719B5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Роль и значение специальной физической подготовки для роста мастерства </w:t>
      </w:r>
      <w:proofErr w:type="spellStart"/>
      <w:r>
        <w:rPr>
          <w:sz w:val="28"/>
          <w:szCs w:val="28"/>
        </w:rPr>
        <w:t>ориентировщика</w:t>
      </w:r>
      <w:proofErr w:type="spellEnd"/>
      <w:r>
        <w:rPr>
          <w:sz w:val="28"/>
          <w:szCs w:val="28"/>
        </w:rPr>
        <w:t xml:space="preserve">. Характер и методика развития физических и специальных качеств, необходимых спортсмену – </w:t>
      </w:r>
      <w:proofErr w:type="spellStart"/>
      <w:r>
        <w:rPr>
          <w:sz w:val="28"/>
          <w:szCs w:val="28"/>
        </w:rPr>
        <w:t>ориентировщику</w:t>
      </w:r>
      <w:proofErr w:type="spellEnd"/>
      <w:r>
        <w:rPr>
          <w:sz w:val="28"/>
          <w:szCs w:val="28"/>
        </w:rPr>
        <w:t>: выносливости, быстроты, ловкости, гибкости, силы.</w:t>
      </w:r>
    </w:p>
    <w:p w:rsidR="004719B5" w:rsidRDefault="004719B5" w:rsidP="00BD4DAD">
      <w:pPr>
        <w:pStyle w:val="a4"/>
        <w:spacing w:line="240" w:lineRule="atLeast"/>
        <w:ind w:left="-284"/>
        <w:rPr>
          <w:sz w:val="28"/>
          <w:szCs w:val="28"/>
        </w:rPr>
      </w:pPr>
      <w:r w:rsidRPr="004719B5">
        <w:rPr>
          <w:sz w:val="28"/>
          <w:szCs w:val="28"/>
        </w:rPr>
        <w:t>Практика 16ч.</w:t>
      </w:r>
    </w:p>
    <w:p w:rsidR="004719B5" w:rsidRDefault="004719B5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Беговая подготовка с учетом зон интенсивности тренировочных нагрузок: восстановительная, поддерживающая, развивающая, </w:t>
      </w:r>
      <w:proofErr w:type="spellStart"/>
      <w:r>
        <w:rPr>
          <w:sz w:val="28"/>
          <w:szCs w:val="28"/>
        </w:rPr>
        <w:t>субмаксимальная</w:t>
      </w:r>
      <w:proofErr w:type="spellEnd"/>
      <w:r>
        <w:rPr>
          <w:sz w:val="28"/>
          <w:szCs w:val="28"/>
        </w:rPr>
        <w:t>, максимальная.</w:t>
      </w:r>
    </w:p>
    <w:p w:rsidR="004719B5" w:rsidRDefault="004719B5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>Развитие специальных качеств:</w:t>
      </w:r>
    </w:p>
    <w:p w:rsidR="004719B5" w:rsidRDefault="004719B5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>Упражнения на развитие выносливости</w:t>
      </w:r>
      <w:r w:rsidR="00650442">
        <w:rPr>
          <w:sz w:val="28"/>
          <w:szCs w:val="28"/>
        </w:rPr>
        <w:t xml:space="preserve">. </w:t>
      </w:r>
      <w:r>
        <w:rPr>
          <w:sz w:val="28"/>
          <w:szCs w:val="28"/>
        </w:rPr>
        <w:t>Упражнения на развитие быстроты</w:t>
      </w:r>
      <w:r w:rsidR="00650442">
        <w:rPr>
          <w:sz w:val="28"/>
          <w:szCs w:val="28"/>
        </w:rPr>
        <w:t>.</w:t>
      </w:r>
    </w:p>
    <w:p w:rsidR="00E02C7F" w:rsidRPr="00E02C7F" w:rsidRDefault="004719B5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>Упражнения на</w:t>
      </w:r>
      <w:r w:rsidR="00650442">
        <w:rPr>
          <w:sz w:val="28"/>
          <w:szCs w:val="28"/>
        </w:rPr>
        <w:t xml:space="preserve"> развитие ловкости и прыгучести. Упражнения на развитие силы. </w:t>
      </w:r>
      <w:r>
        <w:rPr>
          <w:sz w:val="28"/>
          <w:szCs w:val="28"/>
        </w:rPr>
        <w:t>Специальные беговые упражнения: ускорения, бег в подъём, бег по песку.</w:t>
      </w:r>
      <w:r w:rsidR="00650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Техника лыжных ходов: техника передвижения классическими ходами, </w:t>
      </w:r>
    </w:p>
    <w:p w:rsidR="00DB05AB" w:rsidRDefault="004719B5" w:rsidP="00842A90">
      <w:pPr>
        <w:ind w:left="-284"/>
        <w:rPr>
          <w:sz w:val="28"/>
          <w:szCs w:val="28"/>
        </w:rPr>
      </w:pPr>
      <w:r>
        <w:rPr>
          <w:sz w:val="28"/>
          <w:szCs w:val="28"/>
        </w:rPr>
        <w:t>основы конькового хода.</w:t>
      </w:r>
    </w:p>
    <w:p w:rsidR="00842A90" w:rsidRDefault="00842A90" w:rsidP="00842A90">
      <w:pPr>
        <w:ind w:left="-284"/>
        <w:rPr>
          <w:sz w:val="28"/>
          <w:szCs w:val="28"/>
        </w:rPr>
      </w:pPr>
    </w:p>
    <w:p w:rsidR="00842A90" w:rsidRDefault="00842A90" w:rsidP="00842A90">
      <w:pPr>
        <w:ind w:left="-284"/>
        <w:rPr>
          <w:sz w:val="28"/>
          <w:szCs w:val="28"/>
        </w:rPr>
      </w:pPr>
    </w:p>
    <w:p w:rsidR="00842A90" w:rsidRDefault="00842A90" w:rsidP="00842A90">
      <w:pPr>
        <w:ind w:left="-284"/>
        <w:rPr>
          <w:sz w:val="28"/>
          <w:szCs w:val="28"/>
        </w:rPr>
      </w:pPr>
    </w:p>
    <w:p w:rsidR="00842A90" w:rsidRDefault="00842A90" w:rsidP="00842A90">
      <w:pPr>
        <w:ind w:left="-284"/>
        <w:rPr>
          <w:sz w:val="28"/>
          <w:szCs w:val="28"/>
        </w:rPr>
      </w:pPr>
    </w:p>
    <w:p w:rsidR="00842A90" w:rsidRDefault="00842A90" w:rsidP="00842A90">
      <w:pPr>
        <w:ind w:left="-284"/>
        <w:rPr>
          <w:sz w:val="28"/>
          <w:szCs w:val="28"/>
        </w:rPr>
      </w:pPr>
    </w:p>
    <w:p w:rsidR="004719B5" w:rsidRPr="00DB05AB" w:rsidRDefault="00650442" w:rsidP="00BD4DAD">
      <w:pPr>
        <w:pStyle w:val="a4"/>
        <w:numPr>
          <w:ilvl w:val="0"/>
          <w:numId w:val="4"/>
        </w:numPr>
        <w:shd w:val="clear" w:color="auto" w:fill="FFFFFF"/>
        <w:spacing w:before="5" w:line="240" w:lineRule="atLeast"/>
        <w:ind w:left="-284"/>
        <w:jc w:val="both"/>
        <w:rPr>
          <w:i/>
          <w:sz w:val="28"/>
          <w:szCs w:val="28"/>
        </w:rPr>
      </w:pPr>
      <w:r w:rsidRPr="00DB05AB">
        <w:rPr>
          <w:bCs/>
          <w:i/>
          <w:color w:val="000000"/>
          <w:sz w:val="28"/>
          <w:szCs w:val="28"/>
        </w:rPr>
        <w:lastRenderedPageBreak/>
        <w:t>Техника ориентирования. 18ч.</w:t>
      </w:r>
    </w:p>
    <w:p w:rsidR="00650442" w:rsidRDefault="00650442" w:rsidP="00BD4DAD">
      <w:pPr>
        <w:pStyle w:val="a4"/>
        <w:spacing w:line="240" w:lineRule="atLeast"/>
        <w:ind w:left="-284"/>
        <w:rPr>
          <w:sz w:val="28"/>
          <w:szCs w:val="28"/>
        </w:rPr>
      </w:pPr>
      <w:r w:rsidRPr="004719B5">
        <w:rPr>
          <w:sz w:val="28"/>
          <w:szCs w:val="28"/>
        </w:rPr>
        <w:t>Теория 2ч.</w:t>
      </w:r>
    </w:p>
    <w:p w:rsidR="00E040EA" w:rsidRDefault="00E040EA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Понятие о технике ориентирования, её значение для достижения высоких результатов. Особенности топографической подготовки </w:t>
      </w:r>
      <w:proofErr w:type="spellStart"/>
      <w:r>
        <w:rPr>
          <w:sz w:val="28"/>
          <w:szCs w:val="28"/>
        </w:rPr>
        <w:t>ориентировщика</w:t>
      </w:r>
      <w:proofErr w:type="spellEnd"/>
      <w:r>
        <w:rPr>
          <w:sz w:val="28"/>
          <w:szCs w:val="28"/>
        </w:rPr>
        <w:t xml:space="preserve">. Разновидности карт: топографические, спортивные, их общие черты и отличия. </w:t>
      </w:r>
    </w:p>
    <w:p w:rsidR="00E040EA" w:rsidRDefault="00E040EA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>Условные знаки спортивных карт. Изучение технических приёмов: грубый азимут, точный азимут, линейное ориентирование, точечное ориентирование.</w:t>
      </w:r>
    </w:p>
    <w:p w:rsidR="00E040EA" w:rsidRDefault="00E040EA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>Текущая диагностика: тест «Условные знаки»</w:t>
      </w:r>
      <w:proofErr w:type="gramStart"/>
      <w:r>
        <w:rPr>
          <w:sz w:val="28"/>
          <w:szCs w:val="28"/>
        </w:rPr>
        <w:t>.</w:t>
      </w:r>
      <w:proofErr w:type="gramEnd"/>
      <w: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ест «Спортивная карта».</w:t>
      </w:r>
    </w:p>
    <w:p w:rsidR="00E040EA" w:rsidRDefault="00E040EA" w:rsidP="00BD4DAD">
      <w:pPr>
        <w:pStyle w:val="a4"/>
        <w:spacing w:line="240" w:lineRule="atLeast"/>
        <w:ind w:left="-284"/>
        <w:rPr>
          <w:sz w:val="28"/>
          <w:szCs w:val="28"/>
        </w:rPr>
      </w:pPr>
      <w:r>
        <w:rPr>
          <w:sz w:val="28"/>
          <w:szCs w:val="28"/>
        </w:rPr>
        <w:t>Практика 16ч.</w:t>
      </w:r>
    </w:p>
    <w:p w:rsidR="00E040EA" w:rsidRDefault="00E040EA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>Измерение расстояния на местности (шагами, по времени, визуально).</w:t>
      </w:r>
    </w:p>
    <w:p w:rsidR="00E040EA" w:rsidRDefault="00E040EA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>Развитие глазомера. Спортивный компас. Приемы пользования компасом. Определение сторон горизонта по компасу. Определение точки стояния. Движение по азимуту. Определение и контроль направлений с помощью компаса и карты, по объектам местности, по углу пересечения линейных объектов и углу схода с них.</w:t>
      </w:r>
    </w:p>
    <w:p w:rsidR="00E040EA" w:rsidRDefault="00E040EA" w:rsidP="00BD4DAD">
      <w:pPr>
        <w:ind w:left="-284"/>
        <w:rPr>
          <w:sz w:val="28"/>
          <w:szCs w:val="28"/>
        </w:rPr>
      </w:pPr>
      <w:r>
        <w:rPr>
          <w:sz w:val="28"/>
          <w:szCs w:val="28"/>
        </w:rPr>
        <w:t>Текущая диагностика: Ориентирование по карте.  Практическая работа   «Выбор варианта движения между КП».</w:t>
      </w:r>
    </w:p>
    <w:p w:rsidR="00DB05AB" w:rsidRDefault="00DB05AB" w:rsidP="00BD4DAD">
      <w:pPr>
        <w:ind w:left="-284"/>
        <w:rPr>
          <w:sz w:val="28"/>
          <w:szCs w:val="28"/>
        </w:rPr>
      </w:pPr>
    </w:p>
    <w:p w:rsidR="00E040EA" w:rsidRPr="00DB05AB" w:rsidRDefault="00E040EA" w:rsidP="00BD4DAD">
      <w:pPr>
        <w:pStyle w:val="a4"/>
        <w:numPr>
          <w:ilvl w:val="0"/>
          <w:numId w:val="4"/>
        </w:numPr>
        <w:spacing w:line="240" w:lineRule="atLeast"/>
        <w:ind w:left="-284"/>
        <w:rPr>
          <w:sz w:val="28"/>
          <w:szCs w:val="28"/>
        </w:rPr>
      </w:pPr>
      <w:r w:rsidRPr="00DB05AB">
        <w:rPr>
          <w:i/>
          <w:sz w:val="28"/>
          <w:szCs w:val="28"/>
        </w:rPr>
        <w:t>Интеллектуальная подготовка. 4ч</w:t>
      </w:r>
      <w:r w:rsidRPr="00DB05AB">
        <w:rPr>
          <w:sz w:val="28"/>
          <w:szCs w:val="28"/>
        </w:rPr>
        <w:t>.</w:t>
      </w:r>
    </w:p>
    <w:p w:rsidR="00E040EA" w:rsidRPr="00DB05AB" w:rsidRDefault="00847585" w:rsidP="00BD4DAD">
      <w:pPr>
        <w:pStyle w:val="a4"/>
        <w:spacing w:line="240" w:lineRule="atLeast"/>
        <w:ind w:left="-284"/>
        <w:rPr>
          <w:sz w:val="28"/>
          <w:szCs w:val="28"/>
        </w:rPr>
      </w:pPr>
      <w:r w:rsidRPr="00DB05AB">
        <w:rPr>
          <w:sz w:val="28"/>
          <w:szCs w:val="28"/>
        </w:rPr>
        <w:t>Теория 4ч.</w:t>
      </w:r>
    </w:p>
    <w:p w:rsidR="00847585" w:rsidRPr="00DB05AB" w:rsidRDefault="00847585" w:rsidP="00BD4DAD">
      <w:p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Задачи:</w:t>
      </w:r>
    </w:p>
    <w:p w:rsidR="00847585" w:rsidRPr="00DB05AB" w:rsidRDefault="00847585" w:rsidP="00BD4DAD">
      <w:p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Образовательные:</w:t>
      </w:r>
    </w:p>
    <w:p w:rsidR="00847585" w:rsidRPr="00DB05AB" w:rsidRDefault="00847585" w:rsidP="00BD4DAD">
      <w:pPr>
        <w:numPr>
          <w:ilvl w:val="0"/>
          <w:numId w:val="5"/>
        </w:num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обучить способам развития зрительной  и оперативной памяти, пространственного  воображения, логического мышления.</w:t>
      </w:r>
    </w:p>
    <w:p w:rsidR="00847585" w:rsidRPr="00DB05AB" w:rsidRDefault="00847585" w:rsidP="00BD4DAD">
      <w:p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Развивающие:</w:t>
      </w:r>
    </w:p>
    <w:p w:rsidR="00847585" w:rsidRPr="00DB05AB" w:rsidRDefault="00847585" w:rsidP="00BD4DAD">
      <w:pPr>
        <w:numPr>
          <w:ilvl w:val="0"/>
          <w:numId w:val="5"/>
        </w:num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повышение уровня интеллектуальных возможностей</w:t>
      </w:r>
    </w:p>
    <w:p w:rsidR="00847585" w:rsidRPr="00DB05AB" w:rsidRDefault="00847585" w:rsidP="00BD4DAD">
      <w:pPr>
        <w:numPr>
          <w:ilvl w:val="0"/>
          <w:numId w:val="5"/>
        </w:num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содействие гармоничному развитию личности.</w:t>
      </w:r>
    </w:p>
    <w:p w:rsidR="00847585" w:rsidRPr="00DB05AB" w:rsidRDefault="00847585" w:rsidP="00BD4DAD">
      <w:p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Воспитательные:</w:t>
      </w:r>
    </w:p>
    <w:p w:rsidR="00847585" w:rsidRPr="00DB05AB" w:rsidRDefault="00847585" w:rsidP="00BD4DAD">
      <w:pPr>
        <w:numPr>
          <w:ilvl w:val="0"/>
          <w:numId w:val="5"/>
        </w:num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воспитать устойчивый интерес к приобретению новых знаний.</w:t>
      </w:r>
    </w:p>
    <w:p w:rsidR="00847585" w:rsidRPr="00DB05AB" w:rsidRDefault="00847585" w:rsidP="00BD4DAD">
      <w:p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Развитие умственных способностей для повышения качества ориентирования.</w:t>
      </w:r>
    </w:p>
    <w:p w:rsidR="00847585" w:rsidRPr="00DB05AB" w:rsidRDefault="00847585" w:rsidP="00BD4DAD">
      <w:p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 xml:space="preserve">Развитие интеллектуальных способностей занимающихся в сочетании с физическими упражнениями: </w:t>
      </w:r>
    </w:p>
    <w:p w:rsidR="00847585" w:rsidRPr="00DB05AB" w:rsidRDefault="00847585" w:rsidP="00BD4DAD">
      <w:pPr>
        <w:numPr>
          <w:ilvl w:val="0"/>
          <w:numId w:val="5"/>
        </w:num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общие и специальные упражнения для развития памяти, внимания, воображения, логического мышления.</w:t>
      </w:r>
    </w:p>
    <w:p w:rsidR="00847585" w:rsidRDefault="00847585" w:rsidP="00BD4DAD">
      <w:pPr>
        <w:numPr>
          <w:ilvl w:val="0"/>
          <w:numId w:val="5"/>
        </w:numPr>
        <w:spacing w:line="240" w:lineRule="atLeast"/>
        <w:ind w:left="-284"/>
        <w:jc w:val="both"/>
        <w:rPr>
          <w:sz w:val="28"/>
          <w:szCs w:val="28"/>
        </w:rPr>
      </w:pPr>
      <w:proofErr w:type="gramStart"/>
      <w:r w:rsidRPr="00DB05AB">
        <w:rPr>
          <w:sz w:val="28"/>
          <w:szCs w:val="28"/>
        </w:rPr>
        <w:t>контроль за</w:t>
      </w:r>
      <w:proofErr w:type="gramEnd"/>
      <w:r w:rsidRPr="00DB05AB">
        <w:rPr>
          <w:sz w:val="28"/>
          <w:szCs w:val="28"/>
        </w:rPr>
        <w:t xml:space="preserve"> усвоением элементов техники ориентирования при помощи тестовых упражнений.</w:t>
      </w:r>
    </w:p>
    <w:p w:rsidR="00DB05AB" w:rsidRPr="00DB05AB" w:rsidRDefault="00DB05AB" w:rsidP="00BD4DAD">
      <w:pPr>
        <w:spacing w:line="240" w:lineRule="atLeast"/>
        <w:ind w:left="-284"/>
        <w:jc w:val="both"/>
        <w:rPr>
          <w:i/>
          <w:sz w:val="28"/>
          <w:szCs w:val="28"/>
        </w:rPr>
      </w:pPr>
    </w:p>
    <w:p w:rsidR="00847585" w:rsidRPr="00DB05AB" w:rsidRDefault="00847585" w:rsidP="00BD4DAD">
      <w:pPr>
        <w:pStyle w:val="a4"/>
        <w:numPr>
          <w:ilvl w:val="0"/>
          <w:numId w:val="4"/>
        </w:numPr>
        <w:spacing w:line="240" w:lineRule="atLeast"/>
        <w:ind w:left="-284"/>
        <w:jc w:val="both"/>
        <w:rPr>
          <w:bCs/>
          <w:i/>
          <w:color w:val="000000"/>
          <w:sz w:val="28"/>
          <w:szCs w:val="28"/>
        </w:rPr>
      </w:pPr>
      <w:r w:rsidRPr="00DB05AB">
        <w:rPr>
          <w:bCs/>
          <w:i/>
          <w:color w:val="000000"/>
          <w:sz w:val="28"/>
          <w:szCs w:val="28"/>
        </w:rPr>
        <w:t xml:space="preserve">Снаряжение </w:t>
      </w:r>
      <w:proofErr w:type="spellStart"/>
      <w:r w:rsidRPr="00DB05AB">
        <w:rPr>
          <w:bCs/>
          <w:i/>
          <w:color w:val="000000"/>
          <w:sz w:val="28"/>
          <w:szCs w:val="28"/>
        </w:rPr>
        <w:t>ориентировщика</w:t>
      </w:r>
      <w:proofErr w:type="spellEnd"/>
      <w:r w:rsidRPr="00DB05AB">
        <w:rPr>
          <w:bCs/>
          <w:i/>
          <w:color w:val="000000"/>
          <w:sz w:val="28"/>
          <w:szCs w:val="28"/>
        </w:rPr>
        <w:t>. 4ч.</w:t>
      </w:r>
    </w:p>
    <w:p w:rsidR="00847585" w:rsidRPr="00DB05AB" w:rsidRDefault="00847585" w:rsidP="00BD4DAD">
      <w:pPr>
        <w:pStyle w:val="a4"/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Теория 2ч.</w:t>
      </w:r>
    </w:p>
    <w:p w:rsidR="00847585" w:rsidRPr="00171920" w:rsidRDefault="0033128B" w:rsidP="00BD4DAD">
      <w:pPr>
        <w:shd w:val="clear" w:color="auto" w:fill="FFFFFF"/>
        <w:spacing w:line="240" w:lineRule="atLeast"/>
        <w:ind w:left="-284" w:right="29"/>
        <w:jc w:val="both"/>
        <w:rPr>
          <w:sz w:val="28"/>
          <w:szCs w:val="28"/>
        </w:rPr>
      </w:pPr>
      <w:r w:rsidRPr="00171920">
        <w:rPr>
          <w:sz w:val="28"/>
          <w:szCs w:val="28"/>
        </w:rPr>
        <w:t>Компас, планшет, лыжи, ботинки, палки. Одежда и обувь зимой и летом. Особенности одежды    при   различных    погодных     условиях.</w:t>
      </w:r>
      <w:r w:rsidR="00171920" w:rsidRPr="00171920">
        <w:rPr>
          <w:color w:val="000000"/>
          <w:sz w:val="28"/>
          <w:szCs w:val="28"/>
        </w:rPr>
        <w:t xml:space="preserve"> Вспомогательное снаряжение. Правила эксплуатации и хранения.</w:t>
      </w:r>
    </w:p>
    <w:p w:rsidR="00842A90" w:rsidRDefault="00842A90" w:rsidP="00BD4DAD">
      <w:pPr>
        <w:pStyle w:val="a4"/>
        <w:spacing w:line="240" w:lineRule="atLeast"/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pStyle w:val="a4"/>
        <w:spacing w:line="240" w:lineRule="atLeast"/>
        <w:ind w:left="-284"/>
        <w:jc w:val="both"/>
        <w:rPr>
          <w:sz w:val="28"/>
          <w:szCs w:val="28"/>
        </w:rPr>
      </w:pPr>
    </w:p>
    <w:p w:rsidR="00847585" w:rsidRPr="00171920" w:rsidRDefault="00847585" w:rsidP="00BD4DAD">
      <w:pPr>
        <w:pStyle w:val="a4"/>
        <w:spacing w:line="240" w:lineRule="atLeast"/>
        <w:ind w:left="-284"/>
        <w:jc w:val="both"/>
        <w:rPr>
          <w:sz w:val="28"/>
          <w:szCs w:val="28"/>
        </w:rPr>
      </w:pPr>
      <w:r w:rsidRPr="00171920">
        <w:rPr>
          <w:sz w:val="28"/>
          <w:szCs w:val="28"/>
        </w:rPr>
        <w:lastRenderedPageBreak/>
        <w:t>Практика 2ч.</w:t>
      </w:r>
    </w:p>
    <w:p w:rsidR="00DB05AB" w:rsidRDefault="00171920" w:rsidP="00BD4DAD">
      <w:pPr>
        <w:spacing w:line="240" w:lineRule="atLeast"/>
        <w:ind w:left="-284"/>
        <w:jc w:val="both"/>
        <w:rPr>
          <w:sz w:val="28"/>
          <w:szCs w:val="28"/>
        </w:rPr>
      </w:pPr>
      <w:r w:rsidRPr="00171920">
        <w:rPr>
          <w:sz w:val="28"/>
          <w:szCs w:val="28"/>
        </w:rPr>
        <w:t>Получение и распределение снаряжения. Подготовка инвентаря к тренировкам и соревнованиям.</w:t>
      </w:r>
    </w:p>
    <w:p w:rsidR="00171920" w:rsidRPr="00171920" w:rsidRDefault="00171920" w:rsidP="00BD4DAD">
      <w:pPr>
        <w:spacing w:line="240" w:lineRule="atLeast"/>
        <w:ind w:left="-284"/>
        <w:jc w:val="both"/>
        <w:rPr>
          <w:sz w:val="28"/>
          <w:szCs w:val="28"/>
        </w:rPr>
      </w:pPr>
    </w:p>
    <w:p w:rsidR="005148C9" w:rsidRPr="00DB05AB" w:rsidRDefault="005148C9" w:rsidP="00BD4DAD">
      <w:pPr>
        <w:pStyle w:val="a4"/>
        <w:numPr>
          <w:ilvl w:val="0"/>
          <w:numId w:val="4"/>
        </w:numPr>
        <w:spacing w:line="240" w:lineRule="atLeast"/>
        <w:ind w:left="-284"/>
        <w:jc w:val="both"/>
        <w:rPr>
          <w:i/>
          <w:sz w:val="28"/>
          <w:szCs w:val="28"/>
        </w:rPr>
      </w:pPr>
      <w:r w:rsidRPr="00DB05AB">
        <w:rPr>
          <w:bCs/>
          <w:i/>
          <w:color w:val="000000"/>
          <w:sz w:val="28"/>
          <w:szCs w:val="28"/>
        </w:rPr>
        <w:t>Гигиена спортсмена. 4ч.</w:t>
      </w:r>
    </w:p>
    <w:p w:rsidR="005148C9" w:rsidRPr="00DB05AB" w:rsidRDefault="005148C9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Теория 2ч.</w:t>
      </w:r>
    </w:p>
    <w:p w:rsidR="00391AB0" w:rsidRPr="00DB05AB" w:rsidRDefault="00CA66E2" w:rsidP="00BD4DA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atLeast"/>
        <w:ind w:left="-284" w:right="5"/>
        <w:jc w:val="both"/>
        <w:rPr>
          <w:iCs/>
          <w:spacing w:val="-8"/>
          <w:sz w:val="28"/>
          <w:szCs w:val="28"/>
        </w:rPr>
      </w:pPr>
      <w:r w:rsidRPr="00DB05AB">
        <w:rPr>
          <w:iCs/>
          <w:sz w:val="28"/>
          <w:szCs w:val="28"/>
        </w:rPr>
        <w:t xml:space="preserve">Понятие о гигиене. </w:t>
      </w:r>
      <w:r w:rsidRPr="00DB05AB">
        <w:rPr>
          <w:sz w:val="28"/>
          <w:szCs w:val="28"/>
        </w:rPr>
        <w:t>Понятие о гигиене спорта. Общие требования к режиму дня, питанию, отдыху, одежде и обуви, сну. Гигиенические основы закаливания. Недопустимость употребления спиртных напитков, курения. Понятие о заразных заболеваниях. Понятие о гигиене, гигиена физических упражнений и спорта. Гигиенические основы труда и отдыха.    Режим    дня   в   период  соревнований.</w:t>
      </w:r>
    </w:p>
    <w:p w:rsidR="005148C9" w:rsidRPr="00DB05AB" w:rsidRDefault="005148C9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Практика 2ч.</w:t>
      </w:r>
    </w:p>
    <w:p w:rsidR="00CA66E2" w:rsidRDefault="00CA66E2" w:rsidP="00BD4DAD">
      <w:pPr>
        <w:spacing w:line="240" w:lineRule="atLeast"/>
        <w:ind w:left="-284"/>
        <w:jc w:val="both"/>
        <w:rPr>
          <w:sz w:val="28"/>
          <w:szCs w:val="28"/>
        </w:rPr>
      </w:pPr>
      <w:r w:rsidRPr="00DB05AB">
        <w:rPr>
          <w:sz w:val="28"/>
          <w:szCs w:val="28"/>
        </w:rPr>
        <w:t>Средства закаливания и методика их применения. Питание. Понятие об основном обмене и энергетических тратах при физических нагрузках. Питьевой режим.</w:t>
      </w:r>
    </w:p>
    <w:p w:rsidR="00DB05AB" w:rsidRPr="00DB05AB" w:rsidRDefault="00DB05AB" w:rsidP="00BD4DAD">
      <w:pPr>
        <w:spacing w:line="240" w:lineRule="atLeast"/>
        <w:ind w:left="-284"/>
        <w:jc w:val="both"/>
        <w:rPr>
          <w:bCs/>
          <w:i/>
          <w:color w:val="000000"/>
          <w:sz w:val="28"/>
          <w:szCs w:val="28"/>
        </w:rPr>
      </w:pPr>
    </w:p>
    <w:p w:rsidR="005148C9" w:rsidRPr="00DB05AB" w:rsidRDefault="005148C9" w:rsidP="00BD4DAD">
      <w:pPr>
        <w:pStyle w:val="a4"/>
        <w:numPr>
          <w:ilvl w:val="0"/>
          <w:numId w:val="4"/>
        </w:numPr>
        <w:spacing w:line="240" w:lineRule="atLeast"/>
        <w:ind w:left="-284"/>
        <w:jc w:val="both"/>
        <w:rPr>
          <w:i/>
          <w:sz w:val="28"/>
          <w:szCs w:val="28"/>
        </w:rPr>
      </w:pPr>
      <w:proofErr w:type="gramStart"/>
      <w:r w:rsidRPr="00DB05AB">
        <w:rPr>
          <w:bCs/>
          <w:i/>
          <w:sz w:val="28"/>
          <w:szCs w:val="28"/>
        </w:rPr>
        <w:t>Спортивное</w:t>
      </w:r>
      <w:proofErr w:type="gramEnd"/>
      <w:r w:rsidRPr="00DB05AB">
        <w:rPr>
          <w:bCs/>
          <w:i/>
          <w:sz w:val="28"/>
          <w:szCs w:val="28"/>
        </w:rPr>
        <w:t xml:space="preserve">   ориентирования</w:t>
      </w:r>
      <w:r w:rsidR="00EF37A5" w:rsidRPr="00DB05AB">
        <w:rPr>
          <w:bCs/>
          <w:i/>
          <w:sz w:val="28"/>
          <w:szCs w:val="28"/>
        </w:rPr>
        <w:t>. 22ч.</w:t>
      </w:r>
    </w:p>
    <w:p w:rsidR="005148C9" w:rsidRPr="00020A82" w:rsidRDefault="005148C9" w:rsidP="00BD4DAD">
      <w:pPr>
        <w:pStyle w:val="a4"/>
        <w:spacing w:line="240" w:lineRule="atLeast"/>
        <w:ind w:left="-284"/>
        <w:jc w:val="both"/>
        <w:rPr>
          <w:bCs/>
          <w:sz w:val="28"/>
          <w:szCs w:val="28"/>
        </w:rPr>
      </w:pPr>
      <w:r w:rsidRPr="00020A82">
        <w:rPr>
          <w:bCs/>
          <w:sz w:val="28"/>
          <w:szCs w:val="28"/>
        </w:rPr>
        <w:t>Теория 6ч.</w:t>
      </w:r>
    </w:p>
    <w:p w:rsidR="00020A82" w:rsidRPr="00020A82" w:rsidRDefault="00020A82" w:rsidP="00BD4DAD">
      <w:pPr>
        <w:spacing w:line="240" w:lineRule="atLeast"/>
        <w:ind w:left="-284"/>
        <w:jc w:val="both"/>
        <w:rPr>
          <w:bCs/>
          <w:sz w:val="28"/>
          <w:szCs w:val="28"/>
        </w:rPr>
      </w:pPr>
      <w:r w:rsidRPr="00020A82">
        <w:rPr>
          <w:sz w:val="28"/>
          <w:szCs w:val="28"/>
        </w:rPr>
        <w:t>Краткая характеристика техники спортивного ориентирования. Понятие о технике спортивного ориентирования. Значение техники в достижение высоких спортивных результатов.</w:t>
      </w:r>
    </w:p>
    <w:p w:rsidR="005148C9" w:rsidRPr="00020A82" w:rsidRDefault="005148C9" w:rsidP="00BD4DAD">
      <w:pPr>
        <w:pStyle w:val="a4"/>
        <w:spacing w:line="240" w:lineRule="atLeast"/>
        <w:ind w:left="-284"/>
        <w:jc w:val="both"/>
        <w:rPr>
          <w:bCs/>
          <w:sz w:val="28"/>
          <w:szCs w:val="28"/>
        </w:rPr>
      </w:pPr>
      <w:r w:rsidRPr="00020A82">
        <w:rPr>
          <w:bCs/>
          <w:sz w:val="28"/>
          <w:szCs w:val="28"/>
        </w:rPr>
        <w:t>Практика 16ч.</w:t>
      </w:r>
    </w:p>
    <w:p w:rsidR="00DB05AB" w:rsidRDefault="00020A82" w:rsidP="00BD4DAD">
      <w:pPr>
        <w:shd w:val="clear" w:color="auto" w:fill="FFFFFF"/>
        <w:spacing w:line="240" w:lineRule="atLeast"/>
        <w:ind w:left="-284" w:right="10"/>
        <w:jc w:val="both"/>
        <w:rPr>
          <w:sz w:val="28"/>
          <w:szCs w:val="28"/>
        </w:rPr>
      </w:pPr>
      <w:r w:rsidRPr="00020A82">
        <w:rPr>
          <w:sz w:val="28"/>
          <w:szCs w:val="28"/>
        </w:rPr>
        <w:t xml:space="preserve">Зрительное знакомство с объектами местности, их словесное описание. Особенности топографической подготовки </w:t>
      </w:r>
      <w:proofErr w:type="spellStart"/>
      <w:r w:rsidRPr="00020A82">
        <w:rPr>
          <w:sz w:val="28"/>
          <w:szCs w:val="28"/>
        </w:rPr>
        <w:t>ориентировщиков</w:t>
      </w:r>
      <w:proofErr w:type="spellEnd"/>
      <w:r w:rsidRPr="00020A82">
        <w:rPr>
          <w:sz w:val="28"/>
          <w:szCs w:val="28"/>
        </w:rPr>
        <w:t>. Спортивная карта, условные знаки, цвета карты, масштаб карты. Измерение расстояний на карте и на местности. Создание простейших планов и схем</w:t>
      </w:r>
      <w:proofErr w:type="gramStart"/>
      <w:r w:rsidRPr="00020A82">
        <w:rPr>
          <w:sz w:val="28"/>
          <w:szCs w:val="28"/>
        </w:rPr>
        <w:t xml:space="preserve"> .</w:t>
      </w:r>
      <w:proofErr w:type="gramEnd"/>
      <w:r w:rsidRPr="00020A82">
        <w:rPr>
          <w:sz w:val="28"/>
          <w:szCs w:val="28"/>
        </w:rPr>
        <w:t xml:space="preserve">Спортивный компас. </w:t>
      </w:r>
    </w:p>
    <w:p w:rsidR="00020A82" w:rsidRPr="00020A82" w:rsidRDefault="00020A82" w:rsidP="00BD4DAD">
      <w:pPr>
        <w:shd w:val="clear" w:color="auto" w:fill="FFFFFF"/>
        <w:spacing w:line="240" w:lineRule="atLeast"/>
        <w:ind w:left="-284" w:right="10"/>
        <w:jc w:val="both"/>
        <w:rPr>
          <w:sz w:val="28"/>
          <w:szCs w:val="28"/>
        </w:rPr>
      </w:pPr>
    </w:p>
    <w:p w:rsidR="005148C9" w:rsidRPr="00DB05AB" w:rsidRDefault="00EF37A5" w:rsidP="00BD4DAD">
      <w:pPr>
        <w:pStyle w:val="a4"/>
        <w:numPr>
          <w:ilvl w:val="0"/>
          <w:numId w:val="4"/>
        </w:numPr>
        <w:spacing w:line="240" w:lineRule="atLeast"/>
        <w:ind w:left="-284"/>
        <w:jc w:val="both"/>
        <w:rPr>
          <w:i/>
          <w:sz w:val="28"/>
          <w:szCs w:val="28"/>
        </w:rPr>
      </w:pPr>
      <w:r w:rsidRPr="00DB05AB">
        <w:rPr>
          <w:bCs/>
          <w:i/>
          <w:color w:val="000000"/>
          <w:sz w:val="28"/>
          <w:szCs w:val="28"/>
        </w:rPr>
        <w:t>Тактическая</w:t>
      </w:r>
      <w:r w:rsidR="005148C9" w:rsidRPr="00DB05AB">
        <w:rPr>
          <w:bCs/>
          <w:i/>
          <w:color w:val="000000"/>
          <w:sz w:val="28"/>
          <w:szCs w:val="28"/>
        </w:rPr>
        <w:t xml:space="preserve"> подготовка</w:t>
      </w:r>
      <w:r w:rsidRPr="00DB05AB">
        <w:rPr>
          <w:bCs/>
          <w:i/>
          <w:color w:val="000000"/>
          <w:sz w:val="28"/>
          <w:szCs w:val="28"/>
        </w:rPr>
        <w:t>. 10ч.</w:t>
      </w:r>
    </w:p>
    <w:p w:rsidR="00EF37A5" w:rsidRPr="00DB05AB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Теория 2ч.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 xml:space="preserve">Взаимосвязь техники и тактики в обучении </w:t>
      </w:r>
      <w:proofErr w:type="spellStart"/>
      <w:r w:rsidRPr="00DB05AB">
        <w:rPr>
          <w:color w:val="000000"/>
          <w:sz w:val="28"/>
          <w:szCs w:val="28"/>
        </w:rPr>
        <w:t>ориентировщиков</w:t>
      </w:r>
      <w:proofErr w:type="spellEnd"/>
      <w:r w:rsidRPr="00DB05AB">
        <w:rPr>
          <w:color w:val="000000"/>
          <w:sz w:val="28"/>
          <w:szCs w:val="28"/>
        </w:rPr>
        <w:t xml:space="preserve">. 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 xml:space="preserve">Последовательность действий </w:t>
      </w:r>
      <w:proofErr w:type="spellStart"/>
      <w:r w:rsidRPr="00DB05AB">
        <w:rPr>
          <w:color w:val="000000"/>
          <w:sz w:val="28"/>
          <w:szCs w:val="28"/>
        </w:rPr>
        <w:t>ориентировщиков</w:t>
      </w:r>
      <w:proofErr w:type="spellEnd"/>
      <w:r w:rsidRPr="00DB05AB">
        <w:rPr>
          <w:color w:val="000000"/>
          <w:sz w:val="28"/>
          <w:szCs w:val="28"/>
        </w:rPr>
        <w:t xml:space="preserve"> при прохождении 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 xml:space="preserve">соревновательной дистанции. Понятие о тактическом плане. Взаимосвязь 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 xml:space="preserve">скорости передвижения и </w:t>
      </w:r>
      <w:proofErr w:type="spellStart"/>
      <w:r w:rsidRPr="00DB05AB">
        <w:rPr>
          <w:color w:val="000000"/>
          <w:sz w:val="28"/>
          <w:szCs w:val="28"/>
        </w:rPr>
        <w:t>технико</w:t>
      </w:r>
      <w:proofErr w:type="spellEnd"/>
      <w:r w:rsidRPr="00DB05AB">
        <w:rPr>
          <w:color w:val="000000"/>
          <w:sz w:val="28"/>
          <w:szCs w:val="28"/>
        </w:rPr>
        <w:t xml:space="preserve"> - тактических действий. Действия 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 xml:space="preserve">спортсмена при потере ориентировки и при встрече с соперником. Анализ 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>соревнований.</w:t>
      </w:r>
    </w:p>
    <w:p w:rsidR="00EF37A5" w:rsidRPr="00DB05AB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Практика 8ч.</w:t>
      </w:r>
    </w:p>
    <w:p w:rsidR="00391AB0" w:rsidRDefault="00391AB0" w:rsidP="00BD4DAD">
      <w:pPr>
        <w:spacing w:line="240" w:lineRule="atLeast"/>
        <w:ind w:left="-284"/>
        <w:rPr>
          <w:sz w:val="28"/>
          <w:szCs w:val="28"/>
        </w:rPr>
      </w:pPr>
      <w:r w:rsidRPr="00DB05AB">
        <w:rPr>
          <w:sz w:val="28"/>
          <w:szCs w:val="28"/>
        </w:rPr>
        <w:t>Тактические действия на соревнованиях с большим количеством групп, с ограниченным количеством групп, действия в стартовом коридоре. Тактика при выборе пути движения. Подход и уход с контрольного пункта. Раскладка сил на дистанции.</w:t>
      </w:r>
    </w:p>
    <w:p w:rsidR="008B3E30" w:rsidRDefault="008B3E30" w:rsidP="00BD4DAD">
      <w:pPr>
        <w:spacing w:line="240" w:lineRule="atLeast"/>
        <w:ind w:left="-284"/>
        <w:rPr>
          <w:sz w:val="28"/>
          <w:szCs w:val="28"/>
        </w:rPr>
      </w:pPr>
    </w:p>
    <w:p w:rsidR="008B3E30" w:rsidRDefault="008B3E30" w:rsidP="00BD4DAD">
      <w:pPr>
        <w:spacing w:line="240" w:lineRule="atLeast"/>
        <w:ind w:left="-284"/>
        <w:rPr>
          <w:sz w:val="28"/>
          <w:szCs w:val="28"/>
        </w:rPr>
      </w:pPr>
    </w:p>
    <w:p w:rsidR="00DB05AB" w:rsidRPr="00DB05AB" w:rsidRDefault="00DB05AB" w:rsidP="00BD4DAD">
      <w:pPr>
        <w:spacing w:line="240" w:lineRule="atLeast"/>
        <w:ind w:left="-284"/>
        <w:rPr>
          <w:i/>
          <w:sz w:val="28"/>
          <w:szCs w:val="28"/>
        </w:rPr>
      </w:pPr>
    </w:p>
    <w:p w:rsidR="00EF37A5" w:rsidRPr="00DB05AB" w:rsidRDefault="00EF37A5" w:rsidP="00BD4DAD">
      <w:pPr>
        <w:pStyle w:val="a4"/>
        <w:numPr>
          <w:ilvl w:val="0"/>
          <w:numId w:val="4"/>
        </w:numPr>
        <w:spacing w:line="240" w:lineRule="atLeast"/>
        <w:ind w:left="-284"/>
        <w:jc w:val="both"/>
        <w:rPr>
          <w:i/>
          <w:sz w:val="28"/>
          <w:szCs w:val="28"/>
        </w:rPr>
      </w:pPr>
      <w:r w:rsidRPr="00DB05AB">
        <w:rPr>
          <w:i/>
          <w:sz w:val="28"/>
          <w:szCs w:val="28"/>
        </w:rPr>
        <w:lastRenderedPageBreak/>
        <w:t xml:space="preserve"> </w:t>
      </w:r>
      <w:r w:rsidRPr="00DB05AB">
        <w:rPr>
          <w:bCs/>
          <w:i/>
          <w:color w:val="000000"/>
          <w:sz w:val="28"/>
          <w:szCs w:val="28"/>
        </w:rPr>
        <w:t>Топографическая подготовка. 10ч.</w:t>
      </w:r>
    </w:p>
    <w:p w:rsidR="00EF37A5" w:rsidRPr="00DB05AB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Теория 2ч.</w:t>
      </w:r>
    </w:p>
    <w:p w:rsidR="00DB05AB" w:rsidRPr="00DB05AB" w:rsidRDefault="00DB05AB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>Основы топографии. Способы изображения земной поверхности. Топографические карты. Масштаб карты.</w:t>
      </w:r>
    </w:p>
    <w:p w:rsidR="00EF37A5" w:rsidRPr="00DB05AB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Практика 8ч.</w:t>
      </w:r>
    </w:p>
    <w:p w:rsidR="00DB05AB" w:rsidRDefault="00DB05AB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 xml:space="preserve">Условные знаки топографических карт. Рисование </w:t>
      </w:r>
      <w:proofErr w:type="spellStart"/>
      <w:r w:rsidRPr="00DB05AB">
        <w:rPr>
          <w:color w:val="000000"/>
          <w:sz w:val="28"/>
          <w:szCs w:val="28"/>
        </w:rPr>
        <w:t>топознаков</w:t>
      </w:r>
      <w:proofErr w:type="spellEnd"/>
      <w:r w:rsidRPr="00DB05AB">
        <w:rPr>
          <w:color w:val="000000"/>
          <w:sz w:val="28"/>
          <w:szCs w:val="28"/>
        </w:rPr>
        <w:t xml:space="preserve">. Виды масштабов, упражнения с масштабами </w:t>
      </w:r>
      <w:proofErr w:type="spellStart"/>
      <w:r w:rsidRPr="00DB05AB">
        <w:rPr>
          <w:color w:val="000000"/>
          <w:sz w:val="28"/>
          <w:szCs w:val="28"/>
        </w:rPr>
        <w:t>топокарт</w:t>
      </w:r>
      <w:proofErr w:type="spellEnd"/>
      <w:r w:rsidRPr="00DB05AB">
        <w:rPr>
          <w:color w:val="000000"/>
          <w:sz w:val="28"/>
          <w:szCs w:val="28"/>
        </w:rPr>
        <w:t>. Изображение высоты местности с помощью горизонталей. Определение крутизны склона и его высоты. Измерение расстояний до недоступных предметов.</w:t>
      </w:r>
    </w:p>
    <w:p w:rsidR="00020A82" w:rsidRPr="00DB05AB" w:rsidRDefault="00020A82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</w:p>
    <w:p w:rsidR="00EF37A5" w:rsidRPr="00020A82" w:rsidRDefault="00EF37A5" w:rsidP="00BD4DAD">
      <w:pPr>
        <w:pStyle w:val="a4"/>
        <w:numPr>
          <w:ilvl w:val="0"/>
          <w:numId w:val="4"/>
        </w:numPr>
        <w:spacing w:line="240" w:lineRule="atLeast"/>
        <w:ind w:left="-284"/>
        <w:jc w:val="both"/>
        <w:rPr>
          <w:i/>
          <w:sz w:val="28"/>
          <w:szCs w:val="28"/>
        </w:rPr>
      </w:pPr>
      <w:r w:rsidRPr="00DB05AB">
        <w:rPr>
          <w:sz w:val="28"/>
          <w:szCs w:val="28"/>
        </w:rPr>
        <w:t xml:space="preserve"> </w:t>
      </w:r>
      <w:r w:rsidRPr="00020A82">
        <w:rPr>
          <w:bCs/>
          <w:i/>
          <w:color w:val="000000"/>
          <w:sz w:val="28"/>
          <w:szCs w:val="28"/>
        </w:rPr>
        <w:t>Психологическая и морально-волевая подготовка. 8ч.</w:t>
      </w:r>
    </w:p>
    <w:p w:rsidR="00EF37A5" w:rsidRPr="00DB05AB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Теория 4ч.</w:t>
      </w:r>
    </w:p>
    <w:p w:rsidR="00391AB0" w:rsidRPr="00DB05AB" w:rsidRDefault="00391AB0" w:rsidP="00BD4DAD">
      <w:pPr>
        <w:spacing w:line="240" w:lineRule="atLeast"/>
        <w:ind w:left="-284"/>
        <w:rPr>
          <w:sz w:val="28"/>
          <w:szCs w:val="28"/>
        </w:rPr>
      </w:pPr>
      <w:r w:rsidRPr="00DB05AB">
        <w:rPr>
          <w:sz w:val="28"/>
          <w:szCs w:val="28"/>
        </w:rPr>
        <w:t xml:space="preserve">Психологическая подготовка – одно из средств повышения спортивного мастерства. </w:t>
      </w:r>
      <w:r w:rsidR="00CA66E2" w:rsidRPr="00DB05AB">
        <w:rPr>
          <w:sz w:val="28"/>
          <w:szCs w:val="28"/>
        </w:rPr>
        <w:t xml:space="preserve">Воспитание целеустремлённости, самостоятельности, решительности и смелости, выдержки, настойчивости в достижении цели. </w:t>
      </w:r>
    </w:p>
    <w:p w:rsidR="00CA66E2" w:rsidRPr="00DB05AB" w:rsidRDefault="00020A82" w:rsidP="00BD4DAD">
      <w:pPr>
        <w:spacing w:line="240" w:lineRule="atLeast"/>
        <w:ind w:left="-28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F37A5" w:rsidRPr="00DB05AB">
        <w:rPr>
          <w:bCs/>
          <w:color w:val="000000"/>
          <w:sz w:val="28"/>
          <w:szCs w:val="28"/>
        </w:rPr>
        <w:t>Практика 4ч.</w:t>
      </w:r>
      <w:r w:rsidR="00CA66E2" w:rsidRPr="00DB05AB">
        <w:rPr>
          <w:sz w:val="28"/>
          <w:szCs w:val="28"/>
        </w:rPr>
        <w:t xml:space="preserve"> </w:t>
      </w:r>
    </w:p>
    <w:p w:rsidR="00B6448D" w:rsidRPr="00DB05AB" w:rsidRDefault="00CA66E2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sz w:val="28"/>
          <w:szCs w:val="28"/>
        </w:rPr>
        <w:t>Предстартовое состояние: боевая готовность, предстартовое волнение, предстартовая апатия</w:t>
      </w:r>
      <w:proofErr w:type="gramStart"/>
      <w:r w:rsidRPr="00DB05AB">
        <w:rPr>
          <w:sz w:val="28"/>
          <w:szCs w:val="28"/>
        </w:rPr>
        <w:t>.</w:t>
      </w:r>
      <w:proofErr w:type="gramEnd"/>
      <w:r w:rsidRPr="00DB05AB">
        <w:rPr>
          <w:sz w:val="28"/>
          <w:szCs w:val="28"/>
        </w:rPr>
        <w:t xml:space="preserve"> </w:t>
      </w:r>
      <w:proofErr w:type="gramStart"/>
      <w:r w:rsidR="00B6448D" w:rsidRPr="00DB05AB">
        <w:rPr>
          <w:color w:val="000000"/>
          <w:sz w:val="28"/>
          <w:szCs w:val="28"/>
        </w:rPr>
        <w:t>п</w:t>
      </w:r>
      <w:proofErr w:type="gramEnd"/>
      <w:r w:rsidR="00B6448D" w:rsidRPr="00DB05AB">
        <w:rPr>
          <w:color w:val="000000"/>
          <w:sz w:val="28"/>
          <w:szCs w:val="28"/>
        </w:rPr>
        <w:t xml:space="preserve">сихологический настрой перед стартами </w:t>
      </w:r>
    </w:p>
    <w:p w:rsidR="00CA66E2" w:rsidRPr="00DB05AB" w:rsidRDefault="00B6448D" w:rsidP="00BD4DAD">
      <w:pPr>
        <w:spacing w:line="240" w:lineRule="atLeast"/>
        <w:ind w:left="-284"/>
        <w:rPr>
          <w:sz w:val="28"/>
          <w:szCs w:val="28"/>
        </w:rPr>
      </w:pPr>
      <w:r w:rsidRPr="00DB05AB">
        <w:rPr>
          <w:color w:val="000000"/>
          <w:sz w:val="28"/>
          <w:szCs w:val="28"/>
        </w:rPr>
        <w:t>(тренировочными и соревновательными).</w:t>
      </w:r>
    </w:p>
    <w:p w:rsidR="00CA66E2" w:rsidRPr="00DB05AB" w:rsidRDefault="00CA66E2" w:rsidP="00BD4DAD">
      <w:pPr>
        <w:spacing w:line="240" w:lineRule="atLeast"/>
        <w:ind w:left="-284"/>
        <w:rPr>
          <w:sz w:val="28"/>
          <w:szCs w:val="28"/>
        </w:rPr>
      </w:pPr>
      <w:r w:rsidRPr="00DB05AB">
        <w:rPr>
          <w:sz w:val="28"/>
          <w:szCs w:val="28"/>
        </w:rPr>
        <w:t>Участие в соревнованиях – необходимое условие для проверки морально-волевых качеств и умения управлять эмоциональной настройкой.</w:t>
      </w:r>
    </w:p>
    <w:p w:rsidR="00B6448D" w:rsidRPr="00DB05AB" w:rsidRDefault="00B6448D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 xml:space="preserve">Овладение техникой аутогенной </w:t>
      </w:r>
    </w:p>
    <w:p w:rsidR="00B6448D" w:rsidRPr="00DB05AB" w:rsidRDefault="00B6448D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>тренировки и НЛП. Дыхательные упражнения.</w:t>
      </w:r>
    </w:p>
    <w:p w:rsidR="00EF37A5" w:rsidRPr="00020A82" w:rsidRDefault="00EF37A5" w:rsidP="00BD4DAD">
      <w:pPr>
        <w:pStyle w:val="a4"/>
        <w:spacing w:line="240" w:lineRule="atLeast"/>
        <w:ind w:left="-284"/>
        <w:jc w:val="both"/>
        <w:rPr>
          <w:bCs/>
          <w:i/>
          <w:color w:val="000000"/>
          <w:sz w:val="28"/>
          <w:szCs w:val="28"/>
        </w:rPr>
      </w:pPr>
    </w:p>
    <w:p w:rsidR="00DB05AB" w:rsidRPr="008B3E30" w:rsidRDefault="00EF37A5" w:rsidP="00BD4DAD">
      <w:pPr>
        <w:pStyle w:val="a4"/>
        <w:numPr>
          <w:ilvl w:val="0"/>
          <w:numId w:val="4"/>
        </w:numPr>
        <w:spacing w:line="240" w:lineRule="atLeast"/>
        <w:ind w:left="-284"/>
        <w:jc w:val="both"/>
        <w:rPr>
          <w:bCs/>
          <w:i/>
          <w:color w:val="000000"/>
          <w:sz w:val="28"/>
          <w:szCs w:val="28"/>
        </w:rPr>
      </w:pPr>
      <w:r w:rsidRPr="00020A82">
        <w:rPr>
          <w:bCs/>
          <w:i/>
          <w:color w:val="000000"/>
          <w:sz w:val="28"/>
          <w:szCs w:val="28"/>
        </w:rPr>
        <w:t xml:space="preserve"> Контрольные нормативы. 6ч.</w:t>
      </w:r>
    </w:p>
    <w:p w:rsidR="00EF37A5" w:rsidRPr="00DB05AB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Практика 6ч.</w:t>
      </w:r>
    </w:p>
    <w:tbl>
      <w:tblPr>
        <w:tblStyle w:val="a6"/>
        <w:tblW w:w="0" w:type="auto"/>
        <w:tblLook w:val="01E0"/>
      </w:tblPr>
      <w:tblGrid>
        <w:gridCol w:w="638"/>
        <w:gridCol w:w="2910"/>
        <w:gridCol w:w="1544"/>
        <w:gridCol w:w="1467"/>
        <w:gridCol w:w="1545"/>
        <w:gridCol w:w="1467"/>
      </w:tblGrid>
      <w:tr w:rsidR="00DB05AB" w:rsidRPr="00DB05AB" w:rsidTr="00E02C7F">
        <w:tc>
          <w:tcPr>
            <w:tcW w:w="468" w:type="dxa"/>
            <w:vMerge w:val="restart"/>
            <w:vAlign w:val="center"/>
          </w:tcPr>
          <w:p w:rsidR="00DB05AB" w:rsidRPr="00DB05AB" w:rsidRDefault="00DB05AB" w:rsidP="00BD4DAD">
            <w:pPr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DB05AB" w:rsidRPr="00DB05AB" w:rsidRDefault="00DB05AB" w:rsidP="00BD4DAD">
            <w:pPr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Виды нормативов</w:t>
            </w:r>
          </w:p>
        </w:tc>
        <w:tc>
          <w:tcPr>
            <w:tcW w:w="3151" w:type="dxa"/>
            <w:gridSpan w:val="2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 год подготовки</w:t>
            </w:r>
          </w:p>
        </w:tc>
        <w:tc>
          <w:tcPr>
            <w:tcW w:w="3152" w:type="dxa"/>
            <w:gridSpan w:val="2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2  ГОД   подготовки</w:t>
            </w:r>
          </w:p>
        </w:tc>
      </w:tr>
      <w:tr w:rsidR="00DB05AB" w:rsidRPr="00DB05AB" w:rsidTr="00E02C7F">
        <w:tc>
          <w:tcPr>
            <w:tcW w:w="468" w:type="dxa"/>
            <w:vMerge/>
            <w:vAlign w:val="center"/>
          </w:tcPr>
          <w:p w:rsidR="00DB05AB" w:rsidRPr="00DB05AB" w:rsidRDefault="00DB05AB" w:rsidP="00BD4DAD">
            <w:pPr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DB05AB" w:rsidRPr="00DB05AB" w:rsidRDefault="00DB05AB" w:rsidP="00BD4DAD">
            <w:pPr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мальчики</w:t>
            </w:r>
          </w:p>
        </w:tc>
        <w:tc>
          <w:tcPr>
            <w:tcW w:w="1576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девочки</w:t>
            </w:r>
          </w:p>
        </w:tc>
        <w:tc>
          <w:tcPr>
            <w:tcW w:w="1576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мальчики</w:t>
            </w:r>
          </w:p>
        </w:tc>
        <w:tc>
          <w:tcPr>
            <w:tcW w:w="1576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девочки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 xml:space="preserve">Бег 30 м с хода </w:t>
            </w:r>
            <w:r w:rsidRPr="00DB05AB">
              <w:rPr>
                <w:spacing w:val="12"/>
                <w:sz w:val="28"/>
                <w:szCs w:val="28"/>
              </w:rPr>
              <w:t>(сек)</w:t>
            </w:r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5.4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5.7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5.3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5.6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Бег 60 м с хода (сек)</w:t>
            </w:r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10,4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DB05AB">
              <w:rPr>
                <w:sz w:val="28"/>
                <w:szCs w:val="28"/>
                <w:lang w:val="en-US"/>
              </w:rPr>
              <w:t>lO</w:t>
            </w:r>
            <w:proofErr w:type="spellEnd"/>
            <w:r w:rsidRPr="00DB05AB">
              <w:rPr>
                <w:sz w:val="28"/>
                <w:szCs w:val="28"/>
                <w:lang w:val="en-US"/>
              </w:rPr>
              <w:t>.</w:t>
            </w:r>
            <w:r w:rsidRPr="00DB05AB">
              <w:rPr>
                <w:sz w:val="28"/>
                <w:szCs w:val="28"/>
              </w:rPr>
              <w:t>6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10.0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10.2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 w:right="149" w:hanging="5"/>
              <w:jc w:val="both"/>
              <w:rPr>
                <w:sz w:val="28"/>
                <w:szCs w:val="28"/>
              </w:rPr>
            </w:pPr>
            <w:proofErr w:type="gramStart"/>
            <w:r w:rsidRPr="00DB05AB">
              <w:rPr>
                <w:sz w:val="28"/>
                <w:szCs w:val="28"/>
              </w:rPr>
              <w:t xml:space="preserve">Бег с низкой и средней интенсивностью (120-150 </w:t>
            </w:r>
            <w:proofErr w:type="gramEnd"/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15-20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10-15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20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15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pacing w:val="-3"/>
                <w:sz w:val="28"/>
                <w:szCs w:val="28"/>
              </w:rPr>
              <w:t>4.</w:t>
            </w:r>
          </w:p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 xml:space="preserve">1 прыжки в длину с места </w:t>
            </w:r>
            <w:proofErr w:type="gramStart"/>
            <w:r w:rsidRPr="00DB05AB">
              <w:rPr>
                <w:sz w:val="28"/>
                <w:szCs w:val="28"/>
              </w:rPr>
              <w:t xml:space="preserve">( </w:t>
            </w:r>
            <w:proofErr w:type="gramEnd"/>
            <w:r w:rsidRPr="00DB05AB">
              <w:rPr>
                <w:sz w:val="28"/>
                <w:szCs w:val="28"/>
              </w:rPr>
              <w:t>см )</w:t>
            </w:r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150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140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160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150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Метание теннисного мяча (м)</w:t>
            </w:r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  <w:lang w:val="en-US"/>
              </w:rPr>
              <w:t>2S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18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30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20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 w:hanging="5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Сгибание и разгибание рук в упоре на гимнастической скамейке</w:t>
            </w:r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12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8.</w:t>
            </w: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 xml:space="preserve">1 плавание без учета </w:t>
            </w:r>
            <w:r w:rsidRPr="00DB05AB">
              <w:rPr>
                <w:sz w:val="28"/>
                <w:szCs w:val="28"/>
              </w:rPr>
              <w:lastRenderedPageBreak/>
              <w:t>времени (м</w:t>
            </w:r>
            <w:proofErr w:type="gramStart"/>
            <w:r w:rsidRPr="00DB05A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80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120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100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 w:right="326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 xml:space="preserve">Прохождение на лыжах 500 метров    </w:t>
            </w:r>
            <w:proofErr w:type="gramStart"/>
            <w:r w:rsidRPr="00DB05AB">
              <w:rPr>
                <w:sz w:val="28"/>
                <w:szCs w:val="28"/>
              </w:rPr>
              <w:t xml:space="preserve">( </w:t>
            </w:r>
            <w:proofErr w:type="gramEnd"/>
            <w:r w:rsidRPr="00DB05AB">
              <w:rPr>
                <w:sz w:val="28"/>
                <w:szCs w:val="28"/>
              </w:rPr>
              <w:t>мин. сек.)</w:t>
            </w:r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2.20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2.40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2.10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2.20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Дистанции лыжных гонок (</w:t>
            </w:r>
            <w:proofErr w:type="gramStart"/>
            <w:r w:rsidRPr="00DB05AB">
              <w:rPr>
                <w:sz w:val="28"/>
                <w:szCs w:val="28"/>
              </w:rPr>
              <w:t>км</w:t>
            </w:r>
            <w:proofErr w:type="gramEnd"/>
            <w:r w:rsidRPr="00DB05AB">
              <w:rPr>
                <w:sz w:val="28"/>
                <w:szCs w:val="28"/>
              </w:rPr>
              <w:t>)</w:t>
            </w:r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1-2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1-2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1-2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1-2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 xml:space="preserve">Выполнение   </w:t>
            </w:r>
            <w:proofErr w:type="gramStart"/>
            <w:r w:rsidRPr="00DB05AB">
              <w:rPr>
                <w:sz w:val="28"/>
                <w:szCs w:val="28"/>
              </w:rPr>
              <w:t>разрядных</w:t>
            </w:r>
            <w:proofErr w:type="gramEnd"/>
          </w:p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нормативов    по     лыжам.</w:t>
            </w:r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2-юн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2-юн</w:t>
            </w:r>
          </w:p>
        </w:tc>
      </w:tr>
      <w:tr w:rsidR="00DB05AB" w:rsidRPr="00DB05AB" w:rsidTr="00E02C7F">
        <w:tc>
          <w:tcPr>
            <w:tcW w:w="468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 w:right="58" w:firstLine="7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Выполнение      разрядных нормативов по ориентированию</w:t>
            </w:r>
          </w:p>
        </w:tc>
        <w:tc>
          <w:tcPr>
            <w:tcW w:w="1575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tabs>
                <w:tab w:val="left" w:leader="underscore" w:pos="494"/>
              </w:tabs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tabs>
                <w:tab w:val="left" w:leader="underscore" w:pos="437"/>
              </w:tabs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3-юн</w:t>
            </w:r>
          </w:p>
        </w:tc>
        <w:tc>
          <w:tcPr>
            <w:tcW w:w="1576" w:type="dxa"/>
            <w:vAlign w:val="center"/>
          </w:tcPr>
          <w:p w:rsidR="00DB05AB" w:rsidRPr="00DB05AB" w:rsidRDefault="00DB05AB" w:rsidP="00BD4DAD">
            <w:pPr>
              <w:shd w:val="clear" w:color="auto" w:fill="FFFFFF"/>
              <w:spacing w:line="240" w:lineRule="atLeast"/>
              <w:ind w:left="142"/>
              <w:jc w:val="both"/>
              <w:rPr>
                <w:sz w:val="28"/>
                <w:szCs w:val="28"/>
              </w:rPr>
            </w:pPr>
            <w:r w:rsidRPr="00DB05AB">
              <w:rPr>
                <w:sz w:val="28"/>
                <w:szCs w:val="28"/>
              </w:rPr>
              <w:t>3-юн</w:t>
            </w:r>
          </w:p>
        </w:tc>
      </w:tr>
    </w:tbl>
    <w:p w:rsidR="00DB05AB" w:rsidRPr="00DB05AB" w:rsidRDefault="00DB05AB" w:rsidP="00BD4DAD">
      <w:pPr>
        <w:spacing w:line="240" w:lineRule="atLeast"/>
        <w:ind w:left="142"/>
        <w:jc w:val="both"/>
        <w:rPr>
          <w:bCs/>
          <w:color w:val="000000"/>
          <w:sz w:val="28"/>
          <w:szCs w:val="28"/>
        </w:rPr>
      </w:pPr>
    </w:p>
    <w:p w:rsidR="00EF37A5" w:rsidRPr="00020A82" w:rsidRDefault="00EF37A5" w:rsidP="00BD4DAD">
      <w:pPr>
        <w:pStyle w:val="a4"/>
        <w:numPr>
          <w:ilvl w:val="0"/>
          <w:numId w:val="4"/>
        </w:numPr>
        <w:spacing w:line="240" w:lineRule="atLeast"/>
        <w:ind w:left="-284"/>
        <w:jc w:val="both"/>
        <w:rPr>
          <w:bCs/>
          <w:i/>
          <w:color w:val="000000"/>
          <w:sz w:val="28"/>
          <w:szCs w:val="28"/>
        </w:rPr>
      </w:pPr>
      <w:r w:rsidRPr="00020A82">
        <w:rPr>
          <w:bCs/>
          <w:i/>
          <w:color w:val="000000"/>
          <w:sz w:val="28"/>
          <w:szCs w:val="28"/>
        </w:rPr>
        <w:t xml:space="preserve"> Правила соревнований. 6ч.</w:t>
      </w:r>
    </w:p>
    <w:p w:rsidR="00EF37A5" w:rsidRPr="00DB05AB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Теория 4ч.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 xml:space="preserve">Правила соревнований. Виды соревнований </w:t>
      </w:r>
      <w:proofErr w:type="gramStart"/>
      <w:r w:rsidRPr="00DB05AB">
        <w:rPr>
          <w:color w:val="000000"/>
          <w:sz w:val="28"/>
          <w:szCs w:val="28"/>
        </w:rPr>
        <w:t>по спортивному</w:t>
      </w:r>
      <w:proofErr w:type="gramEnd"/>
      <w:r w:rsidRPr="00DB05AB">
        <w:rPr>
          <w:color w:val="000000"/>
          <w:sz w:val="28"/>
          <w:szCs w:val="28"/>
        </w:rPr>
        <w:t xml:space="preserve"> 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>ориентированию. Права и обязанности участников.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 xml:space="preserve">Техническая информация о дистанции. Состав судейской коллегии, права и 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>обязанности судей.</w:t>
      </w:r>
    </w:p>
    <w:p w:rsidR="00EF37A5" w:rsidRPr="00DB05AB" w:rsidRDefault="008B3E30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F37A5" w:rsidRPr="00DB05AB">
        <w:rPr>
          <w:bCs/>
          <w:color w:val="000000"/>
          <w:sz w:val="28"/>
          <w:szCs w:val="28"/>
        </w:rPr>
        <w:t>Практика 2ч.</w:t>
      </w:r>
      <w:r w:rsidR="00EF37A5" w:rsidRPr="00DB05AB">
        <w:rPr>
          <w:color w:val="000000"/>
          <w:sz w:val="28"/>
          <w:szCs w:val="28"/>
        </w:rPr>
        <w:t xml:space="preserve"> </w:t>
      </w:r>
    </w:p>
    <w:p w:rsidR="00EF37A5" w:rsidRPr="00DB05AB" w:rsidRDefault="00EF37A5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 xml:space="preserve">Подготовка к соревнованиям. Возрастные группы. Контрольное время. </w:t>
      </w:r>
    </w:p>
    <w:p w:rsidR="00EF37A5" w:rsidRPr="00020A82" w:rsidRDefault="00EF37A5" w:rsidP="00BD4DAD">
      <w:pPr>
        <w:pStyle w:val="a4"/>
        <w:spacing w:line="240" w:lineRule="atLeast"/>
        <w:ind w:left="-284"/>
        <w:jc w:val="both"/>
        <w:rPr>
          <w:bCs/>
          <w:i/>
          <w:color w:val="000000"/>
          <w:sz w:val="28"/>
          <w:szCs w:val="28"/>
        </w:rPr>
      </w:pPr>
    </w:p>
    <w:p w:rsidR="00EF37A5" w:rsidRPr="00020A82" w:rsidRDefault="00EF37A5" w:rsidP="00BD4DAD">
      <w:pPr>
        <w:pStyle w:val="a4"/>
        <w:numPr>
          <w:ilvl w:val="0"/>
          <w:numId w:val="4"/>
        </w:numPr>
        <w:spacing w:line="240" w:lineRule="atLeast"/>
        <w:ind w:left="-284"/>
        <w:jc w:val="both"/>
        <w:rPr>
          <w:bCs/>
          <w:i/>
          <w:color w:val="000000"/>
          <w:sz w:val="28"/>
          <w:szCs w:val="28"/>
        </w:rPr>
      </w:pPr>
      <w:r w:rsidRPr="00020A82">
        <w:rPr>
          <w:bCs/>
          <w:i/>
          <w:color w:val="000000"/>
          <w:sz w:val="28"/>
          <w:szCs w:val="28"/>
        </w:rPr>
        <w:t xml:space="preserve"> Участие в соревнованиях. 16ч.</w:t>
      </w:r>
    </w:p>
    <w:p w:rsidR="00EF37A5" w:rsidRPr="00DB05AB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Теория 2ч.</w:t>
      </w:r>
    </w:p>
    <w:p w:rsidR="00DB05AB" w:rsidRPr="00DB05AB" w:rsidRDefault="00DB05AB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>Положение о соревнованиях. Условия проведения. Действия участников в аварийной ситуации. Основы безопасности.</w:t>
      </w:r>
    </w:p>
    <w:p w:rsidR="00EF37A5" w:rsidRPr="00DB05AB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  <w:r w:rsidRPr="00DB05AB">
        <w:rPr>
          <w:bCs/>
          <w:color w:val="000000"/>
          <w:sz w:val="28"/>
          <w:szCs w:val="28"/>
        </w:rPr>
        <w:t>Практика 14ч.</w:t>
      </w:r>
    </w:p>
    <w:p w:rsidR="00DB05AB" w:rsidRPr="00DB05AB" w:rsidRDefault="00DB05AB" w:rsidP="00BD4DAD">
      <w:pPr>
        <w:shd w:val="clear" w:color="auto" w:fill="FFFFFF"/>
        <w:spacing w:line="240" w:lineRule="atLeast"/>
        <w:ind w:left="-284"/>
        <w:textAlignment w:val="baseline"/>
        <w:rPr>
          <w:color w:val="000000"/>
          <w:sz w:val="28"/>
          <w:szCs w:val="28"/>
        </w:rPr>
      </w:pPr>
      <w:r w:rsidRPr="00DB05AB">
        <w:rPr>
          <w:color w:val="000000"/>
          <w:sz w:val="28"/>
          <w:szCs w:val="28"/>
        </w:rPr>
        <w:t>Участие в соревнованиях согласно календарному плану.</w:t>
      </w:r>
    </w:p>
    <w:p w:rsidR="00EF37A5" w:rsidRPr="00DB05AB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EF37A5" w:rsidRDefault="00EF37A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Default="001C0895" w:rsidP="00BD4DAD">
      <w:pPr>
        <w:pStyle w:val="a4"/>
        <w:spacing w:line="240" w:lineRule="atLeast"/>
        <w:ind w:left="-284"/>
        <w:jc w:val="both"/>
        <w:rPr>
          <w:bCs/>
          <w:color w:val="000000"/>
          <w:sz w:val="28"/>
          <w:szCs w:val="28"/>
        </w:rPr>
      </w:pPr>
    </w:p>
    <w:p w:rsidR="001C0895" w:rsidRPr="00D9088E" w:rsidRDefault="00D9088E" w:rsidP="00D9088E">
      <w:pPr>
        <w:jc w:val="center"/>
        <w:rPr>
          <w:b/>
          <w:sz w:val="32"/>
          <w:szCs w:val="32"/>
        </w:rPr>
      </w:pPr>
      <w:r w:rsidRPr="005157CF">
        <w:rPr>
          <w:b/>
          <w:sz w:val="32"/>
          <w:szCs w:val="32"/>
        </w:rPr>
        <w:lastRenderedPageBreak/>
        <w:t xml:space="preserve">По окончании первого года обучения </w:t>
      </w:r>
      <w:r>
        <w:rPr>
          <w:b/>
          <w:sz w:val="32"/>
          <w:szCs w:val="32"/>
        </w:rPr>
        <w:t>учащиеся</w:t>
      </w:r>
      <w:r w:rsidRPr="005157CF">
        <w:rPr>
          <w:b/>
          <w:sz w:val="32"/>
          <w:szCs w:val="32"/>
        </w:rPr>
        <w:t xml:space="preserve"> объединения должны</w:t>
      </w:r>
      <w:r>
        <w:rPr>
          <w:b/>
          <w:sz w:val="32"/>
          <w:szCs w:val="32"/>
        </w:rPr>
        <w:t xml:space="preserve"> знать: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технику безопасности и обеспечение личной безопасности;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влияние физических упражнений на организм;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задачи общей физической подготовки;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технику основных лыжных ходов;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режим спортсмена, питание, личная гигиена;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условные знаки на топографической и спортивной карте; </w:t>
      </w:r>
    </w:p>
    <w:p w:rsidR="005C1941" w:rsidRDefault="00A909FE" w:rsidP="00BD4DAD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спортивного компаса.</w:t>
      </w:r>
      <w:r w:rsidR="005C1941">
        <w:rPr>
          <w:sz w:val="28"/>
          <w:szCs w:val="28"/>
        </w:rPr>
        <w:t xml:space="preserve">  </w:t>
      </w:r>
    </w:p>
    <w:p w:rsidR="005C1941" w:rsidRPr="00D9088E" w:rsidRDefault="005C1941" w:rsidP="00BD4DAD">
      <w:pPr>
        <w:shd w:val="clear" w:color="auto" w:fill="FFFFFF"/>
        <w:spacing w:before="67"/>
        <w:ind w:left="-284" w:right="-29"/>
        <w:jc w:val="center"/>
        <w:rPr>
          <w:b/>
          <w:sz w:val="28"/>
          <w:szCs w:val="28"/>
        </w:rPr>
      </w:pPr>
      <w:r w:rsidRPr="00D9088E">
        <w:rPr>
          <w:b/>
          <w:sz w:val="28"/>
          <w:szCs w:val="28"/>
        </w:rPr>
        <w:t>уметь: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 карту по компасу;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карту с местностью;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 расшифровать топографические знаки и условные знаки на спортивных картах;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стороны горизонта по местным признакам;</w:t>
      </w:r>
    </w:p>
    <w:p w:rsidR="005C1941" w:rsidRDefault="005C1941" w:rsidP="00BD4DAD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ра</w:t>
      </w:r>
      <w:r w:rsidR="00A909FE">
        <w:rPr>
          <w:sz w:val="28"/>
          <w:szCs w:val="28"/>
        </w:rPr>
        <w:t>сстояние и двигаться по азимуту.</w:t>
      </w:r>
    </w:p>
    <w:p w:rsidR="005C1941" w:rsidRDefault="005C1941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Default="00D9088E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5C1941" w:rsidRDefault="005C1941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D9088E" w:rsidRPr="00B43280" w:rsidRDefault="00D9088E" w:rsidP="00D9088E">
      <w:pPr>
        <w:ind w:left="-426" w:firstLine="426"/>
        <w:jc w:val="center"/>
        <w:rPr>
          <w:b/>
          <w:sz w:val="32"/>
          <w:szCs w:val="32"/>
        </w:rPr>
      </w:pPr>
      <w:r w:rsidRPr="00B43280">
        <w:rPr>
          <w:b/>
          <w:sz w:val="32"/>
          <w:szCs w:val="32"/>
        </w:rPr>
        <w:lastRenderedPageBreak/>
        <w:t>Учебно-тематический  план объединения</w:t>
      </w:r>
    </w:p>
    <w:p w:rsidR="00D9088E" w:rsidRDefault="00D9088E" w:rsidP="00D9088E">
      <w:pPr>
        <w:ind w:left="-426" w:firstLine="426"/>
        <w:jc w:val="center"/>
        <w:rPr>
          <w:b/>
          <w:sz w:val="32"/>
          <w:szCs w:val="32"/>
        </w:rPr>
      </w:pPr>
      <w:r w:rsidRPr="00B43280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Ориентирование</w:t>
      </w:r>
      <w:r w:rsidRPr="00B43280">
        <w:rPr>
          <w:b/>
          <w:sz w:val="32"/>
          <w:szCs w:val="32"/>
        </w:rPr>
        <w:t>»</w:t>
      </w:r>
    </w:p>
    <w:p w:rsidR="00D9088E" w:rsidRDefault="00D9088E" w:rsidP="00D9088E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2-ой год обучения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117"/>
        <w:gridCol w:w="1235"/>
        <w:gridCol w:w="1060"/>
        <w:gridCol w:w="1042"/>
      </w:tblGrid>
      <w:tr w:rsidR="009B1C7D" w:rsidRPr="00B82500" w:rsidTr="00E02C7F">
        <w:trPr>
          <w:trHeight w:val="330"/>
        </w:trPr>
        <w:tc>
          <w:tcPr>
            <w:tcW w:w="496" w:type="dxa"/>
            <w:vMerge w:val="restart"/>
          </w:tcPr>
          <w:p w:rsidR="009B1C7D" w:rsidRPr="00B82500" w:rsidRDefault="009B1C7D" w:rsidP="00E02C7F">
            <w:pPr>
              <w:ind w:left="-426" w:firstLine="426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№</w:t>
            </w:r>
          </w:p>
        </w:tc>
        <w:tc>
          <w:tcPr>
            <w:tcW w:w="6117" w:type="dxa"/>
            <w:vMerge w:val="restart"/>
          </w:tcPr>
          <w:p w:rsidR="009B1C7D" w:rsidRPr="00B82500" w:rsidRDefault="009B1C7D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337" w:type="dxa"/>
            <w:gridSpan w:val="3"/>
          </w:tcPr>
          <w:p w:rsidR="009B1C7D" w:rsidRPr="00B82500" w:rsidRDefault="009B1C7D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Количество часов</w:t>
            </w:r>
          </w:p>
        </w:tc>
      </w:tr>
      <w:tr w:rsidR="009B1C7D" w:rsidRPr="00B82500" w:rsidTr="00E02C7F">
        <w:trPr>
          <w:trHeight w:val="315"/>
        </w:trPr>
        <w:tc>
          <w:tcPr>
            <w:tcW w:w="496" w:type="dxa"/>
            <w:vMerge/>
          </w:tcPr>
          <w:p w:rsidR="009B1C7D" w:rsidRPr="00B82500" w:rsidRDefault="009B1C7D" w:rsidP="00E02C7F">
            <w:pPr>
              <w:ind w:left="-426" w:firstLine="426"/>
              <w:rPr>
                <w:sz w:val="28"/>
                <w:szCs w:val="28"/>
              </w:rPr>
            </w:pPr>
          </w:p>
        </w:tc>
        <w:tc>
          <w:tcPr>
            <w:tcW w:w="6117" w:type="dxa"/>
            <w:vMerge/>
          </w:tcPr>
          <w:p w:rsidR="009B1C7D" w:rsidRPr="00B82500" w:rsidRDefault="009B1C7D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9B1C7D" w:rsidRPr="00B82500" w:rsidRDefault="009B1C7D" w:rsidP="00E02C7F">
            <w:pPr>
              <w:ind w:left="-426" w:right="-268" w:firstLine="426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:rsidR="009B1C7D" w:rsidRPr="00B82500" w:rsidRDefault="009B1C7D" w:rsidP="00E02C7F">
            <w:pPr>
              <w:ind w:left="-426" w:firstLine="426"/>
              <w:rPr>
                <w:sz w:val="28"/>
                <w:szCs w:val="28"/>
              </w:rPr>
            </w:pPr>
            <w:proofErr w:type="spellStart"/>
            <w:r w:rsidRPr="00B82500">
              <w:rPr>
                <w:sz w:val="28"/>
                <w:szCs w:val="28"/>
              </w:rPr>
              <w:t>теор</w:t>
            </w:r>
            <w:proofErr w:type="spellEnd"/>
            <w:r w:rsidRPr="00B82500">
              <w:rPr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9B1C7D" w:rsidRPr="00B82500" w:rsidRDefault="009B1C7D" w:rsidP="00E02C7F">
            <w:pPr>
              <w:ind w:left="-426" w:firstLine="426"/>
              <w:rPr>
                <w:sz w:val="28"/>
                <w:szCs w:val="28"/>
              </w:rPr>
            </w:pPr>
            <w:proofErr w:type="spellStart"/>
            <w:r w:rsidRPr="00B82500">
              <w:rPr>
                <w:sz w:val="28"/>
                <w:szCs w:val="28"/>
              </w:rPr>
              <w:t>прак</w:t>
            </w:r>
            <w:proofErr w:type="spellEnd"/>
            <w:r w:rsidRPr="00B82500">
              <w:rPr>
                <w:sz w:val="28"/>
                <w:szCs w:val="28"/>
              </w:rPr>
              <w:t>.</w:t>
            </w:r>
          </w:p>
        </w:tc>
      </w:tr>
      <w:tr w:rsidR="009B1C7D" w:rsidRPr="00B82500" w:rsidTr="00E02C7F">
        <w:tc>
          <w:tcPr>
            <w:tcW w:w="496" w:type="dxa"/>
          </w:tcPr>
          <w:p w:rsidR="009B1C7D" w:rsidRPr="00B82500" w:rsidRDefault="009B1C7D" w:rsidP="00E02C7F">
            <w:pPr>
              <w:ind w:left="-426" w:firstLine="426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9B1C7D" w:rsidRPr="006D52A0" w:rsidRDefault="009B1C7D" w:rsidP="006D52A0">
            <w:pPr>
              <w:ind w:left="-426" w:firstLine="426"/>
              <w:rPr>
                <w:sz w:val="28"/>
                <w:szCs w:val="28"/>
              </w:rPr>
            </w:pPr>
            <w:r w:rsidRPr="006D52A0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35" w:type="dxa"/>
          </w:tcPr>
          <w:p w:rsidR="009B1C7D" w:rsidRPr="00B82500" w:rsidRDefault="009B1C7D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9B1C7D" w:rsidRPr="00B82500" w:rsidRDefault="009B1C7D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9B1C7D" w:rsidRPr="00B82500" w:rsidRDefault="009B1C7D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B82500">
              <w:rPr>
                <w:sz w:val="28"/>
                <w:szCs w:val="28"/>
              </w:rPr>
              <w:t>-</w:t>
            </w:r>
          </w:p>
        </w:tc>
      </w:tr>
      <w:tr w:rsidR="009B1C7D" w:rsidRPr="00B82500" w:rsidTr="00E02C7F">
        <w:tc>
          <w:tcPr>
            <w:tcW w:w="496" w:type="dxa"/>
          </w:tcPr>
          <w:p w:rsidR="009B1C7D" w:rsidRPr="00B82500" w:rsidRDefault="009B1C7D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9B1C7D" w:rsidRPr="006D52A0" w:rsidRDefault="006D52A0" w:rsidP="006D52A0">
            <w:pPr>
              <w:ind w:left="-426" w:firstLine="426"/>
              <w:jc w:val="both"/>
              <w:rPr>
                <w:sz w:val="28"/>
                <w:szCs w:val="28"/>
              </w:rPr>
            </w:pPr>
            <w:r w:rsidRPr="006D52A0">
              <w:rPr>
                <w:sz w:val="28"/>
                <w:szCs w:val="28"/>
              </w:rPr>
              <w:t>Предупреж</w:t>
            </w:r>
            <w:r>
              <w:rPr>
                <w:sz w:val="28"/>
                <w:szCs w:val="28"/>
              </w:rPr>
              <w:t xml:space="preserve">дение травматизма на занятиях и …соревнованиях                </w:t>
            </w:r>
          </w:p>
        </w:tc>
        <w:tc>
          <w:tcPr>
            <w:tcW w:w="1235" w:type="dxa"/>
          </w:tcPr>
          <w:p w:rsidR="009B1C7D" w:rsidRPr="00B82500" w:rsidRDefault="002E6869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9B1C7D" w:rsidRPr="00B82500" w:rsidRDefault="002E6869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9B1C7D" w:rsidRPr="00B82500" w:rsidRDefault="002E6869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6D52A0" w:rsidRPr="006D52A0" w:rsidRDefault="006D52A0" w:rsidP="00E02C7F">
            <w:pPr>
              <w:ind w:left="-426" w:firstLine="426"/>
              <w:rPr>
                <w:sz w:val="28"/>
                <w:szCs w:val="28"/>
              </w:rPr>
            </w:pPr>
            <w:r w:rsidRPr="006D52A0">
              <w:rPr>
                <w:sz w:val="28"/>
                <w:szCs w:val="28"/>
              </w:rPr>
              <w:t xml:space="preserve">Краткий обзор состояния и развития </w:t>
            </w:r>
            <w:proofErr w:type="spellStart"/>
            <w:r w:rsidRPr="006D52A0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ор</w:t>
            </w:r>
            <w:r w:rsidRPr="006D52A0">
              <w:rPr>
                <w:sz w:val="28"/>
                <w:szCs w:val="28"/>
              </w:rPr>
              <w:t>иентирования</w:t>
            </w:r>
            <w:proofErr w:type="spellEnd"/>
            <w:r w:rsidRPr="006D52A0">
              <w:rPr>
                <w:sz w:val="28"/>
                <w:szCs w:val="28"/>
              </w:rPr>
              <w:t xml:space="preserve"> в России и за рубежом</w:t>
            </w:r>
          </w:p>
        </w:tc>
        <w:tc>
          <w:tcPr>
            <w:tcW w:w="1235" w:type="dxa"/>
          </w:tcPr>
          <w:p w:rsidR="006D52A0" w:rsidRPr="00B82500" w:rsidRDefault="002E6869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6D52A0" w:rsidRPr="00B82500" w:rsidRDefault="002E6869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6D52A0" w:rsidRPr="00B82500" w:rsidRDefault="002E6869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6D52A0" w:rsidRPr="006D52A0" w:rsidRDefault="006D52A0" w:rsidP="006D52A0">
            <w:pPr>
              <w:ind w:left="-426" w:firstLine="426"/>
              <w:rPr>
                <w:sz w:val="28"/>
                <w:szCs w:val="28"/>
              </w:rPr>
            </w:pPr>
            <w:r w:rsidRPr="006D52A0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35" w:type="dxa"/>
          </w:tcPr>
          <w:p w:rsidR="006D52A0" w:rsidRPr="00E02C7F" w:rsidRDefault="002E6869" w:rsidP="00E02C7F">
            <w:pPr>
              <w:ind w:left="-426" w:firstLine="4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02C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60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Pr="00B8250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17" w:type="dxa"/>
          </w:tcPr>
          <w:p w:rsidR="006D52A0" w:rsidRPr="006D52A0" w:rsidRDefault="006D52A0" w:rsidP="006D52A0">
            <w:pPr>
              <w:ind w:left="-426" w:firstLine="426"/>
              <w:rPr>
                <w:sz w:val="28"/>
                <w:szCs w:val="28"/>
              </w:rPr>
            </w:pPr>
            <w:r w:rsidRPr="006D52A0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35" w:type="dxa"/>
          </w:tcPr>
          <w:p w:rsidR="006D52A0" w:rsidRPr="00E02C7F" w:rsidRDefault="002E6869" w:rsidP="00E02C7F">
            <w:pPr>
              <w:ind w:left="-426" w:firstLine="4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02C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60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6D52A0" w:rsidRPr="00B82500" w:rsidRDefault="00E02C7F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Pr="00B8250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17" w:type="dxa"/>
          </w:tcPr>
          <w:p w:rsidR="006D52A0" w:rsidRPr="006D52A0" w:rsidRDefault="006D52A0" w:rsidP="006D52A0">
            <w:pPr>
              <w:ind w:left="-426" w:firstLine="426"/>
              <w:rPr>
                <w:sz w:val="28"/>
                <w:szCs w:val="28"/>
              </w:rPr>
            </w:pPr>
            <w:r w:rsidRPr="006D52A0">
              <w:rPr>
                <w:sz w:val="28"/>
                <w:szCs w:val="28"/>
              </w:rPr>
              <w:t>Техника ориентирования</w:t>
            </w:r>
          </w:p>
        </w:tc>
        <w:tc>
          <w:tcPr>
            <w:tcW w:w="1235" w:type="dxa"/>
          </w:tcPr>
          <w:p w:rsidR="006D52A0" w:rsidRPr="00B82500" w:rsidRDefault="006A4657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2E88"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Pr="00B8250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17" w:type="dxa"/>
            <w:vAlign w:val="center"/>
          </w:tcPr>
          <w:p w:rsidR="006D52A0" w:rsidRPr="006D52A0" w:rsidRDefault="002E6869" w:rsidP="006D52A0">
            <w:pPr>
              <w:spacing w:before="60" w:after="60"/>
              <w:rPr>
                <w:sz w:val="28"/>
                <w:szCs w:val="28"/>
              </w:rPr>
            </w:pPr>
            <w:r w:rsidRPr="006D52A0">
              <w:rPr>
                <w:bCs/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1235" w:type="dxa"/>
          </w:tcPr>
          <w:p w:rsidR="006D52A0" w:rsidRPr="00B82500" w:rsidRDefault="002E6869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Pr="00B8250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17" w:type="dxa"/>
          </w:tcPr>
          <w:p w:rsidR="006D52A0" w:rsidRPr="006D52A0" w:rsidRDefault="006D52A0" w:rsidP="006D52A0">
            <w:pPr>
              <w:ind w:left="-426" w:firstLine="426"/>
              <w:rPr>
                <w:sz w:val="28"/>
                <w:szCs w:val="28"/>
              </w:rPr>
            </w:pPr>
            <w:r w:rsidRPr="006D52A0">
              <w:rPr>
                <w:bCs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35" w:type="dxa"/>
          </w:tcPr>
          <w:p w:rsidR="006D52A0" w:rsidRPr="00B82500" w:rsidRDefault="006A4657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60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Pr="00B8250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17" w:type="dxa"/>
          </w:tcPr>
          <w:p w:rsidR="006D52A0" w:rsidRPr="006D52A0" w:rsidRDefault="002E6869" w:rsidP="002E6869">
            <w:pPr>
              <w:spacing w:line="240" w:lineRule="atLeast"/>
              <w:ind w:left="-426" w:firstLine="426"/>
              <w:rPr>
                <w:sz w:val="28"/>
                <w:szCs w:val="28"/>
              </w:rPr>
            </w:pPr>
            <w:r w:rsidRPr="006D52A0">
              <w:rPr>
                <w:bCs/>
                <w:sz w:val="28"/>
                <w:szCs w:val="28"/>
              </w:rPr>
              <w:t>Спортивное   ориентирование</w:t>
            </w:r>
            <w:r w:rsidRPr="006D52A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</w:tcPr>
          <w:p w:rsidR="006D52A0" w:rsidRPr="00B82500" w:rsidRDefault="006A4657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60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6D52A0" w:rsidRPr="00B82500" w:rsidRDefault="00E02C7F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Pr="00B8250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17" w:type="dxa"/>
          </w:tcPr>
          <w:p w:rsidR="006D52A0" w:rsidRPr="006D52A0" w:rsidRDefault="002E6869" w:rsidP="006D52A0">
            <w:pPr>
              <w:spacing w:line="240" w:lineRule="atLeast"/>
              <w:ind w:left="-426" w:firstLine="426"/>
              <w:rPr>
                <w:sz w:val="28"/>
                <w:szCs w:val="28"/>
              </w:rPr>
            </w:pPr>
            <w:r w:rsidRPr="006D52A0">
              <w:rPr>
                <w:bCs/>
                <w:color w:val="000000"/>
                <w:sz w:val="28"/>
                <w:szCs w:val="28"/>
              </w:rPr>
              <w:t xml:space="preserve">Снаряжение </w:t>
            </w:r>
            <w:proofErr w:type="spellStart"/>
            <w:r w:rsidRPr="006D52A0">
              <w:rPr>
                <w:bCs/>
                <w:color w:val="000000"/>
                <w:sz w:val="28"/>
                <w:szCs w:val="28"/>
              </w:rPr>
              <w:t>ориентировщика</w:t>
            </w:r>
            <w:proofErr w:type="spellEnd"/>
          </w:p>
        </w:tc>
        <w:tc>
          <w:tcPr>
            <w:tcW w:w="1235" w:type="dxa"/>
          </w:tcPr>
          <w:p w:rsidR="006D52A0" w:rsidRPr="00B82500" w:rsidRDefault="002E6869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6D52A0" w:rsidRPr="00B82500" w:rsidRDefault="00C4017A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6D52A0" w:rsidRPr="00B82500" w:rsidRDefault="00C4017A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Pr="00B8250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17" w:type="dxa"/>
          </w:tcPr>
          <w:p w:rsidR="006D52A0" w:rsidRPr="006D52A0" w:rsidRDefault="002E6869" w:rsidP="006D52A0">
            <w:pPr>
              <w:spacing w:line="240" w:lineRule="atLeast"/>
              <w:ind w:left="-426" w:firstLine="42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Топографические, общегеографические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маматематические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карты</w:t>
            </w:r>
          </w:p>
        </w:tc>
        <w:tc>
          <w:tcPr>
            <w:tcW w:w="1235" w:type="dxa"/>
          </w:tcPr>
          <w:p w:rsidR="006D52A0" w:rsidRPr="00B82500" w:rsidRDefault="006A4657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Pr="00B8250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17" w:type="dxa"/>
          </w:tcPr>
          <w:p w:rsidR="006D52A0" w:rsidRPr="006D52A0" w:rsidRDefault="002E6869" w:rsidP="006D52A0">
            <w:pPr>
              <w:spacing w:line="240" w:lineRule="atLeast"/>
              <w:ind w:left="-426" w:firstLine="426"/>
              <w:rPr>
                <w:bCs/>
                <w:color w:val="000000"/>
                <w:sz w:val="28"/>
                <w:szCs w:val="28"/>
              </w:rPr>
            </w:pPr>
            <w:r w:rsidRPr="006D52A0">
              <w:rPr>
                <w:bCs/>
                <w:color w:val="000000"/>
                <w:sz w:val="28"/>
                <w:szCs w:val="28"/>
              </w:rPr>
              <w:t>Гигиена спортсмена</w:t>
            </w:r>
          </w:p>
        </w:tc>
        <w:tc>
          <w:tcPr>
            <w:tcW w:w="1235" w:type="dxa"/>
          </w:tcPr>
          <w:p w:rsidR="006D52A0" w:rsidRPr="00B82500" w:rsidRDefault="002E6869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17" w:type="dxa"/>
          </w:tcPr>
          <w:p w:rsidR="006D52A0" w:rsidRPr="006D52A0" w:rsidRDefault="002E6869" w:rsidP="006D52A0">
            <w:pPr>
              <w:spacing w:line="240" w:lineRule="atLeast"/>
              <w:ind w:left="-426" w:firstLine="426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D52A0">
              <w:rPr>
                <w:sz w:val="28"/>
                <w:szCs w:val="28"/>
              </w:rPr>
              <w:t>Медико</w:t>
            </w:r>
            <w:proofErr w:type="spellEnd"/>
            <w:r w:rsidRPr="006D52A0">
              <w:rPr>
                <w:sz w:val="28"/>
                <w:szCs w:val="28"/>
              </w:rPr>
              <w:t xml:space="preserve"> – санитарная подготовка</w:t>
            </w:r>
          </w:p>
        </w:tc>
        <w:tc>
          <w:tcPr>
            <w:tcW w:w="1235" w:type="dxa"/>
          </w:tcPr>
          <w:p w:rsidR="006D52A0" w:rsidRPr="00B82500" w:rsidRDefault="00622E88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17" w:type="dxa"/>
          </w:tcPr>
          <w:p w:rsidR="006D52A0" w:rsidRPr="006D52A0" w:rsidRDefault="002E6869" w:rsidP="006D52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D52A0">
              <w:rPr>
                <w:rFonts w:ascii="Times New Roman" w:hAnsi="Times New Roman" w:cs="Times New Roman"/>
                <w:sz w:val="28"/>
                <w:szCs w:val="28"/>
              </w:rPr>
              <w:t>раеведение</w:t>
            </w:r>
          </w:p>
        </w:tc>
        <w:tc>
          <w:tcPr>
            <w:tcW w:w="1235" w:type="dxa"/>
          </w:tcPr>
          <w:p w:rsidR="006D52A0" w:rsidRPr="00B82500" w:rsidRDefault="00622E88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17" w:type="dxa"/>
          </w:tcPr>
          <w:p w:rsidR="006D52A0" w:rsidRPr="006D52A0" w:rsidRDefault="002E6869" w:rsidP="006D52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52A0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235" w:type="dxa"/>
          </w:tcPr>
          <w:p w:rsidR="006D52A0" w:rsidRPr="00B82500" w:rsidRDefault="006A4657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17" w:type="dxa"/>
          </w:tcPr>
          <w:p w:rsidR="006D52A0" w:rsidRPr="006D52A0" w:rsidRDefault="002E6869" w:rsidP="006D52A0">
            <w:pPr>
              <w:spacing w:line="240" w:lineRule="atLeast"/>
              <w:ind w:left="-426" w:firstLine="426"/>
              <w:rPr>
                <w:bCs/>
                <w:color w:val="000000"/>
                <w:sz w:val="28"/>
                <w:szCs w:val="28"/>
              </w:rPr>
            </w:pPr>
            <w:r w:rsidRPr="006D52A0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235" w:type="dxa"/>
          </w:tcPr>
          <w:p w:rsidR="006D52A0" w:rsidRPr="00B82500" w:rsidRDefault="002E6869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52A0" w:rsidRPr="00B82500" w:rsidTr="00E02C7F">
        <w:tc>
          <w:tcPr>
            <w:tcW w:w="496" w:type="dxa"/>
          </w:tcPr>
          <w:p w:rsidR="006D52A0" w:rsidRDefault="006D52A0" w:rsidP="00E02C7F">
            <w:p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17" w:type="dxa"/>
          </w:tcPr>
          <w:p w:rsidR="006D52A0" w:rsidRPr="006D52A0" w:rsidRDefault="006D52A0" w:rsidP="006D52A0">
            <w:pPr>
              <w:spacing w:line="240" w:lineRule="atLeast"/>
              <w:ind w:left="-426" w:firstLine="426"/>
              <w:rPr>
                <w:bCs/>
                <w:color w:val="000000"/>
                <w:sz w:val="28"/>
                <w:szCs w:val="28"/>
              </w:rPr>
            </w:pPr>
            <w:r w:rsidRPr="006D52A0">
              <w:rPr>
                <w:bCs/>
                <w:color w:val="000000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235" w:type="dxa"/>
          </w:tcPr>
          <w:p w:rsidR="006D52A0" w:rsidRPr="00B82500" w:rsidRDefault="006A4657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60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6D52A0" w:rsidRPr="00B82500" w:rsidRDefault="00C348C1" w:rsidP="00E02C7F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39AE">
              <w:rPr>
                <w:sz w:val="28"/>
                <w:szCs w:val="28"/>
              </w:rPr>
              <w:t>2</w:t>
            </w:r>
          </w:p>
        </w:tc>
      </w:tr>
    </w:tbl>
    <w:p w:rsidR="005C1941" w:rsidRPr="00E02C7F" w:rsidRDefault="00E02C7F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ИТОГО: 216часов</w:t>
      </w:r>
    </w:p>
    <w:p w:rsidR="005C1941" w:rsidRDefault="005C1941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5C1941" w:rsidRDefault="005C1941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842A90" w:rsidRDefault="00842A90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C348C1" w:rsidRDefault="00C348C1" w:rsidP="00C348C1">
      <w:pPr>
        <w:ind w:left="-284"/>
        <w:jc w:val="center"/>
        <w:rPr>
          <w:b/>
          <w:sz w:val="28"/>
          <w:szCs w:val="28"/>
        </w:rPr>
      </w:pPr>
    </w:p>
    <w:p w:rsidR="00C348C1" w:rsidRDefault="00C348C1" w:rsidP="00C348C1">
      <w:pPr>
        <w:ind w:left="-284"/>
        <w:jc w:val="center"/>
        <w:rPr>
          <w:b/>
          <w:sz w:val="32"/>
          <w:szCs w:val="32"/>
        </w:rPr>
      </w:pPr>
      <w:r w:rsidRPr="009553F3">
        <w:rPr>
          <w:b/>
          <w:sz w:val="32"/>
          <w:szCs w:val="32"/>
        </w:rPr>
        <w:lastRenderedPageBreak/>
        <w:t>Содержание программы.</w:t>
      </w:r>
    </w:p>
    <w:p w:rsidR="00C348C1" w:rsidRPr="009553F3" w:rsidRDefault="00C348C1" w:rsidP="00C348C1">
      <w:pPr>
        <w:ind w:left="-284"/>
        <w:jc w:val="center"/>
        <w:rPr>
          <w:b/>
          <w:sz w:val="32"/>
          <w:szCs w:val="32"/>
        </w:rPr>
      </w:pPr>
    </w:p>
    <w:p w:rsidR="00C348C1" w:rsidRPr="00BE7A04" w:rsidRDefault="00BE7A04" w:rsidP="00BE7A04">
      <w:pPr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C348C1" w:rsidRPr="00BE7A04">
        <w:rPr>
          <w:i/>
          <w:sz w:val="28"/>
          <w:szCs w:val="28"/>
        </w:rPr>
        <w:t xml:space="preserve">        Вводное занятие. 2ч.</w:t>
      </w:r>
    </w:p>
    <w:p w:rsidR="00C348C1" w:rsidRPr="00BE7A04" w:rsidRDefault="00C348C1" w:rsidP="00BE7A04">
      <w:pPr>
        <w:numPr>
          <w:ilvl w:val="1"/>
          <w:numId w:val="4"/>
        </w:numPr>
        <w:spacing w:line="240" w:lineRule="atLeast"/>
        <w:rPr>
          <w:sz w:val="28"/>
          <w:szCs w:val="28"/>
        </w:rPr>
      </w:pPr>
      <w:r w:rsidRPr="00BE7A04">
        <w:rPr>
          <w:sz w:val="28"/>
          <w:szCs w:val="28"/>
        </w:rPr>
        <w:t>Теория 2ч.</w:t>
      </w:r>
    </w:p>
    <w:p w:rsidR="00C348C1" w:rsidRDefault="00C348C1" w:rsidP="00BE7A04">
      <w:pPr>
        <w:pStyle w:val="a4"/>
        <w:spacing w:line="240" w:lineRule="atLeast"/>
        <w:ind w:left="0"/>
        <w:rPr>
          <w:sz w:val="28"/>
          <w:szCs w:val="28"/>
        </w:rPr>
      </w:pPr>
      <w:r w:rsidRPr="00BE7A04">
        <w:rPr>
          <w:sz w:val="28"/>
          <w:szCs w:val="28"/>
        </w:rPr>
        <w:t>Организационное занятие объединения. Планирование деятельности объединения в учебном году. Ориентирование – средство физического воспитания, оздоровления, закаливания. Эмоциональность, связь с природой.</w:t>
      </w:r>
    </w:p>
    <w:p w:rsidR="00111321" w:rsidRPr="00BE7A04" w:rsidRDefault="00111321" w:rsidP="00BE7A04">
      <w:pPr>
        <w:pStyle w:val="a4"/>
        <w:spacing w:line="240" w:lineRule="atLeast"/>
        <w:ind w:left="0"/>
        <w:rPr>
          <w:sz w:val="28"/>
          <w:szCs w:val="28"/>
        </w:rPr>
      </w:pPr>
    </w:p>
    <w:p w:rsidR="00BE7A04" w:rsidRDefault="00BE7A04" w:rsidP="00BE7A04">
      <w:pPr>
        <w:pStyle w:val="a4"/>
        <w:spacing w:line="240" w:lineRule="atLeast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="00C348C1" w:rsidRPr="00BE7A04">
        <w:rPr>
          <w:i/>
          <w:iCs/>
          <w:sz w:val="28"/>
          <w:szCs w:val="28"/>
        </w:rPr>
        <w:t>Предупреждение травматизма на занятиях и соревнованиях.</w:t>
      </w:r>
      <w:r w:rsidR="00111321">
        <w:rPr>
          <w:i/>
          <w:iCs/>
          <w:sz w:val="28"/>
          <w:szCs w:val="28"/>
        </w:rPr>
        <w:t>2ч.</w:t>
      </w:r>
    </w:p>
    <w:p w:rsidR="00C348C1" w:rsidRDefault="00BE7A04" w:rsidP="00BE7A04">
      <w:pPr>
        <w:pStyle w:val="a4"/>
        <w:spacing w:line="240" w:lineRule="atLeast"/>
        <w:ind w:left="0"/>
        <w:rPr>
          <w:sz w:val="28"/>
          <w:szCs w:val="28"/>
        </w:rPr>
      </w:pPr>
      <w:r w:rsidRPr="00BE7A04">
        <w:rPr>
          <w:sz w:val="28"/>
          <w:szCs w:val="28"/>
        </w:rPr>
        <w:t>Теория 2ч.</w:t>
      </w:r>
      <w:r w:rsidR="00C348C1" w:rsidRPr="00BE7A04">
        <w:rPr>
          <w:i/>
          <w:iCs/>
          <w:sz w:val="28"/>
          <w:szCs w:val="28"/>
        </w:rPr>
        <w:br/>
      </w:r>
      <w:r w:rsidR="00C348C1" w:rsidRPr="00BE7A04">
        <w:rPr>
          <w:sz w:val="28"/>
          <w:szCs w:val="28"/>
        </w:rPr>
        <w:t>Понятие    о    травмах.    Краткая    характеристика    травм    на    занятиях    и соревнованиях по ориентированию. Причины травм и их профилактика. Раны и их разновидности.  Ушибы,  растяжения, вывихи. Переломы костей.   Разрывы связок, мышц и сухожилий. Оказание первой до врачебной   помощи. Способы остановки кровотечений, наложение шины при переломах. Приемы искусственного дыхания. Транспортировка    пострадавшего.</w:t>
      </w:r>
    </w:p>
    <w:p w:rsidR="00111321" w:rsidRPr="00BE7A04" w:rsidRDefault="00111321" w:rsidP="00BE7A04">
      <w:pPr>
        <w:pStyle w:val="a4"/>
        <w:spacing w:line="240" w:lineRule="atLeast"/>
        <w:ind w:left="0"/>
        <w:rPr>
          <w:sz w:val="28"/>
          <w:szCs w:val="28"/>
        </w:rPr>
      </w:pPr>
    </w:p>
    <w:p w:rsidR="00F022E0" w:rsidRDefault="00BE7A04" w:rsidP="00BE7A04">
      <w:pPr>
        <w:pStyle w:val="a4"/>
        <w:spacing w:line="240" w:lineRule="atLeast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BE7A04">
        <w:rPr>
          <w:i/>
          <w:sz w:val="28"/>
          <w:szCs w:val="28"/>
        </w:rPr>
        <w:t>Кратк</w:t>
      </w:r>
      <w:r>
        <w:rPr>
          <w:i/>
          <w:sz w:val="28"/>
          <w:szCs w:val="28"/>
        </w:rPr>
        <w:t>ий обзор состояния и развития о</w:t>
      </w:r>
      <w:r w:rsidRPr="00BE7A04">
        <w:rPr>
          <w:i/>
          <w:sz w:val="28"/>
          <w:szCs w:val="28"/>
        </w:rPr>
        <w:t>риентирования в России и за рубежом</w:t>
      </w:r>
      <w:r w:rsidR="00111321">
        <w:rPr>
          <w:i/>
          <w:sz w:val="28"/>
          <w:szCs w:val="28"/>
        </w:rPr>
        <w:t>. 4ч.</w:t>
      </w:r>
    </w:p>
    <w:p w:rsidR="0057207E" w:rsidRPr="00703828" w:rsidRDefault="00BE7A04" w:rsidP="00703828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Теория 4</w:t>
      </w:r>
      <w:r w:rsidR="00703828">
        <w:rPr>
          <w:sz w:val="28"/>
          <w:szCs w:val="28"/>
        </w:rPr>
        <w:t>ч.</w:t>
      </w:r>
    </w:p>
    <w:p w:rsidR="0057207E" w:rsidRPr="00BE7A04" w:rsidRDefault="0057207E" w:rsidP="00703828">
      <w:pPr>
        <w:shd w:val="clear" w:color="auto" w:fill="FFFFFF"/>
        <w:tabs>
          <w:tab w:val="left" w:pos="1522"/>
        </w:tabs>
        <w:spacing w:line="240" w:lineRule="atLeast"/>
        <w:rPr>
          <w:sz w:val="28"/>
          <w:szCs w:val="28"/>
        </w:rPr>
      </w:pPr>
      <w:r w:rsidRPr="00BE7A04">
        <w:rPr>
          <w:sz w:val="28"/>
          <w:szCs w:val="28"/>
        </w:rPr>
        <w:t>Этапы развития ориентирования в России и в своем</w:t>
      </w:r>
      <w:r w:rsidR="00703828">
        <w:rPr>
          <w:sz w:val="28"/>
          <w:szCs w:val="28"/>
        </w:rPr>
        <w:t xml:space="preserve"> </w:t>
      </w:r>
      <w:r w:rsidRPr="00BE7A04">
        <w:rPr>
          <w:sz w:val="28"/>
          <w:szCs w:val="28"/>
        </w:rPr>
        <w:t>регионе.  Люди,  внесшие  значительный  вклад в издание  карт,  проведение</w:t>
      </w:r>
      <w:r w:rsidRPr="00BE7A04">
        <w:rPr>
          <w:sz w:val="28"/>
          <w:szCs w:val="28"/>
        </w:rPr>
        <w:br/>
      </w:r>
      <w:r w:rsidRPr="00BE7A04">
        <w:rPr>
          <w:spacing w:val="-1"/>
          <w:sz w:val="28"/>
          <w:szCs w:val="28"/>
        </w:rPr>
        <w:t>соревнований</w:t>
      </w:r>
      <w:r w:rsidR="00703828">
        <w:rPr>
          <w:spacing w:val="-1"/>
          <w:sz w:val="28"/>
          <w:szCs w:val="28"/>
        </w:rPr>
        <w:t>. В</w:t>
      </w:r>
      <w:r w:rsidRPr="00BE7A04">
        <w:rPr>
          <w:sz w:val="28"/>
          <w:szCs w:val="28"/>
        </w:rPr>
        <w:t xml:space="preserve">ыступления      </w:t>
      </w:r>
      <w:proofErr w:type="gramStart"/>
      <w:r w:rsidRPr="00BE7A04">
        <w:rPr>
          <w:sz w:val="28"/>
          <w:szCs w:val="28"/>
        </w:rPr>
        <w:t>российских</w:t>
      </w:r>
      <w:proofErr w:type="gramEnd"/>
      <w:r w:rsidRPr="00BE7A04">
        <w:rPr>
          <w:sz w:val="28"/>
          <w:szCs w:val="28"/>
        </w:rPr>
        <w:t xml:space="preserve">   </w:t>
      </w:r>
      <w:proofErr w:type="spellStart"/>
      <w:r w:rsidRPr="00BE7A04">
        <w:rPr>
          <w:sz w:val="28"/>
          <w:szCs w:val="28"/>
        </w:rPr>
        <w:t>ориентировщиков</w:t>
      </w:r>
      <w:proofErr w:type="spellEnd"/>
      <w:r w:rsidRPr="00BE7A04">
        <w:rPr>
          <w:sz w:val="28"/>
          <w:szCs w:val="28"/>
        </w:rPr>
        <w:t xml:space="preserve">   и</w:t>
      </w:r>
    </w:p>
    <w:p w:rsidR="0057207E" w:rsidRDefault="0057207E" w:rsidP="00703828">
      <w:pPr>
        <w:shd w:val="clear" w:color="auto" w:fill="FFFFFF"/>
        <w:spacing w:line="240" w:lineRule="atLeast"/>
        <w:rPr>
          <w:sz w:val="28"/>
          <w:szCs w:val="28"/>
        </w:rPr>
      </w:pPr>
      <w:r w:rsidRPr="00BE7A04">
        <w:rPr>
          <w:sz w:val="28"/>
          <w:szCs w:val="28"/>
        </w:rPr>
        <w:t>лыжников на крупнейших международных соревнованиях. Перспективы развития ориентиров</w:t>
      </w:r>
      <w:r w:rsidR="00703828">
        <w:rPr>
          <w:sz w:val="28"/>
          <w:szCs w:val="28"/>
        </w:rPr>
        <w:t xml:space="preserve">ания. Международная федерация </w:t>
      </w:r>
      <w:r w:rsidRPr="00BE7A04">
        <w:rPr>
          <w:sz w:val="28"/>
          <w:szCs w:val="28"/>
        </w:rPr>
        <w:t xml:space="preserve"> спортивного ориентирования.</w:t>
      </w:r>
    </w:p>
    <w:p w:rsidR="00111321" w:rsidRDefault="00111321" w:rsidP="00703828">
      <w:pPr>
        <w:shd w:val="clear" w:color="auto" w:fill="FFFFFF"/>
        <w:spacing w:line="240" w:lineRule="atLeast"/>
        <w:rPr>
          <w:sz w:val="28"/>
          <w:szCs w:val="28"/>
        </w:rPr>
      </w:pPr>
    </w:p>
    <w:p w:rsidR="00A909FE" w:rsidRDefault="00A909FE" w:rsidP="00BE7A04">
      <w:pPr>
        <w:pStyle w:val="a4"/>
        <w:spacing w:line="240" w:lineRule="atLeast"/>
        <w:ind w:left="0"/>
        <w:rPr>
          <w:i/>
          <w:sz w:val="28"/>
          <w:szCs w:val="28"/>
        </w:rPr>
      </w:pPr>
    </w:p>
    <w:p w:rsidR="00BE7A04" w:rsidRDefault="00BE7A04" w:rsidP="00BE7A04">
      <w:pPr>
        <w:pStyle w:val="a4"/>
        <w:spacing w:line="240" w:lineRule="atLeast"/>
        <w:ind w:left="0"/>
        <w:rPr>
          <w:i/>
          <w:sz w:val="28"/>
          <w:szCs w:val="28"/>
        </w:rPr>
      </w:pPr>
      <w:r w:rsidRPr="00BE7A04">
        <w:rPr>
          <w:i/>
          <w:sz w:val="28"/>
          <w:szCs w:val="28"/>
        </w:rPr>
        <w:t>4. Общая физическая подготовка</w:t>
      </w:r>
      <w:r w:rsidR="00BD1193">
        <w:rPr>
          <w:i/>
          <w:sz w:val="28"/>
          <w:szCs w:val="28"/>
        </w:rPr>
        <w:t>.24ч.</w:t>
      </w:r>
    </w:p>
    <w:p w:rsidR="00BE7A04" w:rsidRDefault="00BE7A04" w:rsidP="00BE7A04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Теория 4</w:t>
      </w:r>
      <w:r w:rsidRPr="00BE7A04">
        <w:rPr>
          <w:sz w:val="28"/>
          <w:szCs w:val="28"/>
        </w:rPr>
        <w:t>ч.</w:t>
      </w:r>
    </w:p>
    <w:p w:rsidR="00BD1193" w:rsidRPr="00BE7A04" w:rsidRDefault="00BD1193" w:rsidP="00BD1193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Задачи ОФП. Систематизация круглогодичного тренировочного процесса. Взаимосвязь физической, технической, тактической, волевой, психологической подготовки. Разминка, заминка, их значение и содержание.</w:t>
      </w:r>
    </w:p>
    <w:p w:rsidR="00BD1193" w:rsidRPr="00BD1193" w:rsidRDefault="00BD1193" w:rsidP="00BD1193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D1193">
        <w:rPr>
          <w:iCs/>
          <w:color w:val="000000"/>
          <w:sz w:val="28"/>
          <w:szCs w:val="28"/>
          <w:bdr w:val="none" w:sz="0" w:space="0" w:color="auto" w:frame="1"/>
        </w:rPr>
        <w:t>Практика 20ч.</w:t>
      </w:r>
    </w:p>
    <w:p w:rsidR="00BD1193" w:rsidRDefault="00BD1193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 xml:space="preserve">Ходьба (на пятках, носках, спортивная, на внешней и внутренней стороне стопы, высоко поднимая колени). Бег (вперед, назад, галопом влево, вправо, на носках, с изменением направления движения). Упражнения для рук и плечевого пояса (сгибание, разгибание, вращения, махи, отведение и приведение, рывки, движение рук в сочетании с ходьбой и бегом). Упражнения для мышц ног (приседания, махи, прыжки, выпады). Упражнения для шеи и туловища (наклоны головы, туловища). Гимнастические упражнения с предметами: скакалки, набивные мячи, палки, обручи, гантели. Акробатика (стойки, кувырки, перекаты, перевороты). </w:t>
      </w:r>
      <w:proofErr w:type="gramStart"/>
      <w:r w:rsidRPr="00BE7A04">
        <w:rPr>
          <w:color w:val="000000"/>
          <w:sz w:val="28"/>
          <w:szCs w:val="28"/>
        </w:rPr>
        <w:t xml:space="preserve">Упражнения на гимнастических снарядах: канат, скамейка, бревно, </w:t>
      </w:r>
      <w:r w:rsidRPr="00BE7A04">
        <w:rPr>
          <w:color w:val="000000"/>
          <w:sz w:val="28"/>
          <w:szCs w:val="28"/>
        </w:rPr>
        <w:lastRenderedPageBreak/>
        <w:t>перекладина, конь, гимнастическая стенка.</w:t>
      </w:r>
      <w:proofErr w:type="gramEnd"/>
      <w:r w:rsidRPr="00BE7A04">
        <w:rPr>
          <w:color w:val="000000"/>
          <w:sz w:val="28"/>
          <w:szCs w:val="28"/>
        </w:rPr>
        <w:t xml:space="preserve"> Легкая атлетика (бег на короткие, средние дистанции, из различных исходных положений, бег по пересеченной местности). Плавание. Лыжная подготовка: изучение попеременных, одновременных ходов, техники поворотов на месте и в движении, спуски, торможения. Спортивные и подвижные игры: игры на внимание, сообразительность, координацию. Туризм: походы выходного дня, туристская полоса препятствий.</w:t>
      </w:r>
    </w:p>
    <w:p w:rsidR="00111321" w:rsidRPr="00BE12E1" w:rsidRDefault="0011132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BE7A04" w:rsidRDefault="00BE7A04" w:rsidP="00BE7A04">
      <w:pPr>
        <w:pStyle w:val="a4"/>
        <w:spacing w:line="240" w:lineRule="atLeast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BE7A04">
        <w:rPr>
          <w:i/>
          <w:sz w:val="28"/>
          <w:szCs w:val="28"/>
        </w:rPr>
        <w:t>С</w:t>
      </w:r>
      <w:r w:rsidR="00842A90">
        <w:rPr>
          <w:i/>
          <w:sz w:val="28"/>
          <w:szCs w:val="28"/>
        </w:rPr>
        <w:t>пециальная физическая подготовка. 24ч.</w:t>
      </w:r>
    </w:p>
    <w:p w:rsidR="00BE7A04" w:rsidRDefault="00BE7A04" w:rsidP="00BE7A04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Теория 4</w:t>
      </w:r>
      <w:r w:rsidRPr="00BE7A04">
        <w:rPr>
          <w:sz w:val="28"/>
          <w:szCs w:val="28"/>
        </w:rPr>
        <w:t>ч.</w:t>
      </w:r>
    </w:p>
    <w:p w:rsidR="00111321" w:rsidRPr="00A909FE" w:rsidRDefault="00BE12E1" w:rsidP="00A909FE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 xml:space="preserve">Роль и значение специальной физической подготовки для роста мастерства </w:t>
      </w:r>
      <w:proofErr w:type="spellStart"/>
      <w:r w:rsidRPr="00BE7A04">
        <w:rPr>
          <w:color w:val="000000"/>
          <w:sz w:val="28"/>
          <w:szCs w:val="28"/>
        </w:rPr>
        <w:t>ориентировщиков</w:t>
      </w:r>
      <w:proofErr w:type="spellEnd"/>
      <w:r w:rsidRPr="00BE7A04">
        <w:rPr>
          <w:color w:val="000000"/>
          <w:sz w:val="28"/>
          <w:szCs w:val="28"/>
        </w:rPr>
        <w:t xml:space="preserve">. Характер и методика развития физических и специальных качеств, необходимых </w:t>
      </w:r>
      <w:proofErr w:type="spellStart"/>
      <w:r w:rsidRPr="00BE7A04">
        <w:rPr>
          <w:color w:val="000000"/>
          <w:sz w:val="28"/>
          <w:szCs w:val="28"/>
        </w:rPr>
        <w:t>спортсмену-ориентировщику</w:t>
      </w:r>
      <w:proofErr w:type="spellEnd"/>
      <w:r w:rsidRPr="00BE7A04">
        <w:rPr>
          <w:color w:val="000000"/>
          <w:sz w:val="28"/>
          <w:szCs w:val="28"/>
        </w:rPr>
        <w:t>: выносливости, быстроты, ловкости, гибкости, силы.</w:t>
      </w:r>
    </w:p>
    <w:p w:rsidR="00BE12E1" w:rsidRPr="0057207E" w:rsidRDefault="00BE12E1" w:rsidP="00BE12E1">
      <w:pPr>
        <w:pStyle w:val="a4"/>
        <w:spacing w:line="240" w:lineRule="atLeast"/>
        <w:ind w:left="0"/>
        <w:rPr>
          <w:sz w:val="28"/>
          <w:szCs w:val="28"/>
        </w:rPr>
      </w:pPr>
      <w:r w:rsidRPr="00BE7A04">
        <w:rPr>
          <w:sz w:val="28"/>
          <w:szCs w:val="28"/>
        </w:rPr>
        <w:t xml:space="preserve">Практика 20ч. </w:t>
      </w:r>
    </w:p>
    <w:p w:rsidR="00BE12E1" w:rsidRPr="00BE7A04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 xml:space="preserve">Беговая подготовка с учетом зон интенсивности тренировочных нагрузок: восстановительная, поддерживающая, развивающая, </w:t>
      </w:r>
      <w:proofErr w:type="spellStart"/>
      <w:r w:rsidRPr="00BE7A04">
        <w:rPr>
          <w:color w:val="000000"/>
          <w:sz w:val="28"/>
          <w:szCs w:val="28"/>
        </w:rPr>
        <w:t>субмаксимальная</w:t>
      </w:r>
      <w:proofErr w:type="spellEnd"/>
      <w:r w:rsidRPr="00BE7A04">
        <w:rPr>
          <w:color w:val="000000"/>
          <w:sz w:val="28"/>
          <w:szCs w:val="28"/>
        </w:rPr>
        <w:t xml:space="preserve">, максимальная. </w:t>
      </w:r>
      <w:proofErr w:type="spellStart"/>
      <w:r w:rsidRPr="00BE7A04">
        <w:rPr>
          <w:color w:val="000000"/>
          <w:sz w:val="28"/>
          <w:szCs w:val="28"/>
        </w:rPr>
        <w:t>Фартлек</w:t>
      </w:r>
      <w:proofErr w:type="spellEnd"/>
      <w:r w:rsidRPr="00BE7A04">
        <w:rPr>
          <w:color w:val="000000"/>
          <w:sz w:val="28"/>
          <w:szCs w:val="28"/>
        </w:rPr>
        <w:t xml:space="preserve"> – игра скоростей.</w:t>
      </w:r>
    </w:p>
    <w:p w:rsidR="00BE12E1" w:rsidRPr="00BE7A04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 xml:space="preserve">Развитие специальных качеств, необходимых </w:t>
      </w:r>
      <w:proofErr w:type="spellStart"/>
      <w:r w:rsidRPr="00BE7A04">
        <w:rPr>
          <w:color w:val="000000"/>
          <w:sz w:val="28"/>
          <w:szCs w:val="28"/>
        </w:rPr>
        <w:t>ориентировщику</w:t>
      </w:r>
      <w:proofErr w:type="spellEnd"/>
      <w:r w:rsidRPr="00BE7A04">
        <w:rPr>
          <w:color w:val="000000"/>
          <w:sz w:val="28"/>
          <w:szCs w:val="28"/>
        </w:rPr>
        <w:t>.</w:t>
      </w:r>
    </w:p>
    <w:p w:rsidR="00BE12E1" w:rsidRPr="00BE7A04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Упражнения на развитие выносливости: бег в равномерном темпе по равнинной и пересеченной, открытой, закрытой, заболоченной местности, бег в гору, специально-беговые упражнения.</w:t>
      </w:r>
    </w:p>
    <w:p w:rsidR="00BE12E1" w:rsidRPr="00BE7A04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Упражнения на развитие быстроты: бег с высокого и низкого старта на скорость на короткие и средние дистанции, бег на месте в быстром темпе с высоким подниманием бедра, бег с внезапной сменой направления, различные игры и игровые упражнения, выполняемые в быстром темпе.</w:t>
      </w:r>
    </w:p>
    <w:p w:rsidR="00BE12E1" w:rsidRPr="00BE7A04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Упражнения на развитие гибкости: упражнения на растяжку, упражнения с партнером (пассивные и активные), упражнения с предметами.</w:t>
      </w:r>
    </w:p>
    <w:p w:rsidR="00BE12E1" w:rsidRPr="00BE7A04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proofErr w:type="gramStart"/>
      <w:r w:rsidRPr="00BE7A04">
        <w:rPr>
          <w:color w:val="000000"/>
          <w:sz w:val="28"/>
          <w:szCs w:val="28"/>
        </w:rPr>
        <w:t>Упражнения на развитие ловкости и прыгучести: прыжки (в длину, по кочкам, в высоту, вниз, с одной ноги, с двух ног), кувырки, перекаты, упражнения на равновесие, спортивные игры, подвижные игры.</w:t>
      </w:r>
      <w:proofErr w:type="gramEnd"/>
    </w:p>
    <w:p w:rsidR="00BE12E1" w:rsidRPr="00BE12E1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Упражнения на развитие силы: сгибание и разгибание рук в упоре, подтягивание, приседание на одной и двух ногах, приседания с отягощением, упражнения с предметами (набивные мячи, амортизаторы).</w:t>
      </w:r>
    </w:p>
    <w:p w:rsidR="00111321" w:rsidRDefault="00111321" w:rsidP="00BE7A04">
      <w:pPr>
        <w:pStyle w:val="a4"/>
        <w:spacing w:line="240" w:lineRule="atLeast"/>
        <w:ind w:left="0"/>
        <w:rPr>
          <w:i/>
          <w:sz w:val="28"/>
          <w:szCs w:val="28"/>
        </w:rPr>
      </w:pPr>
    </w:p>
    <w:p w:rsidR="00F022E0" w:rsidRDefault="0057207E" w:rsidP="00BE7A04">
      <w:pPr>
        <w:pStyle w:val="a4"/>
        <w:spacing w:line="240" w:lineRule="atLeast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F022E0" w:rsidRPr="0057207E">
        <w:rPr>
          <w:i/>
          <w:sz w:val="28"/>
          <w:szCs w:val="28"/>
        </w:rPr>
        <w:t>Техника ориентирования.</w:t>
      </w:r>
      <w:r w:rsidR="00842A90">
        <w:rPr>
          <w:i/>
          <w:sz w:val="28"/>
          <w:szCs w:val="28"/>
        </w:rPr>
        <w:t xml:space="preserve"> 24ч.</w:t>
      </w:r>
    </w:p>
    <w:p w:rsidR="0057207E" w:rsidRDefault="0057207E" w:rsidP="0057207E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Теория 4</w:t>
      </w:r>
      <w:r w:rsidRPr="00BE7A04">
        <w:rPr>
          <w:sz w:val="28"/>
          <w:szCs w:val="28"/>
        </w:rPr>
        <w:t>ч.</w:t>
      </w:r>
    </w:p>
    <w:p w:rsidR="0057207E" w:rsidRPr="0057207E" w:rsidRDefault="0057207E" w:rsidP="00703828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57207E">
        <w:rPr>
          <w:color w:val="000000"/>
          <w:sz w:val="28"/>
          <w:szCs w:val="28"/>
        </w:rPr>
        <w:t xml:space="preserve">Особенности топографической подготовки </w:t>
      </w:r>
      <w:proofErr w:type="spellStart"/>
      <w:r w:rsidRPr="0057207E">
        <w:rPr>
          <w:color w:val="000000"/>
          <w:sz w:val="28"/>
          <w:szCs w:val="28"/>
        </w:rPr>
        <w:t>ориентировщика</w:t>
      </w:r>
      <w:proofErr w:type="spellEnd"/>
      <w:r w:rsidRPr="0057207E">
        <w:rPr>
          <w:color w:val="000000"/>
          <w:sz w:val="28"/>
          <w:szCs w:val="28"/>
        </w:rPr>
        <w:t>. Разновидности карт: топографические, спортивные. Их общие черты и отличия. Изучение технических приемов: грубый азимут, точный азимут, линейное ориентир</w:t>
      </w:r>
      <w:r>
        <w:rPr>
          <w:color w:val="000000"/>
          <w:sz w:val="28"/>
          <w:szCs w:val="28"/>
        </w:rPr>
        <w:t>ование, точечное ориентирование.</w:t>
      </w:r>
    </w:p>
    <w:p w:rsidR="0057207E" w:rsidRPr="0057207E" w:rsidRDefault="0057207E" w:rsidP="00703828">
      <w:pPr>
        <w:pStyle w:val="a4"/>
        <w:spacing w:line="240" w:lineRule="atLeast"/>
        <w:ind w:left="0"/>
        <w:rPr>
          <w:sz w:val="28"/>
          <w:szCs w:val="28"/>
        </w:rPr>
      </w:pPr>
      <w:r w:rsidRPr="00BE7A04">
        <w:rPr>
          <w:sz w:val="28"/>
          <w:szCs w:val="28"/>
        </w:rPr>
        <w:t xml:space="preserve">Практика 20ч. </w:t>
      </w:r>
    </w:p>
    <w:p w:rsidR="00F022E0" w:rsidRPr="00BE7A04" w:rsidRDefault="00F022E0" w:rsidP="00BE7A04">
      <w:pPr>
        <w:shd w:val="clear" w:color="auto" w:fill="FFFFFF"/>
        <w:spacing w:line="240" w:lineRule="atLeast"/>
        <w:rPr>
          <w:sz w:val="28"/>
          <w:szCs w:val="28"/>
        </w:rPr>
      </w:pPr>
      <w:r w:rsidRPr="00BE7A04">
        <w:rPr>
          <w:sz w:val="28"/>
          <w:szCs w:val="28"/>
        </w:rPr>
        <w:t xml:space="preserve">Измерение расстояний на местности во время бега по дорогам, в подъем, со спуска, по лесу различной проходимости. Движение в заданном направлении по азимуту по открытой и закрытой местности. Отметка на КП. Уход с </w:t>
      </w:r>
      <w:r w:rsidRPr="00BE7A04">
        <w:rPr>
          <w:sz w:val="28"/>
          <w:szCs w:val="28"/>
        </w:rPr>
        <w:lastRenderedPageBreak/>
        <w:t>контрольного пункта. Выбор пути движения между контрольными пунктами в зависимости от характера растительности и рельефа местности. Анализ путей движения. Техническая разминка. Выбор "нитки" движения. Грубое ориентирование на длинных этапах с тормозными ориентирами. Точное ориентирование на коротких этапах. Ориентирование с использованием крупных форм рельефа. Чтение горизонталей.</w:t>
      </w:r>
    </w:p>
    <w:p w:rsidR="00111321" w:rsidRDefault="00111321" w:rsidP="00BE7A04">
      <w:pPr>
        <w:shd w:val="clear" w:color="auto" w:fill="FFFFFF"/>
        <w:spacing w:line="240" w:lineRule="atLeast"/>
        <w:rPr>
          <w:bCs/>
          <w:i/>
          <w:color w:val="000000"/>
          <w:sz w:val="28"/>
          <w:szCs w:val="28"/>
        </w:rPr>
      </w:pPr>
    </w:p>
    <w:p w:rsidR="00F022E0" w:rsidRPr="00111321" w:rsidRDefault="0057207E" w:rsidP="00111321">
      <w:pPr>
        <w:shd w:val="clear" w:color="auto" w:fill="FFFFFF"/>
        <w:spacing w:line="240" w:lineRule="atLeast"/>
        <w:rPr>
          <w:bCs/>
          <w:i/>
          <w:color w:val="000000"/>
          <w:sz w:val="28"/>
          <w:szCs w:val="28"/>
        </w:rPr>
      </w:pPr>
      <w:r w:rsidRPr="00111321">
        <w:rPr>
          <w:bCs/>
          <w:i/>
          <w:color w:val="000000"/>
          <w:sz w:val="28"/>
          <w:szCs w:val="28"/>
        </w:rPr>
        <w:t>7. Техника безопасности.10ч.</w:t>
      </w:r>
    </w:p>
    <w:p w:rsidR="0057207E" w:rsidRPr="00111321" w:rsidRDefault="0057207E" w:rsidP="00111321">
      <w:pPr>
        <w:pStyle w:val="a4"/>
        <w:spacing w:line="240" w:lineRule="atLeast"/>
        <w:ind w:left="0"/>
        <w:rPr>
          <w:sz w:val="28"/>
          <w:szCs w:val="28"/>
        </w:rPr>
      </w:pPr>
      <w:r w:rsidRPr="00111321">
        <w:rPr>
          <w:sz w:val="28"/>
          <w:szCs w:val="28"/>
        </w:rPr>
        <w:t>Теория 2ч.</w:t>
      </w:r>
    </w:p>
    <w:p w:rsidR="00111321" w:rsidRPr="00111321" w:rsidRDefault="00111321" w:rsidP="0011132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111321">
        <w:rPr>
          <w:color w:val="000000"/>
          <w:sz w:val="28"/>
          <w:szCs w:val="28"/>
        </w:rPr>
        <w:t>Основы безопасности проведения занятий в учебном классе, спортивном зале, на местности. Правила дорожного движения. Меры личной безопасности детей в криминальной ситуации.</w:t>
      </w:r>
    </w:p>
    <w:p w:rsidR="00111321" w:rsidRPr="00111321" w:rsidRDefault="00111321" w:rsidP="00111321">
      <w:pPr>
        <w:pStyle w:val="a4"/>
        <w:spacing w:line="240" w:lineRule="atLeast"/>
        <w:ind w:left="0"/>
        <w:rPr>
          <w:sz w:val="28"/>
          <w:szCs w:val="28"/>
        </w:rPr>
      </w:pPr>
      <w:r w:rsidRPr="00111321">
        <w:rPr>
          <w:sz w:val="28"/>
          <w:szCs w:val="28"/>
        </w:rPr>
        <w:t xml:space="preserve">Практика 8ч. </w:t>
      </w:r>
    </w:p>
    <w:p w:rsidR="00111321" w:rsidRDefault="00111321" w:rsidP="0011132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111321">
        <w:rPr>
          <w:color w:val="000000"/>
          <w:sz w:val="28"/>
          <w:szCs w:val="28"/>
        </w:rPr>
        <w:t xml:space="preserve">Выработка навыков и умений предотвращения криминальных ситуаций. Моделирование нестандартных ситуаций на дистанции по спортивному ориентированию. Поиск условно </w:t>
      </w:r>
      <w:proofErr w:type="gramStart"/>
      <w:r w:rsidRPr="00111321">
        <w:rPr>
          <w:color w:val="000000"/>
          <w:sz w:val="28"/>
          <w:szCs w:val="28"/>
        </w:rPr>
        <w:t>заблудившихся</w:t>
      </w:r>
      <w:proofErr w:type="gramEnd"/>
      <w:r w:rsidRPr="00111321">
        <w:rPr>
          <w:color w:val="000000"/>
          <w:sz w:val="28"/>
          <w:szCs w:val="28"/>
        </w:rPr>
        <w:t xml:space="preserve"> по карте.</w:t>
      </w:r>
    </w:p>
    <w:p w:rsidR="00111321" w:rsidRPr="00111321" w:rsidRDefault="00111321" w:rsidP="0011132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F022E0" w:rsidRPr="0057207E" w:rsidRDefault="0057207E" w:rsidP="00BE7A04">
      <w:pPr>
        <w:shd w:val="clear" w:color="auto" w:fill="FFFFFF"/>
        <w:spacing w:line="240" w:lineRule="atLeast"/>
        <w:rPr>
          <w:i/>
          <w:sz w:val="28"/>
          <w:szCs w:val="28"/>
        </w:rPr>
      </w:pPr>
      <w:r w:rsidRPr="0057207E">
        <w:rPr>
          <w:bCs/>
          <w:i/>
          <w:color w:val="000000"/>
          <w:sz w:val="28"/>
          <w:szCs w:val="28"/>
        </w:rPr>
        <w:t xml:space="preserve">8. </w:t>
      </w:r>
      <w:r w:rsidR="00F022E0" w:rsidRPr="0057207E">
        <w:rPr>
          <w:bCs/>
          <w:i/>
          <w:color w:val="000000"/>
          <w:sz w:val="28"/>
          <w:szCs w:val="28"/>
        </w:rPr>
        <w:t>Тактическая подготовка</w:t>
      </w:r>
      <w:r w:rsidRPr="0057207E">
        <w:rPr>
          <w:bCs/>
          <w:i/>
          <w:color w:val="000000"/>
          <w:sz w:val="28"/>
          <w:szCs w:val="28"/>
        </w:rPr>
        <w:t xml:space="preserve">. </w:t>
      </w:r>
      <w:r>
        <w:rPr>
          <w:bCs/>
          <w:i/>
          <w:color w:val="000000"/>
          <w:sz w:val="28"/>
          <w:szCs w:val="28"/>
        </w:rPr>
        <w:t>26</w:t>
      </w:r>
      <w:r w:rsidRPr="0057207E">
        <w:rPr>
          <w:bCs/>
          <w:i/>
          <w:color w:val="000000"/>
          <w:sz w:val="28"/>
          <w:szCs w:val="28"/>
        </w:rPr>
        <w:t>ч.</w:t>
      </w:r>
    </w:p>
    <w:p w:rsidR="0057207E" w:rsidRDefault="0057207E" w:rsidP="0057207E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Теория 2</w:t>
      </w:r>
      <w:r w:rsidRPr="00BE7A04">
        <w:rPr>
          <w:sz w:val="28"/>
          <w:szCs w:val="28"/>
        </w:rPr>
        <w:t>ч.</w:t>
      </w:r>
    </w:p>
    <w:p w:rsidR="0057207E" w:rsidRDefault="0057207E" w:rsidP="0057207E">
      <w:pPr>
        <w:shd w:val="clear" w:color="auto" w:fill="FFFFFF"/>
        <w:spacing w:line="240" w:lineRule="atLeast"/>
        <w:rPr>
          <w:sz w:val="28"/>
          <w:szCs w:val="28"/>
        </w:rPr>
      </w:pPr>
      <w:r w:rsidRPr="0057207E">
        <w:rPr>
          <w:color w:val="000000"/>
          <w:sz w:val="28"/>
          <w:szCs w:val="28"/>
        </w:rPr>
        <w:t xml:space="preserve">Взаимосвязь тактики и техники в обучении и тренировке </w:t>
      </w:r>
      <w:proofErr w:type="spellStart"/>
      <w:r w:rsidRPr="0057207E">
        <w:rPr>
          <w:color w:val="000000"/>
          <w:sz w:val="28"/>
          <w:szCs w:val="28"/>
        </w:rPr>
        <w:t>ориентировщиков</w:t>
      </w:r>
      <w:proofErr w:type="spellEnd"/>
      <w:r w:rsidRPr="0057207E">
        <w:rPr>
          <w:color w:val="000000"/>
          <w:sz w:val="28"/>
          <w:szCs w:val="28"/>
        </w:rPr>
        <w:t>. Значение тактики для достижения наилучших результатов.</w:t>
      </w:r>
    </w:p>
    <w:p w:rsidR="0057207E" w:rsidRPr="0057207E" w:rsidRDefault="0057207E" w:rsidP="0057207E">
      <w:pPr>
        <w:pStyle w:val="a4"/>
        <w:spacing w:line="240" w:lineRule="atLeast"/>
        <w:ind w:left="0"/>
        <w:rPr>
          <w:sz w:val="28"/>
          <w:szCs w:val="28"/>
        </w:rPr>
      </w:pPr>
      <w:r w:rsidRPr="0057207E">
        <w:rPr>
          <w:sz w:val="28"/>
          <w:szCs w:val="28"/>
        </w:rPr>
        <w:t xml:space="preserve">Практика 24ч. </w:t>
      </w:r>
    </w:p>
    <w:p w:rsidR="0057207E" w:rsidRDefault="0057207E" w:rsidP="0057207E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sz w:val="28"/>
          <w:szCs w:val="28"/>
        </w:rPr>
        <w:t>Выход на контрольный пункт с различных привязок. Анализ путей движения. Основы техники ориентирования на маркированной трассе и в зимнем   заданном    направлении.</w:t>
      </w:r>
      <w:r>
        <w:rPr>
          <w:sz w:val="28"/>
          <w:szCs w:val="28"/>
        </w:rPr>
        <w:t xml:space="preserve"> </w:t>
      </w:r>
      <w:r w:rsidRPr="0057207E">
        <w:rPr>
          <w:color w:val="000000"/>
          <w:sz w:val="28"/>
          <w:szCs w:val="28"/>
        </w:rPr>
        <w:t>Тактические действия на соревнованиях с большим количеством групп, с ограниченным количеством групп, действия в стартовом городке. Тактика при выборе пути движения. Опорные, тормозные, ограничивающие, рассеивающие ориентиры, линейные ориентиры. Подход к контрольному пункту и уход с него. Раскладка сил на дистанцию.</w:t>
      </w:r>
    </w:p>
    <w:p w:rsidR="00111321" w:rsidRDefault="00111321" w:rsidP="0057207E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57207E" w:rsidRPr="0057207E" w:rsidRDefault="0057207E" w:rsidP="0057207E">
      <w:pPr>
        <w:shd w:val="clear" w:color="auto" w:fill="FFFFFF"/>
        <w:spacing w:line="240" w:lineRule="atLeast"/>
        <w:textAlignment w:val="baseline"/>
        <w:rPr>
          <w:rFonts w:ascii="Arial" w:hAnsi="Arial" w:cs="Arial"/>
          <w:i/>
          <w:color w:val="000000"/>
          <w:sz w:val="18"/>
          <w:szCs w:val="18"/>
        </w:rPr>
      </w:pPr>
      <w:r w:rsidRPr="0057207E">
        <w:rPr>
          <w:bCs/>
          <w:i/>
          <w:sz w:val="28"/>
          <w:szCs w:val="28"/>
        </w:rPr>
        <w:t>9. Спортивное   ориентирование. 26 ч.</w:t>
      </w:r>
    </w:p>
    <w:p w:rsidR="00F022E0" w:rsidRDefault="0057207E" w:rsidP="00703828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Теория 2</w:t>
      </w:r>
      <w:r w:rsidRPr="00BE7A04">
        <w:rPr>
          <w:sz w:val="28"/>
          <w:szCs w:val="28"/>
        </w:rPr>
        <w:t>ч.</w:t>
      </w:r>
    </w:p>
    <w:p w:rsidR="00A14F59" w:rsidRPr="00A14F59" w:rsidRDefault="00A14F59" w:rsidP="00A14F59">
      <w:pPr>
        <w:spacing w:line="240" w:lineRule="atLeast"/>
        <w:jc w:val="both"/>
        <w:rPr>
          <w:bCs/>
          <w:sz w:val="28"/>
          <w:szCs w:val="28"/>
        </w:rPr>
      </w:pPr>
      <w:r w:rsidRPr="00020A82">
        <w:rPr>
          <w:sz w:val="28"/>
          <w:szCs w:val="28"/>
        </w:rPr>
        <w:t>Краткая характеристика техники спортивного ориентирования. Понятие о технике спортивного ориентирования. Значение техники в достижение высоких спортивных результатов.</w:t>
      </w:r>
    </w:p>
    <w:p w:rsidR="0057207E" w:rsidRDefault="0057207E" w:rsidP="0057207E">
      <w:pPr>
        <w:pStyle w:val="a4"/>
        <w:spacing w:line="240" w:lineRule="atLeast"/>
        <w:ind w:left="0"/>
        <w:rPr>
          <w:sz w:val="28"/>
          <w:szCs w:val="28"/>
        </w:rPr>
      </w:pPr>
      <w:r w:rsidRPr="0057207E">
        <w:rPr>
          <w:sz w:val="28"/>
          <w:szCs w:val="28"/>
        </w:rPr>
        <w:t xml:space="preserve">Практика 24ч. </w:t>
      </w:r>
    </w:p>
    <w:p w:rsidR="00A14F59" w:rsidRDefault="00A14F59" w:rsidP="0057207E">
      <w:pPr>
        <w:pStyle w:val="a4"/>
        <w:spacing w:line="240" w:lineRule="atLeast"/>
        <w:ind w:left="0"/>
        <w:rPr>
          <w:sz w:val="28"/>
          <w:szCs w:val="28"/>
        </w:rPr>
      </w:pPr>
      <w:r w:rsidRPr="00020A82">
        <w:rPr>
          <w:sz w:val="28"/>
          <w:szCs w:val="28"/>
        </w:rPr>
        <w:t xml:space="preserve">Ориентирование карты по компасу. Снятие азимута. Движение по азимуту. Приемы и способы ориентирования. Отметка на контрольном пункте КП. Восприятие и проверка номера КП. Правильное держание спортивной карты. Контрольная карточка и легенды КП. Типичные ошибки </w:t>
      </w:r>
      <w:proofErr w:type="gramStart"/>
      <w:r w:rsidRPr="00020A82">
        <w:rPr>
          <w:sz w:val="28"/>
          <w:szCs w:val="28"/>
        </w:rPr>
        <w:t>при</w:t>
      </w:r>
      <w:proofErr w:type="gramEnd"/>
      <w:r w:rsidRPr="00020A82">
        <w:rPr>
          <w:sz w:val="28"/>
          <w:szCs w:val="28"/>
        </w:rPr>
        <w:t xml:space="preserve"> освоение техники спортивного ориентирования</w:t>
      </w:r>
      <w:r>
        <w:rPr>
          <w:sz w:val="28"/>
          <w:szCs w:val="28"/>
        </w:rPr>
        <w:t>.</w:t>
      </w:r>
    </w:p>
    <w:p w:rsidR="00111321" w:rsidRDefault="00111321" w:rsidP="0057207E">
      <w:pPr>
        <w:pStyle w:val="a4"/>
        <w:spacing w:line="240" w:lineRule="atLeast"/>
        <w:ind w:left="0"/>
        <w:rPr>
          <w:sz w:val="28"/>
          <w:szCs w:val="28"/>
        </w:rPr>
      </w:pPr>
    </w:p>
    <w:p w:rsidR="00842A90" w:rsidRDefault="00842A90" w:rsidP="0057207E">
      <w:pPr>
        <w:pStyle w:val="a4"/>
        <w:spacing w:line="240" w:lineRule="atLeast"/>
        <w:ind w:left="0"/>
        <w:rPr>
          <w:bCs/>
          <w:i/>
          <w:color w:val="000000"/>
          <w:sz w:val="28"/>
          <w:szCs w:val="28"/>
        </w:rPr>
      </w:pPr>
    </w:p>
    <w:p w:rsidR="00842A90" w:rsidRDefault="00842A90" w:rsidP="0057207E">
      <w:pPr>
        <w:pStyle w:val="a4"/>
        <w:spacing w:line="240" w:lineRule="atLeast"/>
        <w:ind w:left="0"/>
        <w:rPr>
          <w:bCs/>
          <w:i/>
          <w:color w:val="000000"/>
          <w:sz w:val="28"/>
          <w:szCs w:val="28"/>
        </w:rPr>
      </w:pPr>
    </w:p>
    <w:p w:rsidR="00F022E0" w:rsidRPr="00703828" w:rsidRDefault="00703828" w:rsidP="0057207E">
      <w:pPr>
        <w:pStyle w:val="a4"/>
        <w:spacing w:line="240" w:lineRule="atLeast"/>
        <w:ind w:left="0"/>
        <w:rPr>
          <w:i/>
          <w:sz w:val="28"/>
          <w:szCs w:val="28"/>
        </w:rPr>
      </w:pPr>
      <w:r w:rsidRPr="00703828">
        <w:rPr>
          <w:bCs/>
          <w:i/>
          <w:color w:val="000000"/>
          <w:sz w:val="28"/>
          <w:szCs w:val="28"/>
        </w:rPr>
        <w:lastRenderedPageBreak/>
        <w:t xml:space="preserve">10. Снаряжение </w:t>
      </w:r>
      <w:proofErr w:type="spellStart"/>
      <w:r w:rsidRPr="00703828">
        <w:rPr>
          <w:bCs/>
          <w:i/>
          <w:color w:val="000000"/>
          <w:sz w:val="28"/>
          <w:szCs w:val="28"/>
        </w:rPr>
        <w:t>ориентировщика</w:t>
      </w:r>
      <w:proofErr w:type="spellEnd"/>
      <w:r w:rsidRPr="00703828">
        <w:rPr>
          <w:bCs/>
          <w:i/>
          <w:color w:val="000000"/>
          <w:sz w:val="28"/>
          <w:szCs w:val="28"/>
        </w:rPr>
        <w:t>. 8 ч.</w:t>
      </w:r>
    </w:p>
    <w:p w:rsidR="00C348C1" w:rsidRDefault="00703828" w:rsidP="0057207E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Теория 4</w:t>
      </w:r>
      <w:r w:rsidR="00C348C1" w:rsidRPr="00BE7A04">
        <w:rPr>
          <w:sz w:val="28"/>
          <w:szCs w:val="28"/>
        </w:rPr>
        <w:t>ч.</w:t>
      </w:r>
    </w:p>
    <w:p w:rsidR="00A14F59" w:rsidRPr="00A14F59" w:rsidRDefault="00A14F59" w:rsidP="00A14F59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</w:rPr>
      </w:pPr>
      <w:r w:rsidRPr="00A14F59">
        <w:rPr>
          <w:color w:val="000000"/>
          <w:sz w:val="28"/>
          <w:szCs w:val="28"/>
        </w:rPr>
        <w:t>Компас, планшет, лыжное снаряжение, одежда, обувь. Вспомогательное снаряжение. Правила эксплуатации и хранения.</w:t>
      </w:r>
    </w:p>
    <w:p w:rsidR="00A14F59" w:rsidRPr="00A14F59" w:rsidRDefault="00A14F59" w:rsidP="00A14F59">
      <w:pPr>
        <w:shd w:val="clear" w:color="auto" w:fill="FFFFFF"/>
        <w:spacing w:line="270" w:lineRule="atLeast"/>
        <w:textAlignment w:val="baseline"/>
        <w:rPr>
          <w:sz w:val="28"/>
          <w:szCs w:val="28"/>
        </w:rPr>
      </w:pPr>
      <w:r w:rsidRPr="00A14F59">
        <w:rPr>
          <w:sz w:val="28"/>
          <w:szCs w:val="28"/>
        </w:rPr>
        <w:t>Практика 4ч.</w:t>
      </w:r>
    </w:p>
    <w:p w:rsidR="00703828" w:rsidRDefault="00A14F59" w:rsidP="00A14F59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</w:rPr>
      </w:pPr>
      <w:r w:rsidRPr="00A14F59">
        <w:rPr>
          <w:color w:val="000000"/>
          <w:sz w:val="28"/>
          <w:szCs w:val="28"/>
        </w:rPr>
        <w:t>Устройство, изготовление, подборка и установка снаряжения.</w:t>
      </w:r>
    </w:p>
    <w:p w:rsidR="00111321" w:rsidRPr="00A14F59" w:rsidRDefault="00111321" w:rsidP="00A14F59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</w:rPr>
      </w:pPr>
    </w:p>
    <w:p w:rsidR="00703828" w:rsidRDefault="00703828" w:rsidP="0057207E">
      <w:pPr>
        <w:pStyle w:val="a4"/>
        <w:spacing w:line="240" w:lineRule="atLeast"/>
        <w:ind w:left="0"/>
        <w:rPr>
          <w:bCs/>
          <w:i/>
          <w:color w:val="000000"/>
          <w:sz w:val="28"/>
          <w:szCs w:val="28"/>
        </w:rPr>
      </w:pPr>
      <w:r w:rsidRPr="00703828">
        <w:rPr>
          <w:bCs/>
          <w:i/>
          <w:color w:val="000000"/>
          <w:sz w:val="28"/>
          <w:szCs w:val="28"/>
        </w:rPr>
        <w:t>11. Топографические, общегеографические и математические карты. 8ч.</w:t>
      </w:r>
    </w:p>
    <w:p w:rsidR="00703828" w:rsidRDefault="00703828" w:rsidP="00703828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Теория 4</w:t>
      </w:r>
      <w:r w:rsidRPr="00BE7A04">
        <w:rPr>
          <w:sz w:val="28"/>
          <w:szCs w:val="28"/>
        </w:rPr>
        <w:t>ч.</w:t>
      </w:r>
    </w:p>
    <w:p w:rsidR="00BE12E1" w:rsidRPr="00BE12E1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Основы топографии. Способы изображения земной поверхности. Топографические карты. Масштаб карты.</w:t>
      </w:r>
    </w:p>
    <w:p w:rsidR="00BE12E1" w:rsidRDefault="00BE12E1" w:rsidP="00BE12E1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Практика 4ч.</w:t>
      </w:r>
    </w:p>
    <w:p w:rsidR="00BE12E1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 xml:space="preserve">Условные знаки топографических карт. Рисование </w:t>
      </w:r>
      <w:proofErr w:type="spellStart"/>
      <w:r w:rsidRPr="00BE7A04">
        <w:rPr>
          <w:color w:val="000000"/>
          <w:sz w:val="28"/>
          <w:szCs w:val="28"/>
        </w:rPr>
        <w:t>топознаков</w:t>
      </w:r>
      <w:proofErr w:type="spellEnd"/>
      <w:r w:rsidRPr="00BE7A04">
        <w:rPr>
          <w:color w:val="000000"/>
          <w:sz w:val="28"/>
          <w:szCs w:val="28"/>
        </w:rPr>
        <w:t xml:space="preserve">. Виды масштабов, упражнения с масштабами </w:t>
      </w:r>
      <w:proofErr w:type="spellStart"/>
      <w:r w:rsidRPr="00BE7A04">
        <w:rPr>
          <w:color w:val="000000"/>
          <w:sz w:val="28"/>
          <w:szCs w:val="28"/>
        </w:rPr>
        <w:t>топокарт</w:t>
      </w:r>
      <w:proofErr w:type="spellEnd"/>
      <w:r w:rsidRPr="00BE7A04">
        <w:rPr>
          <w:color w:val="000000"/>
          <w:sz w:val="28"/>
          <w:szCs w:val="28"/>
        </w:rPr>
        <w:t>. Изображение высоты местности с помощью горизонталей. Определение крутизны склона и его высоты. Измерение расстояний до недоступных предметов.</w:t>
      </w:r>
    </w:p>
    <w:p w:rsidR="00111321" w:rsidRPr="00BE7A04" w:rsidRDefault="0011132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703828" w:rsidRDefault="00703828" w:rsidP="0057207E">
      <w:pPr>
        <w:pStyle w:val="a4"/>
        <w:spacing w:line="240" w:lineRule="atLeast"/>
        <w:ind w:left="0"/>
        <w:rPr>
          <w:bCs/>
          <w:i/>
          <w:color w:val="000000"/>
          <w:sz w:val="28"/>
          <w:szCs w:val="28"/>
        </w:rPr>
      </w:pPr>
      <w:r w:rsidRPr="00703828">
        <w:rPr>
          <w:bCs/>
          <w:i/>
          <w:color w:val="000000"/>
          <w:sz w:val="28"/>
          <w:szCs w:val="28"/>
        </w:rPr>
        <w:t>12. Гигиена спортсмена.8ч.</w:t>
      </w:r>
    </w:p>
    <w:p w:rsidR="00703828" w:rsidRDefault="00703828" w:rsidP="00703828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Теория 4</w:t>
      </w:r>
      <w:r w:rsidRPr="00BE7A04">
        <w:rPr>
          <w:sz w:val="28"/>
          <w:szCs w:val="28"/>
        </w:rPr>
        <w:t>ч.</w:t>
      </w:r>
    </w:p>
    <w:p w:rsidR="00EB39AE" w:rsidRPr="00CD5732" w:rsidRDefault="00EB39AE" w:rsidP="00CD5732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Гигиена физических упражнений, ее значение и основные задачи. Режим дня. Гигиена тела, одежды и обуви.</w:t>
      </w:r>
    </w:p>
    <w:p w:rsidR="00703828" w:rsidRDefault="00703828" w:rsidP="00703828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Практика 4ч.</w:t>
      </w:r>
    </w:p>
    <w:p w:rsidR="00D754F3" w:rsidRDefault="00D754F3" w:rsidP="00A14F59">
      <w:pPr>
        <w:spacing w:line="240" w:lineRule="atLeas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12E1" w:rsidRPr="00DB05AB">
        <w:rPr>
          <w:sz w:val="28"/>
          <w:szCs w:val="28"/>
        </w:rPr>
        <w:t xml:space="preserve">Средства закаливания и методика их применения. Питание. Понятие об </w:t>
      </w:r>
      <w:r>
        <w:rPr>
          <w:sz w:val="28"/>
          <w:szCs w:val="28"/>
        </w:rPr>
        <w:t xml:space="preserve">             </w:t>
      </w:r>
      <w:r w:rsidR="00A14F59">
        <w:rPr>
          <w:sz w:val="28"/>
          <w:szCs w:val="28"/>
        </w:rPr>
        <w:t xml:space="preserve">  </w:t>
      </w:r>
      <w:r w:rsidR="00BE12E1" w:rsidRPr="00DB05AB">
        <w:rPr>
          <w:sz w:val="28"/>
          <w:szCs w:val="28"/>
        </w:rPr>
        <w:t>основном обмене и энергетических тратах при физических нагрузках.</w:t>
      </w:r>
    </w:p>
    <w:p w:rsidR="00BE12E1" w:rsidRDefault="00D754F3" w:rsidP="00BE12E1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12E1" w:rsidRPr="00DB05AB">
        <w:rPr>
          <w:sz w:val="28"/>
          <w:szCs w:val="28"/>
        </w:rPr>
        <w:t xml:space="preserve"> Питьевой режим.</w:t>
      </w:r>
    </w:p>
    <w:p w:rsidR="00BE12E1" w:rsidRDefault="00BE12E1" w:rsidP="00703828">
      <w:pPr>
        <w:pStyle w:val="a4"/>
        <w:spacing w:line="240" w:lineRule="atLeast"/>
        <w:ind w:left="0"/>
        <w:rPr>
          <w:sz w:val="28"/>
          <w:szCs w:val="28"/>
        </w:rPr>
      </w:pPr>
    </w:p>
    <w:p w:rsidR="00703828" w:rsidRDefault="00703828" w:rsidP="0057207E">
      <w:pPr>
        <w:pStyle w:val="a4"/>
        <w:spacing w:line="240" w:lineRule="atLeast"/>
        <w:ind w:left="0"/>
        <w:rPr>
          <w:i/>
          <w:sz w:val="28"/>
          <w:szCs w:val="28"/>
        </w:rPr>
      </w:pPr>
      <w:r w:rsidRPr="00703828">
        <w:rPr>
          <w:i/>
          <w:sz w:val="28"/>
          <w:szCs w:val="28"/>
        </w:rPr>
        <w:t xml:space="preserve">13. </w:t>
      </w:r>
      <w:proofErr w:type="spellStart"/>
      <w:r w:rsidRPr="00703828">
        <w:rPr>
          <w:i/>
          <w:sz w:val="28"/>
          <w:szCs w:val="28"/>
        </w:rPr>
        <w:t>Медико</w:t>
      </w:r>
      <w:proofErr w:type="spellEnd"/>
      <w:r w:rsidRPr="00703828">
        <w:rPr>
          <w:i/>
          <w:sz w:val="28"/>
          <w:szCs w:val="28"/>
        </w:rPr>
        <w:t xml:space="preserve"> – санитарная подготовка. 8ч.</w:t>
      </w:r>
    </w:p>
    <w:p w:rsidR="00703828" w:rsidRDefault="00703828" w:rsidP="00703828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Теория 4</w:t>
      </w:r>
      <w:r w:rsidRPr="00BE7A04">
        <w:rPr>
          <w:sz w:val="28"/>
          <w:szCs w:val="28"/>
        </w:rPr>
        <w:t>ч.</w:t>
      </w:r>
    </w:p>
    <w:p w:rsidR="00BE12E1" w:rsidRPr="00BE7A04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Значение медико-санитарной подготовки, врачебного контроля и самоконтроля. Субъективные данные самоконтроля: самочувствие, сон, аппетит, работоспособность, настроение. Медицинская аптечка. Спортивные травмы и их предупреждение.</w:t>
      </w:r>
    </w:p>
    <w:p w:rsidR="00BE12E1" w:rsidRPr="00BE12E1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12E1">
        <w:rPr>
          <w:iCs/>
          <w:color w:val="000000"/>
          <w:sz w:val="28"/>
          <w:szCs w:val="28"/>
          <w:bdr w:val="none" w:sz="0" w:space="0" w:color="auto" w:frame="1"/>
        </w:rPr>
        <w:t>Практика 4ч.</w:t>
      </w:r>
    </w:p>
    <w:p w:rsidR="00703828" w:rsidRPr="00BE12E1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proofErr w:type="gramStart"/>
      <w:r w:rsidRPr="00BE7A04">
        <w:rPr>
          <w:color w:val="000000"/>
          <w:sz w:val="28"/>
          <w:szCs w:val="28"/>
        </w:rPr>
        <w:t>Оказание первой доврачебной помощи: ушибы, растяжения, разрывы связок, мышц и сухожилий, кровотечения (артериальное, венозное, капиллярное), вывихи, переломы, ожог, солнечный удар, тепловой удар, озноб, обморожение.</w:t>
      </w:r>
      <w:proofErr w:type="gramEnd"/>
      <w:r w:rsidRPr="00BE7A04">
        <w:rPr>
          <w:color w:val="000000"/>
          <w:sz w:val="28"/>
          <w:szCs w:val="28"/>
        </w:rPr>
        <w:t xml:space="preserve"> Способы остановки кровотечений, перевязки, наложение первичной шины. Приемы искусственного дыхания. Способы транспортировки пострадавшего.</w:t>
      </w:r>
    </w:p>
    <w:p w:rsidR="00A14F59" w:rsidRDefault="00A14F59" w:rsidP="00703828">
      <w:pPr>
        <w:shd w:val="clear" w:color="auto" w:fill="FFFFFF"/>
        <w:tabs>
          <w:tab w:val="left" w:pos="341"/>
        </w:tabs>
        <w:spacing w:line="240" w:lineRule="atLeast"/>
        <w:rPr>
          <w:i/>
          <w:iCs/>
          <w:sz w:val="28"/>
          <w:szCs w:val="28"/>
        </w:rPr>
      </w:pPr>
    </w:p>
    <w:p w:rsidR="00703828" w:rsidRDefault="00703828" w:rsidP="00703828">
      <w:pPr>
        <w:shd w:val="clear" w:color="auto" w:fill="FFFFFF"/>
        <w:tabs>
          <w:tab w:val="left" w:pos="341"/>
        </w:tabs>
        <w:spacing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14.</w:t>
      </w:r>
      <w:r w:rsidRPr="00703828">
        <w:rPr>
          <w:i/>
          <w:iCs/>
          <w:sz w:val="28"/>
          <w:szCs w:val="28"/>
        </w:rPr>
        <w:t xml:space="preserve">Краеведение. </w:t>
      </w:r>
      <w:r>
        <w:rPr>
          <w:i/>
          <w:iCs/>
          <w:sz w:val="28"/>
          <w:szCs w:val="28"/>
        </w:rPr>
        <w:t>4ч.</w:t>
      </w:r>
    </w:p>
    <w:p w:rsidR="00703828" w:rsidRPr="00BE12E1" w:rsidRDefault="00D754F3" w:rsidP="00BE12E1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Теория 2</w:t>
      </w:r>
      <w:r w:rsidR="00703828" w:rsidRPr="00BE7A04">
        <w:rPr>
          <w:sz w:val="28"/>
          <w:szCs w:val="28"/>
        </w:rPr>
        <w:t>ч.</w:t>
      </w:r>
    </w:p>
    <w:p w:rsidR="00703828" w:rsidRPr="00BE7A04" w:rsidRDefault="00703828" w:rsidP="00D754F3">
      <w:pPr>
        <w:shd w:val="clear" w:color="auto" w:fill="FFFFFF"/>
        <w:tabs>
          <w:tab w:val="left" w:pos="341"/>
        </w:tabs>
        <w:spacing w:line="240" w:lineRule="atLeast"/>
        <w:rPr>
          <w:spacing w:val="-5"/>
          <w:sz w:val="28"/>
          <w:szCs w:val="28"/>
        </w:rPr>
      </w:pPr>
      <w:r w:rsidRPr="00703828">
        <w:rPr>
          <w:sz w:val="28"/>
          <w:szCs w:val="28"/>
        </w:rPr>
        <w:t xml:space="preserve">Родной   край, его природные особенности. Климат, растительность и животный мир родного края, его рельеф, реки. Экономика и культура. </w:t>
      </w:r>
    </w:p>
    <w:p w:rsidR="00D754F3" w:rsidRDefault="00703828" w:rsidP="00EB39A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BE7A04">
        <w:rPr>
          <w:sz w:val="28"/>
          <w:szCs w:val="28"/>
        </w:rPr>
        <w:t xml:space="preserve">Охрана природы. Законодательство по охране природы Экология, изучение </w:t>
      </w:r>
      <w:r w:rsidRPr="00BE7A04">
        <w:rPr>
          <w:sz w:val="28"/>
          <w:szCs w:val="28"/>
        </w:rPr>
        <w:lastRenderedPageBreak/>
        <w:t>растительного и животного мира в данной области.</w:t>
      </w:r>
    </w:p>
    <w:p w:rsidR="00D754F3" w:rsidRDefault="00D754F3" w:rsidP="00EB39A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Практика 2ч.</w:t>
      </w:r>
    </w:p>
    <w:p w:rsidR="00D754F3" w:rsidRPr="00703828" w:rsidRDefault="00703828" w:rsidP="00D754F3">
      <w:pPr>
        <w:shd w:val="clear" w:color="auto" w:fill="FFFFFF"/>
        <w:tabs>
          <w:tab w:val="left" w:pos="341"/>
        </w:tabs>
        <w:spacing w:line="240" w:lineRule="atLeast"/>
        <w:rPr>
          <w:sz w:val="28"/>
          <w:szCs w:val="28"/>
        </w:rPr>
      </w:pPr>
      <w:r w:rsidRPr="00BE7A04">
        <w:rPr>
          <w:sz w:val="28"/>
          <w:szCs w:val="28"/>
        </w:rPr>
        <w:t xml:space="preserve"> Знакомство с краеведческими объектами. Проведение различных краеведческих наблюдений.</w:t>
      </w:r>
      <w:r w:rsidR="00D754F3" w:rsidRPr="00D754F3">
        <w:rPr>
          <w:sz w:val="28"/>
          <w:szCs w:val="28"/>
        </w:rPr>
        <w:t xml:space="preserve"> </w:t>
      </w:r>
      <w:r w:rsidR="00D754F3" w:rsidRPr="00703828">
        <w:rPr>
          <w:sz w:val="28"/>
          <w:szCs w:val="28"/>
        </w:rPr>
        <w:t>Памятники истории и культуры. Знатные люди. История населенного пункта.   Музеи народные и   школьные.</w:t>
      </w:r>
    </w:p>
    <w:p w:rsidR="00D754F3" w:rsidRPr="00BE7A04" w:rsidRDefault="00D754F3" w:rsidP="00D754F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tLeast"/>
        <w:rPr>
          <w:spacing w:val="-5"/>
          <w:sz w:val="28"/>
          <w:szCs w:val="28"/>
        </w:rPr>
      </w:pPr>
      <w:r w:rsidRPr="00BE7A04">
        <w:rPr>
          <w:sz w:val="28"/>
          <w:szCs w:val="28"/>
        </w:rPr>
        <w:t>Изучение района соревнований, экскурсий. Сбор сведений о районе, посещение музеев и т. д.</w:t>
      </w:r>
    </w:p>
    <w:p w:rsidR="00703828" w:rsidRPr="00BE7A04" w:rsidRDefault="00703828" w:rsidP="00EB39A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tLeast"/>
        <w:rPr>
          <w:spacing w:val="-3"/>
          <w:sz w:val="28"/>
          <w:szCs w:val="28"/>
        </w:rPr>
      </w:pPr>
    </w:p>
    <w:p w:rsidR="00703828" w:rsidRPr="00703828" w:rsidRDefault="00EB39AE" w:rsidP="00703828">
      <w:pPr>
        <w:pStyle w:val="a4"/>
        <w:numPr>
          <w:ilvl w:val="0"/>
          <w:numId w:val="4"/>
        </w:numPr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Основы туристской подготовки. 8</w:t>
      </w:r>
      <w:r w:rsidR="00703828" w:rsidRPr="00703828">
        <w:rPr>
          <w:i/>
          <w:sz w:val="28"/>
          <w:szCs w:val="28"/>
        </w:rPr>
        <w:t>ч.</w:t>
      </w:r>
    </w:p>
    <w:p w:rsidR="00D754F3" w:rsidRDefault="00703828" w:rsidP="00D754F3">
      <w:pPr>
        <w:shd w:val="clear" w:color="auto" w:fill="FFFFFF"/>
        <w:tabs>
          <w:tab w:val="left" w:pos="709"/>
        </w:tabs>
        <w:spacing w:line="240" w:lineRule="atLeast"/>
        <w:rPr>
          <w:i/>
          <w:iCs/>
          <w:sz w:val="28"/>
          <w:szCs w:val="28"/>
        </w:rPr>
      </w:pPr>
      <w:r w:rsidRPr="00703828">
        <w:rPr>
          <w:iCs/>
          <w:sz w:val="28"/>
          <w:szCs w:val="28"/>
        </w:rPr>
        <w:t>Теория 2ч.</w:t>
      </w:r>
      <w:r w:rsidR="00C348C1" w:rsidRPr="00BE7A04">
        <w:rPr>
          <w:i/>
          <w:iCs/>
          <w:sz w:val="28"/>
          <w:szCs w:val="28"/>
        </w:rPr>
        <w:t xml:space="preserve"> </w:t>
      </w:r>
    </w:p>
    <w:p w:rsidR="00EB39AE" w:rsidRPr="00D754F3" w:rsidRDefault="00D754F3" w:rsidP="0057207E">
      <w:pPr>
        <w:shd w:val="clear" w:color="auto" w:fill="FFFFFF"/>
        <w:tabs>
          <w:tab w:val="left" w:pos="709"/>
        </w:tabs>
        <w:spacing w:line="240" w:lineRule="atLeast"/>
        <w:rPr>
          <w:sz w:val="28"/>
          <w:szCs w:val="28"/>
        </w:rPr>
      </w:pPr>
      <w:r w:rsidRPr="00BE7A04">
        <w:rPr>
          <w:sz w:val="28"/>
          <w:szCs w:val="28"/>
        </w:rPr>
        <w:t>Организация     туристского быта.       Привалы   и   ночлеги.</w:t>
      </w:r>
      <w:r>
        <w:rPr>
          <w:sz w:val="28"/>
          <w:szCs w:val="28"/>
        </w:rPr>
        <w:t xml:space="preserve"> </w:t>
      </w:r>
      <w:r w:rsidRPr="00BE7A04">
        <w:rPr>
          <w:sz w:val="28"/>
          <w:szCs w:val="28"/>
        </w:rPr>
        <w:t>Требования к месту бивака, жизнеобеспечение:   наличие   питьевой воды, безопасность - удаленность от населенных       пунктов,   - комфортность -продуваемость   поляны и т. д</w:t>
      </w:r>
      <w:proofErr w:type="gramStart"/>
      <w:r w:rsidRPr="00BE7A04">
        <w:rPr>
          <w:sz w:val="28"/>
          <w:szCs w:val="28"/>
        </w:rPr>
        <w:t>.Р</w:t>
      </w:r>
      <w:proofErr w:type="gramEnd"/>
      <w:r w:rsidRPr="00BE7A04">
        <w:rPr>
          <w:sz w:val="28"/>
          <w:szCs w:val="28"/>
        </w:rPr>
        <w:t>азведение костра в сырую погоду, при сильном ветре, в тумане.</w:t>
      </w:r>
    </w:p>
    <w:p w:rsidR="00EB39AE" w:rsidRDefault="00EB39AE" w:rsidP="0057207E">
      <w:pPr>
        <w:shd w:val="clear" w:color="auto" w:fill="FFFFFF"/>
        <w:tabs>
          <w:tab w:val="left" w:pos="709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Практика 6ч.</w:t>
      </w:r>
    </w:p>
    <w:p w:rsidR="00D754F3" w:rsidRPr="00D754F3" w:rsidRDefault="00D754F3" w:rsidP="00D754F3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</w:rPr>
      </w:pPr>
      <w:r w:rsidRPr="00D754F3">
        <w:rPr>
          <w:color w:val="000000"/>
          <w:sz w:val="28"/>
          <w:szCs w:val="28"/>
        </w:rPr>
        <w:t xml:space="preserve">Однодневные походы с использованием </w:t>
      </w:r>
      <w:proofErr w:type="gramStart"/>
      <w:r w:rsidRPr="00D754F3">
        <w:rPr>
          <w:color w:val="000000"/>
          <w:sz w:val="28"/>
          <w:szCs w:val="28"/>
        </w:rPr>
        <w:t>мелкомасштабной</w:t>
      </w:r>
      <w:proofErr w:type="gramEnd"/>
      <w:r w:rsidRPr="00D754F3">
        <w:rPr>
          <w:color w:val="000000"/>
          <w:sz w:val="28"/>
          <w:szCs w:val="28"/>
        </w:rPr>
        <w:t xml:space="preserve"> и </w:t>
      </w:r>
    </w:p>
    <w:p w:rsidR="00D754F3" w:rsidRPr="00D754F3" w:rsidRDefault="00D754F3" w:rsidP="00D754F3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</w:rPr>
      </w:pPr>
      <w:r w:rsidRPr="00D754F3">
        <w:rPr>
          <w:color w:val="000000"/>
          <w:sz w:val="28"/>
          <w:szCs w:val="28"/>
        </w:rPr>
        <w:t>крупномасштабной карты.</w:t>
      </w:r>
    </w:p>
    <w:p w:rsidR="00A14F59" w:rsidRDefault="00A14F59" w:rsidP="00A14F59">
      <w:pPr>
        <w:shd w:val="clear" w:color="auto" w:fill="FFFFFF"/>
        <w:spacing w:line="240" w:lineRule="atLeast"/>
        <w:rPr>
          <w:i/>
          <w:sz w:val="28"/>
          <w:szCs w:val="28"/>
        </w:rPr>
      </w:pPr>
    </w:p>
    <w:p w:rsidR="00C348C1" w:rsidRPr="00A14F59" w:rsidRDefault="00EB39AE" w:rsidP="00A14F59">
      <w:pPr>
        <w:pStyle w:val="a4"/>
        <w:numPr>
          <w:ilvl w:val="0"/>
          <w:numId w:val="4"/>
        </w:numPr>
        <w:shd w:val="clear" w:color="auto" w:fill="FFFFFF"/>
        <w:spacing w:line="240" w:lineRule="atLeast"/>
        <w:rPr>
          <w:i/>
          <w:sz w:val="28"/>
          <w:szCs w:val="28"/>
        </w:rPr>
      </w:pPr>
      <w:r w:rsidRPr="00A14F59">
        <w:rPr>
          <w:i/>
          <w:sz w:val="28"/>
          <w:szCs w:val="28"/>
        </w:rPr>
        <w:t>Инструкторская и судейская практика. 8ч.</w:t>
      </w:r>
    </w:p>
    <w:p w:rsidR="00EB39AE" w:rsidRDefault="00EB39AE" w:rsidP="00EB39AE">
      <w:pPr>
        <w:shd w:val="clear" w:color="auto" w:fill="FFFFFF"/>
        <w:tabs>
          <w:tab w:val="left" w:pos="709"/>
        </w:tabs>
        <w:spacing w:line="240" w:lineRule="atLeast"/>
        <w:rPr>
          <w:i/>
          <w:iCs/>
          <w:sz w:val="28"/>
          <w:szCs w:val="28"/>
        </w:rPr>
      </w:pPr>
      <w:r w:rsidRPr="00EB39AE">
        <w:rPr>
          <w:iCs/>
          <w:sz w:val="28"/>
          <w:szCs w:val="28"/>
        </w:rPr>
        <w:t>Теория 4ч.</w:t>
      </w:r>
      <w:r w:rsidRPr="00EB39AE">
        <w:rPr>
          <w:i/>
          <w:iCs/>
          <w:sz w:val="28"/>
          <w:szCs w:val="28"/>
        </w:rPr>
        <w:t xml:space="preserve"> </w:t>
      </w:r>
    </w:p>
    <w:p w:rsidR="00BD1193" w:rsidRPr="00BD1193" w:rsidRDefault="00BD1193" w:rsidP="00BD1193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Судейская коллегия соревнований, судейские бригады, судья-контролер КП, обязанности судьи-контролера КП. Оборудование старта и финиша.</w:t>
      </w:r>
    </w:p>
    <w:p w:rsidR="00BD1193" w:rsidRDefault="00EB39AE" w:rsidP="00BD1193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Практика 4ч.</w:t>
      </w:r>
      <w:r w:rsidR="00BD1193" w:rsidRPr="00BD1193">
        <w:rPr>
          <w:color w:val="000000"/>
          <w:sz w:val="28"/>
          <w:szCs w:val="28"/>
        </w:rPr>
        <w:t xml:space="preserve"> </w:t>
      </w:r>
    </w:p>
    <w:p w:rsidR="00BD1193" w:rsidRPr="00BE7A04" w:rsidRDefault="00BD1193" w:rsidP="00BD1193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Протоколы, работа с протоколами. Протоколы старта, результатов. Подсчет результатов по ориентированию.</w:t>
      </w:r>
    </w:p>
    <w:p w:rsidR="00EB39AE" w:rsidRDefault="00EB39AE" w:rsidP="00EB39AE">
      <w:pPr>
        <w:pStyle w:val="a4"/>
        <w:spacing w:line="240" w:lineRule="atLeast"/>
        <w:ind w:left="0"/>
        <w:rPr>
          <w:sz w:val="28"/>
          <w:szCs w:val="28"/>
        </w:rPr>
      </w:pPr>
    </w:p>
    <w:p w:rsidR="00EB39AE" w:rsidRPr="00EB39AE" w:rsidRDefault="00EB39AE" w:rsidP="00EB39AE">
      <w:pPr>
        <w:pStyle w:val="a4"/>
        <w:numPr>
          <w:ilvl w:val="0"/>
          <w:numId w:val="4"/>
        </w:numPr>
        <w:spacing w:line="240" w:lineRule="atLeast"/>
        <w:rPr>
          <w:i/>
          <w:sz w:val="28"/>
          <w:szCs w:val="28"/>
        </w:rPr>
      </w:pPr>
      <w:r w:rsidRPr="00EB39AE">
        <w:rPr>
          <w:bCs/>
          <w:i/>
          <w:color w:val="000000"/>
          <w:sz w:val="28"/>
          <w:szCs w:val="28"/>
        </w:rPr>
        <w:t>Участие в соревнованиях. 26ч.</w:t>
      </w:r>
    </w:p>
    <w:p w:rsidR="00EB39AE" w:rsidRDefault="00EB39AE" w:rsidP="00EB39AE">
      <w:pPr>
        <w:shd w:val="clear" w:color="auto" w:fill="FFFFFF"/>
        <w:tabs>
          <w:tab w:val="left" w:pos="709"/>
        </w:tabs>
        <w:spacing w:line="240" w:lineRule="atLeast"/>
        <w:rPr>
          <w:i/>
          <w:iCs/>
          <w:sz w:val="28"/>
          <w:szCs w:val="28"/>
        </w:rPr>
      </w:pPr>
      <w:r w:rsidRPr="00EB39AE">
        <w:rPr>
          <w:iCs/>
          <w:sz w:val="28"/>
          <w:szCs w:val="28"/>
        </w:rPr>
        <w:t>Теория 4ч.</w:t>
      </w:r>
      <w:r w:rsidRPr="00EB39AE">
        <w:rPr>
          <w:i/>
          <w:iCs/>
          <w:sz w:val="28"/>
          <w:szCs w:val="28"/>
        </w:rPr>
        <w:t xml:space="preserve"> </w:t>
      </w:r>
    </w:p>
    <w:p w:rsidR="00BE12E1" w:rsidRPr="00BE7A04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Положение о соревнованиях. Условия проведения. Действия участников в аварийной ситуации. Основы безопасности.</w:t>
      </w:r>
    </w:p>
    <w:p w:rsidR="00BE12E1" w:rsidRPr="00BE7A04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12E1">
        <w:rPr>
          <w:iCs/>
          <w:color w:val="000000"/>
          <w:sz w:val="28"/>
          <w:szCs w:val="28"/>
          <w:bdr w:val="none" w:sz="0" w:space="0" w:color="auto" w:frame="1"/>
        </w:rPr>
        <w:t>Практика 22ч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E12E1" w:rsidRDefault="00BE12E1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 w:rsidRPr="00BE7A04">
        <w:rPr>
          <w:color w:val="000000"/>
          <w:sz w:val="28"/>
          <w:szCs w:val="28"/>
        </w:rPr>
        <w:t>Участие в соревнованиях согласно календарному плану</w:t>
      </w:r>
      <w:r>
        <w:rPr>
          <w:color w:val="000000"/>
          <w:sz w:val="28"/>
          <w:szCs w:val="28"/>
        </w:rPr>
        <w:t>.</w:t>
      </w:r>
    </w:p>
    <w:p w:rsidR="00A909FE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Pr="00BE7A04" w:rsidRDefault="00A909FE" w:rsidP="00BE12E1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</w:p>
    <w:p w:rsidR="00A909FE" w:rsidRPr="00D9088E" w:rsidRDefault="00A909FE" w:rsidP="00A90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 окончании второго</w:t>
      </w:r>
      <w:r w:rsidRPr="005157CF">
        <w:rPr>
          <w:b/>
          <w:sz w:val="32"/>
          <w:szCs w:val="32"/>
        </w:rPr>
        <w:t xml:space="preserve"> года обучения </w:t>
      </w:r>
      <w:r>
        <w:rPr>
          <w:b/>
          <w:sz w:val="32"/>
          <w:szCs w:val="32"/>
        </w:rPr>
        <w:t>учащиеся</w:t>
      </w:r>
      <w:r w:rsidRPr="005157CF">
        <w:rPr>
          <w:b/>
          <w:sz w:val="32"/>
          <w:szCs w:val="32"/>
        </w:rPr>
        <w:t xml:space="preserve"> объединения должны</w:t>
      </w:r>
      <w:r>
        <w:rPr>
          <w:b/>
          <w:sz w:val="32"/>
          <w:szCs w:val="32"/>
        </w:rPr>
        <w:t xml:space="preserve"> знать:</w:t>
      </w:r>
    </w:p>
    <w:p w:rsidR="00EB39AE" w:rsidRDefault="00EB39AE" w:rsidP="00EB39AE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</w:p>
    <w:p w:rsidR="00A909FE" w:rsidRDefault="00A909FE" w:rsidP="00A909FE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ориентирование карты по компасу;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линейные ориентиры, грубый и точный азимут;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 правил соревнований;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участников соревнований;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виды ориентирования;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нормы поведения (спортивной этики) на занятиях и соревнованиях;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климата, флоры и фауны на территории области.</w:t>
      </w:r>
    </w:p>
    <w:p w:rsidR="00A909FE" w:rsidRPr="00A909FE" w:rsidRDefault="00A909FE" w:rsidP="00A909FE">
      <w:pPr>
        <w:shd w:val="clear" w:color="auto" w:fill="FFFFFF"/>
        <w:ind w:left="-284"/>
        <w:jc w:val="center"/>
        <w:rPr>
          <w:b/>
          <w:sz w:val="32"/>
          <w:szCs w:val="32"/>
        </w:rPr>
      </w:pPr>
      <w:r w:rsidRPr="00A909FE">
        <w:rPr>
          <w:b/>
          <w:sz w:val="32"/>
          <w:szCs w:val="32"/>
        </w:rPr>
        <w:t>уметь: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масштаб и точку стояния на карте и на местности;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права и обязанности участников соревнований;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нормы поведения на занятиях и соревнованиях;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применять разные лыжные ходы на различных местах передвижения;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правильно распределять силы на дистанции;</w:t>
      </w:r>
    </w:p>
    <w:p w:rsidR="00A909FE" w:rsidRDefault="00A909FE" w:rsidP="00A909FE">
      <w:pPr>
        <w:numPr>
          <w:ilvl w:val="0"/>
          <w:numId w:val="7"/>
        </w:num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рисовать простейшие схемы с применением условных знаков.</w:t>
      </w:r>
    </w:p>
    <w:p w:rsidR="00BE12E1" w:rsidRDefault="00BE12E1" w:rsidP="00EB39AE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</w:p>
    <w:p w:rsidR="00BD1193" w:rsidRDefault="00BD1193" w:rsidP="00BE7A04">
      <w:pPr>
        <w:shd w:val="clear" w:color="auto" w:fill="FFFFFF"/>
        <w:spacing w:line="240" w:lineRule="atLeast"/>
        <w:textAlignment w:val="baseline"/>
        <w:rPr>
          <w:sz w:val="28"/>
          <w:szCs w:val="28"/>
        </w:rPr>
      </w:pPr>
    </w:p>
    <w:p w:rsidR="00F022E0" w:rsidRPr="00BE7A04" w:rsidRDefault="00A14F59" w:rsidP="00BE7A04">
      <w:pPr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\</w:t>
      </w:r>
    </w:p>
    <w:p w:rsidR="00F022E0" w:rsidRPr="00764807" w:rsidRDefault="00F022E0" w:rsidP="00F022E0">
      <w:pPr>
        <w:shd w:val="clear" w:color="auto" w:fill="FFFFFF"/>
        <w:spacing w:before="150" w:after="15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5C1941" w:rsidRDefault="005C1941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5C1941" w:rsidRDefault="005C1941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5C1941" w:rsidRDefault="005C1941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5C1941" w:rsidRDefault="005C1941" w:rsidP="00BD4DAD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5C1941" w:rsidRDefault="005C1941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909FE" w:rsidRDefault="00A909FE" w:rsidP="00BD4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46610C" w:rsidRDefault="0046610C" w:rsidP="009A317E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bookmarkStart w:id="0" w:name="_Toc370469012"/>
    </w:p>
    <w:p w:rsidR="009A317E" w:rsidRPr="009A317E" w:rsidRDefault="009A317E" w:rsidP="009A317E"/>
    <w:p w:rsidR="005C1941" w:rsidRDefault="005C1941" w:rsidP="00BD4DAD">
      <w:pPr>
        <w:pStyle w:val="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0C" w:rsidRPr="0017602F" w:rsidRDefault="0046610C" w:rsidP="0046610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17602F">
        <w:rPr>
          <w:sz w:val="28"/>
          <w:szCs w:val="28"/>
        </w:rPr>
        <w:t>Анализ прохождения дистанции в беге с ориентированием (</w:t>
      </w:r>
      <w:proofErr w:type="spellStart"/>
      <w:r w:rsidRPr="0017602F">
        <w:rPr>
          <w:sz w:val="28"/>
          <w:szCs w:val="28"/>
        </w:rPr>
        <w:t>А.Ширинян</w:t>
      </w:r>
      <w:proofErr w:type="spellEnd"/>
      <w:r w:rsidRPr="0017602F">
        <w:rPr>
          <w:sz w:val="28"/>
          <w:szCs w:val="28"/>
        </w:rPr>
        <w:t xml:space="preserve"> 2003)</w:t>
      </w:r>
    </w:p>
    <w:p w:rsidR="0046610C" w:rsidRPr="0017602F" w:rsidRDefault="0046610C" w:rsidP="0046610C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r w:rsidRPr="0017602F">
        <w:rPr>
          <w:color w:val="000000" w:themeColor="text1"/>
          <w:sz w:val="28"/>
          <w:szCs w:val="28"/>
        </w:rPr>
        <w:t>Закон РФ «Об образовании», 2013г.</w:t>
      </w:r>
    </w:p>
    <w:p w:rsidR="0046610C" w:rsidRPr="0017602F" w:rsidRDefault="004747F9" w:rsidP="0046610C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hyperlink r:id="rId7" w:history="1">
        <w:proofErr w:type="spellStart"/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>Ключникова</w:t>
        </w:r>
        <w:proofErr w:type="spellEnd"/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 xml:space="preserve"> Н.Н. Техническая подготовка на учебных занятиях специализации "Спортивное ориентирование": Методические указания. - Ульяновск: </w:t>
        </w:r>
        <w:proofErr w:type="spellStart"/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>УлГТУ</w:t>
        </w:r>
        <w:proofErr w:type="spellEnd"/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>, 2004. - 36 с.</w:t>
        </w:r>
      </w:hyperlink>
    </w:p>
    <w:p w:rsidR="0046610C" w:rsidRPr="0017602F" w:rsidRDefault="0046610C" w:rsidP="0046610C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r w:rsidRPr="0017602F">
        <w:rPr>
          <w:color w:val="000000" w:themeColor="text1"/>
          <w:sz w:val="28"/>
          <w:szCs w:val="28"/>
        </w:rPr>
        <w:t>Конвенция ООН о правах ребенка</w:t>
      </w:r>
      <w:proofErr w:type="gramStart"/>
      <w:r w:rsidRPr="0017602F">
        <w:rPr>
          <w:color w:val="000000" w:themeColor="text1"/>
          <w:sz w:val="28"/>
          <w:szCs w:val="28"/>
        </w:rPr>
        <w:t>.-</w:t>
      </w:r>
      <w:proofErr w:type="gramEnd"/>
      <w:r w:rsidRPr="0017602F">
        <w:rPr>
          <w:color w:val="000000" w:themeColor="text1"/>
          <w:sz w:val="28"/>
          <w:szCs w:val="28"/>
        </w:rPr>
        <w:t>М.,1989г.</w:t>
      </w:r>
    </w:p>
    <w:p w:rsidR="0017602F" w:rsidRPr="0017602F" w:rsidRDefault="0017602F" w:rsidP="0017602F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274" w:lineRule="exact"/>
        <w:rPr>
          <w:sz w:val="28"/>
          <w:szCs w:val="28"/>
        </w:rPr>
      </w:pPr>
      <w:r w:rsidRPr="0017602F">
        <w:rPr>
          <w:color w:val="000000"/>
          <w:sz w:val="28"/>
          <w:szCs w:val="28"/>
          <w:lang w:eastAsia="ru-RU" w:bidi="ru-RU"/>
        </w:rPr>
        <w:t>Конституция РФ от 12 декабря 1993 г.</w:t>
      </w:r>
    </w:p>
    <w:p w:rsidR="0046610C" w:rsidRPr="0017602F" w:rsidRDefault="004747F9" w:rsidP="0046610C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hyperlink r:id="rId8" w:history="1"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>О</w:t>
        </w:r>
        <w:r w:rsidR="00431CBF" w:rsidRPr="0017602F">
          <w:rPr>
            <w:rStyle w:val="a9"/>
            <w:color w:val="000000" w:themeColor="text1"/>
            <w:sz w:val="28"/>
            <w:szCs w:val="28"/>
            <w:u w:val="none"/>
          </w:rPr>
          <w:t xml:space="preserve">риентирование для непрофессионалов </w:t>
        </w:r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 xml:space="preserve"> (</w:t>
        </w:r>
        <w:proofErr w:type="spellStart"/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>А.Ширинян</w:t>
        </w:r>
        <w:proofErr w:type="spellEnd"/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 xml:space="preserve"> 2005</w:t>
        </w:r>
        <w:proofErr w:type="gramStart"/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 xml:space="preserve"> )</w:t>
        </w:r>
        <w:proofErr w:type="gramEnd"/>
      </w:hyperlink>
    </w:p>
    <w:p w:rsidR="0046610C" w:rsidRPr="0017602F" w:rsidRDefault="004747F9" w:rsidP="0046610C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hyperlink r:id="rId9" w:history="1"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 xml:space="preserve">Рабочая тетрадь по основам топографической и технико-тактической подготовке спортсменов </w:t>
        </w:r>
        <w:proofErr w:type="spellStart"/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>ориентировщиков</w:t>
        </w:r>
        <w:proofErr w:type="spellEnd"/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 xml:space="preserve"> Абросимова Н.А. 2006-2010 гг.</w:t>
        </w:r>
      </w:hyperlink>
    </w:p>
    <w:p w:rsidR="0046610C" w:rsidRPr="0017602F" w:rsidRDefault="0046610C" w:rsidP="0046610C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r w:rsidRPr="0017602F">
        <w:rPr>
          <w:color w:val="000000" w:themeColor="text1"/>
          <w:sz w:val="28"/>
          <w:szCs w:val="28"/>
        </w:rPr>
        <w:t>Сборник нормативных и методических материалов для дополнительного образования детей.- М., 2000г.</w:t>
      </w:r>
    </w:p>
    <w:p w:rsidR="0046610C" w:rsidRPr="0017602F" w:rsidRDefault="006F64C0" w:rsidP="0046610C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r w:rsidRPr="0017602F">
        <w:rPr>
          <w:color w:val="000000" w:themeColor="text1"/>
          <w:sz w:val="28"/>
          <w:szCs w:val="28"/>
        </w:rPr>
        <w:t xml:space="preserve">Современная подготовка спортсмена </w:t>
      </w:r>
      <w:proofErr w:type="spellStart"/>
      <w:r w:rsidRPr="0017602F">
        <w:rPr>
          <w:color w:val="000000" w:themeColor="text1"/>
          <w:sz w:val="28"/>
          <w:szCs w:val="28"/>
        </w:rPr>
        <w:t>ориентировщика</w:t>
      </w:r>
      <w:proofErr w:type="spellEnd"/>
      <w:r w:rsidRPr="0017602F">
        <w:rPr>
          <w:color w:val="000000" w:themeColor="text1"/>
          <w:sz w:val="28"/>
          <w:szCs w:val="28"/>
        </w:rPr>
        <w:t xml:space="preserve">. </w:t>
      </w:r>
      <w:proofErr w:type="spellStart"/>
      <w:r w:rsidRPr="0017602F">
        <w:rPr>
          <w:color w:val="000000" w:themeColor="text1"/>
          <w:sz w:val="28"/>
          <w:szCs w:val="28"/>
        </w:rPr>
        <w:t>Ширинян</w:t>
      </w:r>
      <w:proofErr w:type="spellEnd"/>
      <w:r w:rsidRPr="0017602F">
        <w:rPr>
          <w:color w:val="000000" w:themeColor="text1"/>
          <w:sz w:val="28"/>
          <w:szCs w:val="28"/>
        </w:rPr>
        <w:t xml:space="preserve"> А.А. Иванов А.В. 201</w:t>
      </w:r>
      <w:hyperlink r:id="rId10" w:history="1">
        <w:r w:rsidR="0046610C" w:rsidRPr="0017602F">
          <w:rPr>
            <w:rStyle w:val="a9"/>
            <w:color w:val="000000" w:themeColor="text1"/>
            <w:sz w:val="28"/>
            <w:szCs w:val="28"/>
            <w:u w:val="none"/>
          </w:rPr>
          <w:t>0г. Часть 1</w:t>
        </w:r>
      </w:hyperlink>
    </w:p>
    <w:p w:rsidR="0046610C" w:rsidRPr="0017602F" w:rsidRDefault="0046610C" w:rsidP="0046610C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r w:rsidRPr="0017602F">
        <w:rPr>
          <w:color w:val="000000" w:themeColor="text1"/>
          <w:sz w:val="28"/>
          <w:szCs w:val="28"/>
        </w:rPr>
        <w:t xml:space="preserve"> </w:t>
      </w:r>
      <w:r w:rsidR="006F64C0" w:rsidRPr="0017602F">
        <w:rPr>
          <w:color w:val="000000" w:themeColor="text1"/>
          <w:sz w:val="28"/>
          <w:szCs w:val="28"/>
        </w:rPr>
        <w:t xml:space="preserve">Современная подготовка спортсмена </w:t>
      </w:r>
      <w:proofErr w:type="spellStart"/>
      <w:r w:rsidR="006F64C0" w:rsidRPr="0017602F">
        <w:rPr>
          <w:color w:val="000000" w:themeColor="text1"/>
          <w:sz w:val="28"/>
          <w:szCs w:val="28"/>
        </w:rPr>
        <w:t>ориентировщика</w:t>
      </w:r>
      <w:proofErr w:type="spellEnd"/>
      <w:r w:rsidR="006F64C0" w:rsidRPr="0017602F">
        <w:rPr>
          <w:color w:val="000000" w:themeColor="text1"/>
          <w:sz w:val="28"/>
          <w:szCs w:val="28"/>
        </w:rPr>
        <w:t xml:space="preserve">. </w:t>
      </w:r>
      <w:proofErr w:type="spellStart"/>
      <w:r w:rsidR="006F64C0" w:rsidRPr="0017602F">
        <w:rPr>
          <w:color w:val="000000" w:themeColor="text1"/>
          <w:sz w:val="28"/>
          <w:szCs w:val="28"/>
        </w:rPr>
        <w:t>Ширинян</w:t>
      </w:r>
      <w:proofErr w:type="spellEnd"/>
      <w:r w:rsidR="006F64C0" w:rsidRPr="0017602F">
        <w:rPr>
          <w:color w:val="000000" w:themeColor="text1"/>
          <w:sz w:val="28"/>
          <w:szCs w:val="28"/>
        </w:rPr>
        <w:t xml:space="preserve"> А.А. Иванов А.В. 2010г. Часть</w:t>
      </w:r>
      <w:r w:rsidRPr="0017602F">
        <w:rPr>
          <w:sz w:val="28"/>
          <w:szCs w:val="28"/>
        </w:rPr>
        <w:t xml:space="preserve"> </w:t>
      </w:r>
      <w:r w:rsidR="006F64C0" w:rsidRPr="0017602F">
        <w:rPr>
          <w:color w:val="000000" w:themeColor="text1"/>
          <w:sz w:val="28"/>
          <w:szCs w:val="28"/>
        </w:rPr>
        <w:t xml:space="preserve">Современная подготовка спортсмена </w:t>
      </w:r>
      <w:proofErr w:type="spellStart"/>
      <w:r w:rsidR="006F64C0" w:rsidRPr="0017602F">
        <w:rPr>
          <w:color w:val="000000" w:themeColor="text1"/>
          <w:sz w:val="28"/>
          <w:szCs w:val="28"/>
        </w:rPr>
        <w:t>ориентировщика</w:t>
      </w:r>
      <w:proofErr w:type="spellEnd"/>
      <w:r w:rsidR="006F64C0" w:rsidRPr="0017602F">
        <w:rPr>
          <w:color w:val="000000" w:themeColor="text1"/>
          <w:sz w:val="28"/>
          <w:szCs w:val="28"/>
        </w:rPr>
        <w:t xml:space="preserve">. </w:t>
      </w:r>
      <w:proofErr w:type="spellStart"/>
      <w:r w:rsidR="006F64C0" w:rsidRPr="0017602F">
        <w:rPr>
          <w:color w:val="000000" w:themeColor="text1"/>
          <w:sz w:val="28"/>
          <w:szCs w:val="28"/>
        </w:rPr>
        <w:t>Ширинян</w:t>
      </w:r>
      <w:proofErr w:type="spellEnd"/>
      <w:r w:rsidR="006F64C0" w:rsidRPr="0017602F">
        <w:rPr>
          <w:color w:val="000000" w:themeColor="text1"/>
          <w:sz w:val="28"/>
          <w:szCs w:val="28"/>
        </w:rPr>
        <w:t xml:space="preserve"> А.А. Иванов А.В. 2010г. Часть</w:t>
      </w:r>
      <w:proofErr w:type="gramStart"/>
      <w:r w:rsidRPr="0017602F">
        <w:rPr>
          <w:color w:val="000000" w:themeColor="text1"/>
          <w:sz w:val="28"/>
          <w:szCs w:val="28"/>
        </w:rPr>
        <w:t>2</w:t>
      </w:r>
      <w:proofErr w:type="gramEnd"/>
    </w:p>
    <w:p w:rsidR="0046610C" w:rsidRPr="0017602F" w:rsidRDefault="0046610C" w:rsidP="0046610C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r w:rsidRPr="0017602F">
        <w:rPr>
          <w:color w:val="000000" w:themeColor="text1"/>
          <w:sz w:val="28"/>
          <w:szCs w:val="28"/>
        </w:rPr>
        <w:t xml:space="preserve"> </w:t>
      </w:r>
      <w:r w:rsidR="006F64C0" w:rsidRPr="0017602F">
        <w:rPr>
          <w:color w:val="000000" w:themeColor="text1"/>
          <w:sz w:val="28"/>
          <w:szCs w:val="28"/>
        </w:rPr>
        <w:t xml:space="preserve">Современная подготовка спортсмена </w:t>
      </w:r>
      <w:proofErr w:type="spellStart"/>
      <w:r w:rsidR="006F64C0" w:rsidRPr="0017602F">
        <w:rPr>
          <w:color w:val="000000" w:themeColor="text1"/>
          <w:sz w:val="28"/>
          <w:szCs w:val="28"/>
        </w:rPr>
        <w:t>ориентировщика</w:t>
      </w:r>
      <w:proofErr w:type="spellEnd"/>
      <w:r w:rsidR="006F64C0" w:rsidRPr="0017602F">
        <w:rPr>
          <w:color w:val="000000" w:themeColor="text1"/>
          <w:sz w:val="28"/>
          <w:szCs w:val="28"/>
        </w:rPr>
        <w:t xml:space="preserve">. </w:t>
      </w:r>
      <w:proofErr w:type="spellStart"/>
      <w:r w:rsidR="006F64C0" w:rsidRPr="0017602F">
        <w:rPr>
          <w:color w:val="000000" w:themeColor="text1"/>
          <w:sz w:val="28"/>
          <w:szCs w:val="28"/>
        </w:rPr>
        <w:t>Ширинян</w:t>
      </w:r>
      <w:proofErr w:type="spellEnd"/>
      <w:r w:rsidR="006F64C0" w:rsidRPr="0017602F">
        <w:rPr>
          <w:color w:val="000000" w:themeColor="text1"/>
          <w:sz w:val="28"/>
          <w:szCs w:val="28"/>
        </w:rPr>
        <w:t xml:space="preserve"> А.А. Иванов А.В. 2010г.</w:t>
      </w:r>
      <w:r w:rsidRPr="0017602F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17602F">
          <w:rPr>
            <w:rStyle w:val="a9"/>
            <w:color w:val="000000" w:themeColor="text1"/>
            <w:sz w:val="28"/>
            <w:szCs w:val="28"/>
            <w:u w:val="none"/>
          </w:rPr>
          <w:t xml:space="preserve"> Часть 3</w:t>
        </w:r>
      </w:hyperlink>
    </w:p>
    <w:p w:rsidR="0046610C" w:rsidRPr="0017602F" w:rsidRDefault="0046610C" w:rsidP="0046610C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r w:rsidRPr="0017602F">
        <w:rPr>
          <w:color w:val="000000" w:themeColor="text1"/>
          <w:sz w:val="28"/>
          <w:szCs w:val="28"/>
        </w:rPr>
        <w:t xml:space="preserve"> Современная подготовка спортсмена </w:t>
      </w:r>
      <w:proofErr w:type="spellStart"/>
      <w:r w:rsidRPr="0017602F">
        <w:rPr>
          <w:color w:val="000000" w:themeColor="text1"/>
          <w:sz w:val="28"/>
          <w:szCs w:val="28"/>
        </w:rPr>
        <w:t>ориентировщика</w:t>
      </w:r>
      <w:proofErr w:type="spellEnd"/>
      <w:r w:rsidRPr="0017602F">
        <w:rPr>
          <w:color w:val="000000" w:themeColor="text1"/>
          <w:sz w:val="28"/>
          <w:szCs w:val="28"/>
        </w:rPr>
        <w:t xml:space="preserve">. </w:t>
      </w:r>
      <w:proofErr w:type="spellStart"/>
      <w:r w:rsidRPr="0017602F">
        <w:rPr>
          <w:color w:val="000000" w:themeColor="text1"/>
          <w:sz w:val="28"/>
          <w:szCs w:val="28"/>
        </w:rPr>
        <w:t>Ширинян</w:t>
      </w:r>
      <w:proofErr w:type="spellEnd"/>
      <w:r w:rsidRPr="0017602F">
        <w:rPr>
          <w:color w:val="000000" w:themeColor="text1"/>
          <w:sz w:val="28"/>
          <w:szCs w:val="28"/>
        </w:rPr>
        <w:t xml:space="preserve"> А.А. Иванов А.В. 2010г. </w:t>
      </w:r>
      <w:r w:rsidR="006F64C0" w:rsidRPr="0017602F">
        <w:rPr>
          <w:color w:val="000000" w:themeColor="text1"/>
          <w:sz w:val="28"/>
          <w:szCs w:val="28"/>
        </w:rPr>
        <w:t>Часть 4</w:t>
      </w:r>
    </w:p>
    <w:p w:rsidR="009A317E" w:rsidRPr="0017602F" w:rsidRDefault="004747F9" w:rsidP="009A317E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hyperlink r:id="rId12" w:history="1">
        <w:r w:rsidR="009A317E" w:rsidRPr="0017602F">
          <w:rPr>
            <w:rStyle w:val="a9"/>
            <w:color w:val="000000" w:themeColor="text1"/>
            <w:sz w:val="28"/>
            <w:szCs w:val="28"/>
            <w:u w:val="none"/>
          </w:rPr>
          <w:t>Спортивное ориентирование Физкультурно-спортивное совершенствование Учебно-методическое пособие Санкт-Петербург, 2010 С.А.Казанцев</w:t>
        </w:r>
      </w:hyperlink>
    </w:p>
    <w:p w:rsidR="0017602F" w:rsidRPr="0017602F" w:rsidRDefault="0017602F" w:rsidP="0017602F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274" w:lineRule="exact"/>
        <w:rPr>
          <w:sz w:val="28"/>
          <w:szCs w:val="28"/>
        </w:rPr>
      </w:pPr>
      <w:r w:rsidRPr="0017602F">
        <w:rPr>
          <w:color w:val="000000"/>
          <w:sz w:val="28"/>
          <w:szCs w:val="28"/>
          <w:lang w:eastAsia="ru-RU" w:bidi="ru-RU"/>
        </w:rPr>
        <w:t>Стратегия развития воспитания в Российской Федерации на период до 2025 года. Распоряжение Правительства Российской Федерации от 29 мая 2015 г. № 996-р</w:t>
      </w:r>
    </w:p>
    <w:p w:rsidR="009A317E" w:rsidRPr="0017602F" w:rsidRDefault="004747F9" w:rsidP="009A317E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hyperlink r:id="rId13" w:history="1">
        <w:r w:rsidR="009A317E" w:rsidRPr="0017602F">
          <w:rPr>
            <w:rStyle w:val="a9"/>
            <w:color w:val="000000" w:themeColor="text1"/>
            <w:sz w:val="28"/>
            <w:szCs w:val="28"/>
            <w:u w:val="none"/>
          </w:rPr>
          <w:t>Технологии физкультурно-спортивной деятельности: спортивное ориентирование (Красноярск ИПК СФУ 2008)</w:t>
        </w:r>
      </w:hyperlink>
    </w:p>
    <w:p w:rsidR="009A317E" w:rsidRPr="0017602F" w:rsidRDefault="009A317E" w:rsidP="009A317E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r w:rsidRPr="0017602F">
        <w:rPr>
          <w:color w:val="000000" w:themeColor="text1"/>
          <w:sz w:val="28"/>
          <w:szCs w:val="28"/>
        </w:rPr>
        <w:t>Типовое положение об образовательном учреждении дополнительного образования, 2012.</w:t>
      </w:r>
    </w:p>
    <w:p w:rsidR="009A317E" w:rsidRPr="0017602F" w:rsidRDefault="004747F9" w:rsidP="009A317E">
      <w:pPr>
        <w:pStyle w:val="a4"/>
        <w:numPr>
          <w:ilvl w:val="0"/>
          <w:numId w:val="12"/>
        </w:numPr>
        <w:spacing w:line="240" w:lineRule="atLeast"/>
        <w:rPr>
          <w:color w:val="000000" w:themeColor="text1"/>
          <w:sz w:val="28"/>
          <w:szCs w:val="28"/>
        </w:rPr>
      </w:pPr>
      <w:hyperlink r:id="rId14" w:history="1">
        <w:r w:rsidR="009A317E" w:rsidRPr="0017602F">
          <w:rPr>
            <w:rStyle w:val="a9"/>
            <w:color w:val="000000" w:themeColor="text1"/>
            <w:sz w:val="28"/>
            <w:szCs w:val="28"/>
            <w:u w:val="none"/>
          </w:rPr>
          <w:t>Уроки ориентирования О. Л. Глаголева М. 2005г.</w:t>
        </w:r>
      </w:hyperlink>
    </w:p>
    <w:p w:rsidR="0017602F" w:rsidRPr="0017602F" w:rsidRDefault="0017602F" w:rsidP="0017602F">
      <w:pPr>
        <w:pStyle w:val="20"/>
        <w:numPr>
          <w:ilvl w:val="0"/>
          <w:numId w:val="12"/>
        </w:numPr>
        <w:shd w:val="clear" w:color="auto" w:fill="auto"/>
        <w:tabs>
          <w:tab w:val="left" w:pos="454"/>
        </w:tabs>
        <w:spacing w:before="0" w:after="0" w:line="274" w:lineRule="exact"/>
        <w:rPr>
          <w:sz w:val="28"/>
          <w:szCs w:val="28"/>
        </w:rPr>
      </w:pPr>
      <w:r w:rsidRPr="0017602F">
        <w:rPr>
          <w:color w:val="000000"/>
          <w:sz w:val="28"/>
          <w:szCs w:val="28"/>
          <w:lang w:eastAsia="ru-RU" w:bidi="ru-RU"/>
        </w:rPr>
        <w:t xml:space="preserve">Федеральный закон от 28 июня 1995 г. </w:t>
      </w:r>
      <w:r w:rsidRPr="0017602F">
        <w:rPr>
          <w:color w:val="000000"/>
          <w:sz w:val="28"/>
          <w:szCs w:val="28"/>
          <w:lang w:val="en-US" w:bidi="en-US"/>
        </w:rPr>
        <w:t>N</w:t>
      </w:r>
      <w:r w:rsidRPr="0017602F">
        <w:rPr>
          <w:color w:val="000000"/>
          <w:sz w:val="28"/>
          <w:szCs w:val="28"/>
          <w:lang w:bidi="en-US"/>
        </w:rPr>
        <w:t xml:space="preserve"> </w:t>
      </w:r>
      <w:r w:rsidRPr="0017602F">
        <w:rPr>
          <w:color w:val="000000"/>
          <w:sz w:val="28"/>
          <w:szCs w:val="28"/>
          <w:lang w:eastAsia="ru-RU" w:bidi="ru-RU"/>
        </w:rPr>
        <w:t>98-ФЗ «О государственной поддержке молодежных и детских общественных объединений» (с изменениями от 21 марта 2002 г., 29 июня, 22 августа 2004 г.)</w:t>
      </w:r>
    </w:p>
    <w:p w:rsidR="0017602F" w:rsidRPr="0017602F" w:rsidRDefault="0017602F" w:rsidP="0017602F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274" w:lineRule="exact"/>
        <w:rPr>
          <w:sz w:val="28"/>
          <w:szCs w:val="28"/>
        </w:rPr>
      </w:pPr>
      <w:r w:rsidRPr="0017602F">
        <w:rPr>
          <w:color w:val="000000"/>
          <w:sz w:val="28"/>
          <w:szCs w:val="28"/>
          <w:lang w:eastAsia="ru-RU" w:bidi="ru-RU"/>
        </w:rPr>
        <w:t>Федеральные государственные стандарты общего образования второго поколения</w:t>
      </w:r>
    </w:p>
    <w:p w:rsidR="0017602F" w:rsidRDefault="0017602F" w:rsidP="0017602F">
      <w:pPr>
        <w:pStyle w:val="20"/>
        <w:shd w:val="clear" w:color="auto" w:fill="auto"/>
        <w:tabs>
          <w:tab w:val="left" w:pos="454"/>
        </w:tabs>
        <w:spacing w:before="0" w:after="0" w:line="274" w:lineRule="exact"/>
        <w:ind w:left="720"/>
      </w:pPr>
    </w:p>
    <w:p w:rsidR="0017602F" w:rsidRPr="009A317E" w:rsidRDefault="0017602F" w:rsidP="0017602F">
      <w:pPr>
        <w:pStyle w:val="a4"/>
        <w:spacing w:line="240" w:lineRule="atLeast"/>
        <w:rPr>
          <w:color w:val="000000" w:themeColor="text1"/>
          <w:sz w:val="28"/>
          <w:szCs w:val="28"/>
        </w:rPr>
      </w:pPr>
    </w:p>
    <w:p w:rsidR="009A317E" w:rsidRPr="0046610C" w:rsidRDefault="009A317E" w:rsidP="009A317E">
      <w:pPr>
        <w:pStyle w:val="a4"/>
        <w:spacing w:line="240" w:lineRule="atLeast"/>
        <w:rPr>
          <w:color w:val="000000" w:themeColor="text1"/>
          <w:sz w:val="28"/>
          <w:szCs w:val="28"/>
        </w:rPr>
      </w:pPr>
    </w:p>
    <w:tbl>
      <w:tblPr>
        <w:tblW w:w="145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53"/>
      </w:tblGrid>
      <w:tr w:rsidR="0046610C" w:rsidRPr="006F64C0" w:rsidTr="00431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610C" w:rsidRPr="006F64C0" w:rsidRDefault="0046610C" w:rsidP="0046610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46610C" w:rsidRPr="006F64C0" w:rsidTr="00431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610C" w:rsidRPr="006F64C0" w:rsidRDefault="0046610C" w:rsidP="0046610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46610C" w:rsidRPr="006F64C0" w:rsidTr="00431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610C" w:rsidRPr="006F64C0" w:rsidRDefault="0046610C" w:rsidP="0046610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6610C" w:rsidRPr="0046610C" w:rsidRDefault="0046610C" w:rsidP="009A317E">
      <w:pPr>
        <w:pStyle w:val="a4"/>
        <w:rPr>
          <w:sz w:val="28"/>
          <w:szCs w:val="28"/>
        </w:rPr>
      </w:pPr>
    </w:p>
    <w:p w:rsidR="005C1941" w:rsidRDefault="005C1941" w:rsidP="00BD4DAD">
      <w:pPr>
        <w:pStyle w:val="1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6610C" w:rsidRPr="006F64C0" w:rsidRDefault="004747F9" w:rsidP="0046610C">
      <w:pPr>
        <w:spacing w:line="240" w:lineRule="atLeast"/>
        <w:rPr>
          <w:color w:val="000000" w:themeColor="text1"/>
          <w:sz w:val="28"/>
          <w:szCs w:val="28"/>
        </w:rPr>
      </w:pPr>
      <w:hyperlink r:id="rId15" w:history="1">
        <w:r w:rsidR="0046610C" w:rsidRPr="006F64C0">
          <w:rPr>
            <w:rStyle w:val="a9"/>
            <w:color w:val="000000" w:themeColor="text1"/>
            <w:sz w:val="28"/>
            <w:szCs w:val="28"/>
            <w:u w:val="none"/>
          </w:rPr>
          <w:br/>
        </w:r>
      </w:hyperlink>
    </w:p>
    <w:p w:rsidR="006F64C0" w:rsidRDefault="006F64C0" w:rsidP="006F64C0">
      <w:pPr>
        <w:spacing w:line="240" w:lineRule="atLeast"/>
        <w:rPr>
          <w:color w:val="000000" w:themeColor="text1"/>
          <w:sz w:val="28"/>
          <w:szCs w:val="28"/>
        </w:rPr>
      </w:pPr>
    </w:p>
    <w:sectPr w:rsidR="006F64C0" w:rsidSect="00FB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21D0"/>
    <w:multiLevelType w:val="hybridMultilevel"/>
    <w:tmpl w:val="DFC2928E"/>
    <w:lvl w:ilvl="0" w:tplc="BEA0B3D8">
      <w:start w:val="14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D2CFF"/>
    <w:multiLevelType w:val="multilevel"/>
    <w:tmpl w:val="1EFC0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B21BAE"/>
    <w:multiLevelType w:val="hybridMultilevel"/>
    <w:tmpl w:val="FE54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1F5A"/>
    <w:multiLevelType w:val="singleLevel"/>
    <w:tmpl w:val="D6D6759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6067242B"/>
    <w:multiLevelType w:val="hybridMultilevel"/>
    <w:tmpl w:val="5B78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960A4"/>
    <w:multiLevelType w:val="singleLevel"/>
    <w:tmpl w:val="83D021D8"/>
    <w:lvl w:ilvl="0">
      <w:start w:val="2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7CA17B9B"/>
    <w:multiLevelType w:val="hybridMultilevel"/>
    <w:tmpl w:val="10248238"/>
    <w:lvl w:ilvl="0" w:tplc="25FCB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F080F4">
      <w:numFmt w:val="none"/>
      <w:lvlText w:val=""/>
      <w:lvlJc w:val="left"/>
      <w:pPr>
        <w:tabs>
          <w:tab w:val="num" w:pos="0"/>
        </w:tabs>
      </w:pPr>
    </w:lvl>
    <w:lvl w:ilvl="2" w:tplc="A824E90E">
      <w:numFmt w:val="none"/>
      <w:lvlText w:val=""/>
      <w:lvlJc w:val="left"/>
      <w:pPr>
        <w:tabs>
          <w:tab w:val="num" w:pos="0"/>
        </w:tabs>
      </w:pPr>
    </w:lvl>
    <w:lvl w:ilvl="3" w:tplc="7ED63952">
      <w:numFmt w:val="none"/>
      <w:lvlText w:val=""/>
      <w:lvlJc w:val="left"/>
      <w:pPr>
        <w:tabs>
          <w:tab w:val="num" w:pos="0"/>
        </w:tabs>
      </w:pPr>
    </w:lvl>
    <w:lvl w:ilvl="4" w:tplc="79A403E6">
      <w:numFmt w:val="none"/>
      <w:lvlText w:val=""/>
      <w:lvlJc w:val="left"/>
      <w:pPr>
        <w:tabs>
          <w:tab w:val="num" w:pos="0"/>
        </w:tabs>
      </w:pPr>
    </w:lvl>
    <w:lvl w:ilvl="5" w:tplc="0B62077A">
      <w:numFmt w:val="none"/>
      <w:lvlText w:val=""/>
      <w:lvlJc w:val="left"/>
      <w:pPr>
        <w:tabs>
          <w:tab w:val="num" w:pos="0"/>
        </w:tabs>
      </w:pPr>
    </w:lvl>
    <w:lvl w:ilvl="6" w:tplc="447EEFD4">
      <w:numFmt w:val="none"/>
      <w:lvlText w:val=""/>
      <w:lvlJc w:val="left"/>
      <w:pPr>
        <w:tabs>
          <w:tab w:val="num" w:pos="0"/>
        </w:tabs>
      </w:pPr>
    </w:lvl>
    <w:lvl w:ilvl="7" w:tplc="168A27C4">
      <w:numFmt w:val="none"/>
      <w:lvlText w:val=""/>
      <w:lvlJc w:val="left"/>
      <w:pPr>
        <w:tabs>
          <w:tab w:val="num" w:pos="0"/>
        </w:tabs>
      </w:pPr>
    </w:lvl>
    <w:lvl w:ilvl="8" w:tplc="F5D22658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8C"/>
    <w:rsid w:val="00004EE8"/>
    <w:rsid w:val="00015D51"/>
    <w:rsid w:val="00020A82"/>
    <w:rsid w:val="00023FE4"/>
    <w:rsid w:val="0002790A"/>
    <w:rsid w:val="00030C8C"/>
    <w:rsid w:val="000338E1"/>
    <w:rsid w:val="0004627B"/>
    <w:rsid w:val="0004657A"/>
    <w:rsid w:val="000524B1"/>
    <w:rsid w:val="00056505"/>
    <w:rsid w:val="00056DAF"/>
    <w:rsid w:val="00056E53"/>
    <w:rsid w:val="000669AA"/>
    <w:rsid w:val="00082A41"/>
    <w:rsid w:val="000960FD"/>
    <w:rsid w:val="000A06F2"/>
    <w:rsid w:val="000A20D4"/>
    <w:rsid w:val="000C4FB5"/>
    <w:rsid w:val="000D1AAF"/>
    <w:rsid w:val="000D6349"/>
    <w:rsid w:val="000E248F"/>
    <w:rsid w:val="000E7FBD"/>
    <w:rsid w:val="000F375C"/>
    <w:rsid w:val="001013D7"/>
    <w:rsid w:val="00106C7F"/>
    <w:rsid w:val="00111321"/>
    <w:rsid w:val="00121D78"/>
    <w:rsid w:val="00124A94"/>
    <w:rsid w:val="00126136"/>
    <w:rsid w:val="001300B1"/>
    <w:rsid w:val="001331A1"/>
    <w:rsid w:val="0013529A"/>
    <w:rsid w:val="00141086"/>
    <w:rsid w:val="00141B6B"/>
    <w:rsid w:val="001441B4"/>
    <w:rsid w:val="00160A8B"/>
    <w:rsid w:val="00166DB5"/>
    <w:rsid w:val="00171920"/>
    <w:rsid w:val="00172FFD"/>
    <w:rsid w:val="0017602F"/>
    <w:rsid w:val="0019104E"/>
    <w:rsid w:val="00197F64"/>
    <w:rsid w:val="001B130F"/>
    <w:rsid w:val="001B73D5"/>
    <w:rsid w:val="001B7B23"/>
    <w:rsid w:val="001C0895"/>
    <w:rsid w:val="001C51D6"/>
    <w:rsid w:val="001F7E98"/>
    <w:rsid w:val="00206D6F"/>
    <w:rsid w:val="00213510"/>
    <w:rsid w:val="00214512"/>
    <w:rsid w:val="00216953"/>
    <w:rsid w:val="00217BFD"/>
    <w:rsid w:val="002238D7"/>
    <w:rsid w:val="002249AB"/>
    <w:rsid w:val="002300BA"/>
    <w:rsid w:val="0023686A"/>
    <w:rsid w:val="00243DFC"/>
    <w:rsid w:val="0024415C"/>
    <w:rsid w:val="00244405"/>
    <w:rsid w:val="0024694C"/>
    <w:rsid w:val="00246EA8"/>
    <w:rsid w:val="00247BE3"/>
    <w:rsid w:val="0025264E"/>
    <w:rsid w:val="0026108D"/>
    <w:rsid w:val="0026300A"/>
    <w:rsid w:val="002701ED"/>
    <w:rsid w:val="00270F89"/>
    <w:rsid w:val="00281F46"/>
    <w:rsid w:val="00285CA9"/>
    <w:rsid w:val="002871BD"/>
    <w:rsid w:val="0029077F"/>
    <w:rsid w:val="0029150B"/>
    <w:rsid w:val="002A0DA5"/>
    <w:rsid w:val="002A34D0"/>
    <w:rsid w:val="002A4D15"/>
    <w:rsid w:val="002B35EE"/>
    <w:rsid w:val="002C265E"/>
    <w:rsid w:val="002C742F"/>
    <w:rsid w:val="002D5C6C"/>
    <w:rsid w:val="002E0743"/>
    <w:rsid w:val="002E19FA"/>
    <w:rsid w:val="002E2F6F"/>
    <w:rsid w:val="002E6869"/>
    <w:rsid w:val="002E6BCE"/>
    <w:rsid w:val="002F327C"/>
    <w:rsid w:val="002F5D52"/>
    <w:rsid w:val="0033128B"/>
    <w:rsid w:val="00331A73"/>
    <w:rsid w:val="003509C4"/>
    <w:rsid w:val="00354912"/>
    <w:rsid w:val="003625C6"/>
    <w:rsid w:val="00366A28"/>
    <w:rsid w:val="00373024"/>
    <w:rsid w:val="003742B7"/>
    <w:rsid w:val="00374BBD"/>
    <w:rsid w:val="003875BE"/>
    <w:rsid w:val="00391AB0"/>
    <w:rsid w:val="00392AA5"/>
    <w:rsid w:val="003A7555"/>
    <w:rsid w:val="003B5A0B"/>
    <w:rsid w:val="003E2AF2"/>
    <w:rsid w:val="003E4E5B"/>
    <w:rsid w:val="003E6430"/>
    <w:rsid w:val="0040251C"/>
    <w:rsid w:val="00411E21"/>
    <w:rsid w:val="00430DDD"/>
    <w:rsid w:val="00431CBF"/>
    <w:rsid w:val="00441CDE"/>
    <w:rsid w:val="00445155"/>
    <w:rsid w:val="00456A19"/>
    <w:rsid w:val="00460397"/>
    <w:rsid w:val="0046610C"/>
    <w:rsid w:val="004666AE"/>
    <w:rsid w:val="004719B5"/>
    <w:rsid w:val="00472894"/>
    <w:rsid w:val="004747F9"/>
    <w:rsid w:val="00486317"/>
    <w:rsid w:val="004B78EC"/>
    <w:rsid w:val="004D7FDD"/>
    <w:rsid w:val="004E654F"/>
    <w:rsid w:val="004F4A37"/>
    <w:rsid w:val="00502ACA"/>
    <w:rsid w:val="005148C9"/>
    <w:rsid w:val="00516DD6"/>
    <w:rsid w:val="00535726"/>
    <w:rsid w:val="00535ED2"/>
    <w:rsid w:val="00540131"/>
    <w:rsid w:val="00545EE6"/>
    <w:rsid w:val="00570E6B"/>
    <w:rsid w:val="0057207E"/>
    <w:rsid w:val="005746D4"/>
    <w:rsid w:val="00582FE2"/>
    <w:rsid w:val="00585131"/>
    <w:rsid w:val="00587397"/>
    <w:rsid w:val="005A69FF"/>
    <w:rsid w:val="005B3279"/>
    <w:rsid w:val="005C1941"/>
    <w:rsid w:val="005C4137"/>
    <w:rsid w:val="005C4D3A"/>
    <w:rsid w:val="005C6394"/>
    <w:rsid w:val="005C7B1D"/>
    <w:rsid w:val="005D5C04"/>
    <w:rsid w:val="005E0F3D"/>
    <w:rsid w:val="00600C8E"/>
    <w:rsid w:val="006031D2"/>
    <w:rsid w:val="00615416"/>
    <w:rsid w:val="0061554E"/>
    <w:rsid w:val="00615919"/>
    <w:rsid w:val="00622E88"/>
    <w:rsid w:val="00650442"/>
    <w:rsid w:val="0065169D"/>
    <w:rsid w:val="006652E1"/>
    <w:rsid w:val="00677A92"/>
    <w:rsid w:val="00695F62"/>
    <w:rsid w:val="006963F5"/>
    <w:rsid w:val="006A359F"/>
    <w:rsid w:val="006A4657"/>
    <w:rsid w:val="006B1003"/>
    <w:rsid w:val="006C05AC"/>
    <w:rsid w:val="006D52A0"/>
    <w:rsid w:val="006E0E16"/>
    <w:rsid w:val="006E1AF8"/>
    <w:rsid w:val="006F5728"/>
    <w:rsid w:val="006F64C0"/>
    <w:rsid w:val="00703828"/>
    <w:rsid w:val="007058A5"/>
    <w:rsid w:val="00707AA7"/>
    <w:rsid w:val="00707C98"/>
    <w:rsid w:val="00720065"/>
    <w:rsid w:val="00731DA9"/>
    <w:rsid w:val="00732716"/>
    <w:rsid w:val="00732AA7"/>
    <w:rsid w:val="00741876"/>
    <w:rsid w:val="00752306"/>
    <w:rsid w:val="00755B5F"/>
    <w:rsid w:val="007645A7"/>
    <w:rsid w:val="007666FA"/>
    <w:rsid w:val="00776279"/>
    <w:rsid w:val="007821A9"/>
    <w:rsid w:val="0078407E"/>
    <w:rsid w:val="00784AA1"/>
    <w:rsid w:val="00784FA8"/>
    <w:rsid w:val="007960A9"/>
    <w:rsid w:val="0079681E"/>
    <w:rsid w:val="007A29DC"/>
    <w:rsid w:val="007A5F95"/>
    <w:rsid w:val="007A6D47"/>
    <w:rsid w:val="007B27D1"/>
    <w:rsid w:val="007B4358"/>
    <w:rsid w:val="007C160B"/>
    <w:rsid w:val="007C56E4"/>
    <w:rsid w:val="007C70B5"/>
    <w:rsid w:val="007D650B"/>
    <w:rsid w:val="007E510A"/>
    <w:rsid w:val="00815101"/>
    <w:rsid w:val="0082412D"/>
    <w:rsid w:val="00824424"/>
    <w:rsid w:val="00832745"/>
    <w:rsid w:val="00842A90"/>
    <w:rsid w:val="00847585"/>
    <w:rsid w:val="00850EBD"/>
    <w:rsid w:val="008522A0"/>
    <w:rsid w:val="008565FB"/>
    <w:rsid w:val="00857F43"/>
    <w:rsid w:val="00870B54"/>
    <w:rsid w:val="008760F9"/>
    <w:rsid w:val="00877382"/>
    <w:rsid w:val="00896497"/>
    <w:rsid w:val="008B032C"/>
    <w:rsid w:val="008B093E"/>
    <w:rsid w:val="008B09F4"/>
    <w:rsid w:val="008B3296"/>
    <w:rsid w:val="008B3E30"/>
    <w:rsid w:val="008B4062"/>
    <w:rsid w:val="008C2BA2"/>
    <w:rsid w:val="008C35E7"/>
    <w:rsid w:val="008D3307"/>
    <w:rsid w:val="008E4218"/>
    <w:rsid w:val="008F6A10"/>
    <w:rsid w:val="0090380E"/>
    <w:rsid w:val="00921545"/>
    <w:rsid w:val="009262E2"/>
    <w:rsid w:val="00927085"/>
    <w:rsid w:val="0093252C"/>
    <w:rsid w:val="00934182"/>
    <w:rsid w:val="00937BD7"/>
    <w:rsid w:val="00957FAB"/>
    <w:rsid w:val="00963B99"/>
    <w:rsid w:val="0096564F"/>
    <w:rsid w:val="009A0B34"/>
    <w:rsid w:val="009A2A91"/>
    <w:rsid w:val="009A317E"/>
    <w:rsid w:val="009A44E1"/>
    <w:rsid w:val="009A5986"/>
    <w:rsid w:val="009B1C7D"/>
    <w:rsid w:val="009B4942"/>
    <w:rsid w:val="009C12C0"/>
    <w:rsid w:val="009C3F82"/>
    <w:rsid w:val="009C737C"/>
    <w:rsid w:val="009C7F39"/>
    <w:rsid w:val="009D7D27"/>
    <w:rsid w:val="009E7EF1"/>
    <w:rsid w:val="009F25E5"/>
    <w:rsid w:val="009F4FE5"/>
    <w:rsid w:val="009F7E8D"/>
    <w:rsid w:val="00A14F59"/>
    <w:rsid w:val="00A21724"/>
    <w:rsid w:val="00A22D91"/>
    <w:rsid w:val="00A46245"/>
    <w:rsid w:val="00A67B94"/>
    <w:rsid w:val="00A7731A"/>
    <w:rsid w:val="00A83A2F"/>
    <w:rsid w:val="00A84562"/>
    <w:rsid w:val="00A909FE"/>
    <w:rsid w:val="00AA20B1"/>
    <w:rsid w:val="00AA5FA9"/>
    <w:rsid w:val="00AB2AEC"/>
    <w:rsid w:val="00AB5103"/>
    <w:rsid w:val="00AC0536"/>
    <w:rsid w:val="00AD5DB6"/>
    <w:rsid w:val="00B0612A"/>
    <w:rsid w:val="00B200EA"/>
    <w:rsid w:val="00B32660"/>
    <w:rsid w:val="00B6448D"/>
    <w:rsid w:val="00B661D6"/>
    <w:rsid w:val="00B74E4B"/>
    <w:rsid w:val="00B8326F"/>
    <w:rsid w:val="00B87FCA"/>
    <w:rsid w:val="00B906D4"/>
    <w:rsid w:val="00B91D5C"/>
    <w:rsid w:val="00B9258C"/>
    <w:rsid w:val="00BA5D6C"/>
    <w:rsid w:val="00BB1DB7"/>
    <w:rsid w:val="00BB7B52"/>
    <w:rsid w:val="00BD1193"/>
    <w:rsid w:val="00BD4DAD"/>
    <w:rsid w:val="00BD5D03"/>
    <w:rsid w:val="00BE12E1"/>
    <w:rsid w:val="00BE5646"/>
    <w:rsid w:val="00BE7A04"/>
    <w:rsid w:val="00BF43B9"/>
    <w:rsid w:val="00BF4A74"/>
    <w:rsid w:val="00BF6877"/>
    <w:rsid w:val="00BF6F05"/>
    <w:rsid w:val="00C348C1"/>
    <w:rsid w:val="00C4017A"/>
    <w:rsid w:val="00C52E01"/>
    <w:rsid w:val="00C60127"/>
    <w:rsid w:val="00C7688C"/>
    <w:rsid w:val="00C81FA3"/>
    <w:rsid w:val="00C87BC4"/>
    <w:rsid w:val="00C91638"/>
    <w:rsid w:val="00CA40BF"/>
    <w:rsid w:val="00CA57BA"/>
    <w:rsid w:val="00CA66E2"/>
    <w:rsid w:val="00CB0458"/>
    <w:rsid w:val="00CB3D62"/>
    <w:rsid w:val="00CC6113"/>
    <w:rsid w:val="00CC7E4D"/>
    <w:rsid w:val="00CD4AF4"/>
    <w:rsid w:val="00CD5732"/>
    <w:rsid w:val="00CE2B29"/>
    <w:rsid w:val="00CF4E37"/>
    <w:rsid w:val="00CF50B7"/>
    <w:rsid w:val="00CF675E"/>
    <w:rsid w:val="00D069A1"/>
    <w:rsid w:val="00D2742A"/>
    <w:rsid w:val="00D4415B"/>
    <w:rsid w:val="00D501B6"/>
    <w:rsid w:val="00D626F7"/>
    <w:rsid w:val="00D7287D"/>
    <w:rsid w:val="00D754F3"/>
    <w:rsid w:val="00D811D9"/>
    <w:rsid w:val="00D83D9B"/>
    <w:rsid w:val="00D83F66"/>
    <w:rsid w:val="00D8600B"/>
    <w:rsid w:val="00D9088E"/>
    <w:rsid w:val="00D94358"/>
    <w:rsid w:val="00DA6142"/>
    <w:rsid w:val="00DB05AB"/>
    <w:rsid w:val="00DB2630"/>
    <w:rsid w:val="00DC48A5"/>
    <w:rsid w:val="00DD5D34"/>
    <w:rsid w:val="00DE7ED7"/>
    <w:rsid w:val="00DF0748"/>
    <w:rsid w:val="00DF3040"/>
    <w:rsid w:val="00E02C7F"/>
    <w:rsid w:val="00E040EA"/>
    <w:rsid w:val="00E10EC0"/>
    <w:rsid w:val="00E22211"/>
    <w:rsid w:val="00E30614"/>
    <w:rsid w:val="00E4412E"/>
    <w:rsid w:val="00E44283"/>
    <w:rsid w:val="00E463C8"/>
    <w:rsid w:val="00E51492"/>
    <w:rsid w:val="00E608E1"/>
    <w:rsid w:val="00E6346E"/>
    <w:rsid w:val="00E731EA"/>
    <w:rsid w:val="00E86A5E"/>
    <w:rsid w:val="00E8750D"/>
    <w:rsid w:val="00E87993"/>
    <w:rsid w:val="00E91132"/>
    <w:rsid w:val="00E9601F"/>
    <w:rsid w:val="00EB39AE"/>
    <w:rsid w:val="00EB5D89"/>
    <w:rsid w:val="00EC78C3"/>
    <w:rsid w:val="00ED1137"/>
    <w:rsid w:val="00EE5BF9"/>
    <w:rsid w:val="00EF2920"/>
    <w:rsid w:val="00EF37A5"/>
    <w:rsid w:val="00F022E0"/>
    <w:rsid w:val="00F03CAC"/>
    <w:rsid w:val="00F171B2"/>
    <w:rsid w:val="00F27A3C"/>
    <w:rsid w:val="00F373ED"/>
    <w:rsid w:val="00F62A2E"/>
    <w:rsid w:val="00F63373"/>
    <w:rsid w:val="00F91101"/>
    <w:rsid w:val="00F95518"/>
    <w:rsid w:val="00F9692C"/>
    <w:rsid w:val="00FA446C"/>
    <w:rsid w:val="00FB002F"/>
    <w:rsid w:val="00FB0ED6"/>
    <w:rsid w:val="00FB2A3D"/>
    <w:rsid w:val="00FB3998"/>
    <w:rsid w:val="00FC696B"/>
    <w:rsid w:val="00FD439F"/>
    <w:rsid w:val="00FD718C"/>
    <w:rsid w:val="00FE47C8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й текст"/>
    <w:basedOn w:val="a"/>
    <w:rsid w:val="006C05AC"/>
    <w:pPr>
      <w:ind w:right="-29" w:firstLine="709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2135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52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page number"/>
    <w:basedOn w:val="a0"/>
    <w:rsid w:val="004719B5"/>
  </w:style>
  <w:style w:type="table" w:styleId="a6">
    <w:name w:val="Table Grid"/>
    <w:basedOn w:val="a1"/>
    <w:rsid w:val="00DB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E5149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E514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F64C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76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02F"/>
    <w:pPr>
      <w:widowControl w:val="0"/>
      <w:shd w:val="clear" w:color="auto" w:fill="FFFFFF"/>
      <w:spacing w:before="900" w:after="60" w:line="240" w:lineRule="exact"/>
      <w:jc w:val="both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03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-murman.ru/index.php/book/45-2010-12-23-20-52-09/93--2005-.html" TargetMode="External"/><Relationship Id="rId13" Type="http://schemas.openxmlformats.org/officeDocument/2006/relationships/hyperlink" Target="http://www.orient-murman.ru/index.php/book/47-2010-12-29-11-00-46/114--200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ient-murman.ru/index.php/book/47-2010-12-29-11-00-46/168--q-q-2004-36-.html" TargetMode="External"/><Relationship Id="rId12" Type="http://schemas.openxmlformats.org/officeDocument/2006/relationships/hyperlink" Target="http://www.orient-murman.ru/index.php/book/47-2010-12-29-11-00-46/115--2010-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rient-murman.ru/index.php/book/45-2010-12-23-20-52-09/445--2010-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nt-murman.ru/index.php/book/45-2010-12-23-20-52-09/107--2003-.html" TargetMode="External"/><Relationship Id="rId10" Type="http://schemas.openxmlformats.org/officeDocument/2006/relationships/hyperlink" Target="http://www.orient-murman.ru/index.php/book/45-2010-12-23-20-52-09/447--2010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ient-murman.ru/index.php/book/47-2010-12-29-11-00-46/172--2006-2010-.html" TargetMode="External"/><Relationship Id="rId14" Type="http://schemas.openxmlformats.org/officeDocument/2006/relationships/hyperlink" Target="http://www.orient-murman.ru/index.php/book/47-2010-12-29-11-00-46/297--2005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D18F-9225-48F4-9B6F-EEF5BD2A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23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2015-12-16T18:18:00Z</cp:lastPrinted>
  <dcterms:created xsi:type="dcterms:W3CDTF">2014-09-17T04:53:00Z</dcterms:created>
  <dcterms:modified xsi:type="dcterms:W3CDTF">2016-07-11T12:45:00Z</dcterms:modified>
</cp:coreProperties>
</file>